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30" w:rsidRDefault="00511B30">
      <w:pPr>
        <w:pStyle w:val="ConsPlusTitlePage"/>
      </w:pPr>
      <w:r>
        <w:t xml:space="preserve">Документ предоставлен </w:t>
      </w:r>
      <w:hyperlink r:id="rId4">
        <w:r>
          <w:rPr>
            <w:color w:val="0000FF"/>
          </w:rPr>
          <w:t>КонсультантПлюс</w:t>
        </w:r>
      </w:hyperlink>
      <w:r>
        <w:br/>
      </w:r>
    </w:p>
    <w:p w:rsidR="00511B30" w:rsidRDefault="00511B30">
      <w:pPr>
        <w:pStyle w:val="ConsPlusNormal"/>
        <w:jc w:val="both"/>
        <w:outlineLvl w:val="0"/>
      </w:pPr>
    </w:p>
    <w:p w:rsidR="00511B30" w:rsidRDefault="00511B30">
      <w:pPr>
        <w:pStyle w:val="ConsPlusTitle"/>
        <w:jc w:val="center"/>
        <w:outlineLvl w:val="0"/>
      </w:pPr>
      <w:r>
        <w:t>АДМИНИСТРАЦИЯ ГОРОДА УЛЬЯНОВСКА</w:t>
      </w:r>
    </w:p>
    <w:p w:rsidR="00511B30" w:rsidRDefault="00511B30">
      <w:pPr>
        <w:pStyle w:val="ConsPlusTitle"/>
        <w:jc w:val="both"/>
      </w:pPr>
    </w:p>
    <w:p w:rsidR="00511B30" w:rsidRDefault="00511B30">
      <w:pPr>
        <w:pStyle w:val="ConsPlusTitle"/>
        <w:jc w:val="center"/>
      </w:pPr>
      <w:r>
        <w:t>ПОСТАНОВЛЕНИЕ</w:t>
      </w:r>
    </w:p>
    <w:p w:rsidR="00511B30" w:rsidRDefault="00511B30">
      <w:pPr>
        <w:pStyle w:val="ConsPlusTitle"/>
        <w:jc w:val="center"/>
      </w:pPr>
      <w:r>
        <w:t>от 9 июля 2020 г. N 1055</w:t>
      </w:r>
    </w:p>
    <w:p w:rsidR="00511B30" w:rsidRDefault="00511B30">
      <w:pPr>
        <w:pStyle w:val="ConsPlusTitle"/>
        <w:jc w:val="both"/>
      </w:pPr>
    </w:p>
    <w:p w:rsidR="00511B30" w:rsidRDefault="00511B30">
      <w:pPr>
        <w:pStyle w:val="ConsPlusTitle"/>
        <w:jc w:val="center"/>
      </w:pPr>
      <w:r>
        <w:t>ОБ УТВЕРЖДЕНИИ АДМИНИСТРАТИВНОГО РЕГЛАМЕНТА</w:t>
      </w:r>
    </w:p>
    <w:p w:rsidR="00511B30" w:rsidRDefault="00511B30">
      <w:pPr>
        <w:pStyle w:val="ConsPlusTitle"/>
        <w:jc w:val="center"/>
      </w:pPr>
      <w:r>
        <w:t>ПРЕДОСТАВЛЕНИЯ МУНИЦИПАЛЬНОЙ УСЛУГИ ПО ВЫДАЧЕ РАЗРЕШЕНИЯ</w:t>
      </w:r>
    </w:p>
    <w:p w:rsidR="00511B30" w:rsidRDefault="00511B30">
      <w:pPr>
        <w:pStyle w:val="ConsPlusTitle"/>
        <w:jc w:val="center"/>
      </w:pPr>
      <w:r>
        <w:t>НА СТРОИТЕЛЬСТВО (ЗА ИСКЛЮЧЕНИЕМ СЛУЧАЕВ, ПРЕДУСМОТРЕННЫХ</w:t>
      </w:r>
    </w:p>
    <w:p w:rsidR="00511B30" w:rsidRDefault="00511B30">
      <w:pPr>
        <w:pStyle w:val="ConsPlusTitle"/>
        <w:jc w:val="center"/>
      </w:pPr>
      <w:r>
        <w:t>ГРАДОСТРОИТЕЛЬНЫМ КОДЕКСОМ РОССИЙСКОЙ ФЕДЕРАЦИИ, ИНЫМИ</w:t>
      </w:r>
    </w:p>
    <w:p w:rsidR="00511B30" w:rsidRDefault="00511B30">
      <w:pPr>
        <w:pStyle w:val="ConsPlusTitle"/>
        <w:jc w:val="center"/>
      </w:pPr>
      <w:r>
        <w:t>ФЕДЕРАЛЬНЫМИ ЗАКОНАМИ) ПРИ ОСУЩЕСТВЛЕНИИ СТРОИТЕЛЬСТВА,</w:t>
      </w:r>
    </w:p>
    <w:p w:rsidR="00511B30" w:rsidRDefault="00511B30">
      <w:pPr>
        <w:pStyle w:val="ConsPlusTitle"/>
        <w:jc w:val="center"/>
      </w:pPr>
      <w:r>
        <w:t>РЕКОНСТРУКЦИИ ОБЪЕКТОВ КАПИТАЛЬНОГО СТРОИТЕЛЬСТВА</w:t>
      </w:r>
    </w:p>
    <w:p w:rsidR="00511B30" w:rsidRDefault="00511B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1B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B30" w:rsidRDefault="00511B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B30" w:rsidRDefault="00511B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B30" w:rsidRDefault="00511B30">
            <w:pPr>
              <w:pStyle w:val="ConsPlusNormal"/>
              <w:jc w:val="center"/>
            </w:pPr>
            <w:r>
              <w:rPr>
                <w:color w:val="392C69"/>
              </w:rPr>
              <w:t>Список изменяющих документов</w:t>
            </w:r>
          </w:p>
          <w:p w:rsidR="00511B30" w:rsidRDefault="00511B30">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Ульяновска от 10.06.2022 N 818)</w:t>
            </w:r>
          </w:p>
        </w:tc>
        <w:tc>
          <w:tcPr>
            <w:tcW w:w="113" w:type="dxa"/>
            <w:tcBorders>
              <w:top w:val="nil"/>
              <w:left w:val="nil"/>
              <w:bottom w:val="nil"/>
              <w:right w:val="nil"/>
            </w:tcBorders>
            <w:shd w:val="clear" w:color="auto" w:fill="F4F3F8"/>
            <w:tcMar>
              <w:top w:w="0" w:type="dxa"/>
              <w:left w:w="0" w:type="dxa"/>
              <w:bottom w:w="0" w:type="dxa"/>
              <w:right w:w="0" w:type="dxa"/>
            </w:tcMar>
          </w:tcPr>
          <w:p w:rsidR="00511B30" w:rsidRDefault="00511B30">
            <w:pPr>
              <w:pStyle w:val="ConsPlusNormal"/>
            </w:pPr>
          </w:p>
        </w:tc>
      </w:tr>
    </w:tbl>
    <w:p w:rsidR="00511B30" w:rsidRDefault="00511B30">
      <w:pPr>
        <w:pStyle w:val="ConsPlusNormal"/>
        <w:jc w:val="both"/>
      </w:pPr>
    </w:p>
    <w:p w:rsidR="00511B30" w:rsidRDefault="00511B30">
      <w:pPr>
        <w:pStyle w:val="ConsPlusNormal"/>
        <w:ind w:firstLine="540"/>
        <w:jc w:val="both"/>
      </w:pPr>
      <w:r>
        <w:t xml:space="preserve">В соответствии со </w:t>
      </w:r>
      <w:hyperlink r:id="rId6">
        <w:r>
          <w:rPr>
            <w:color w:val="0000FF"/>
          </w:rPr>
          <w:t>статьей 51</w:t>
        </w:r>
      </w:hyperlink>
      <w:r>
        <w:t xml:space="preserve"> Градостроительного кодекса Российской Федерации, руководствуясь </w:t>
      </w:r>
      <w:hyperlink r:id="rId7">
        <w:r>
          <w:rPr>
            <w:color w:val="0000FF"/>
          </w:rPr>
          <w:t>Уставом</w:t>
        </w:r>
      </w:hyperlink>
      <w:r>
        <w:t xml:space="preserve"> муниципального образования "город Ульяновск", администрация города Ульяновска постановляет:</w:t>
      </w:r>
    </w:p>
    <w:p w:rsidR="00511B30" w:rsidRDefault="00511B30">
      <w:pPr>
        <w:pStyle w:val="ConsPlusNormal"/>
        <w:spacing w:before="220"/>
        <w:ind w:firstLine="540"/>
        <w:jc w:val="both"/>
      </w:pPr>
      <w:r>
        <w:t xml:space="preserve">1. Утвердить прилагаемый административный </w:t>
      </w:r>
      <w:hyperlink w:anchor="P42">
        <w:r>
          <w:rPr>
            <w:color w:val="0000FF"/>
          </w:rPr>
          <w:t>регламент</w:t>
        </w:r>
      </w:hyperlink>
      <w:r>
        <w:t xml:space="preserve">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511B30" w:rsidRDefault="00511B30">
      <w:pPr>
        <w:pStyle w:val="ConsPlusNormal"/>
        <w:spacing w:before="220"/>
        <w:ind w:firstLine="540"/>
        <w:jc w:val="both"/>
      </w:pPr>
      <w:r>
        <w:t>2. Признать утратившими силу:</w:t>
      </w:r>
    </w:p>
    <w:p w:rsidR="00511B30" w:rsidRDefault="00511B30">
      <w:pPr>
        <w:pStyle w:val="ConsPlusNormal"/>
        <w:spacing w:before="220"/>
        <w:ind w:firstLine="540"/>
        <w:jc w:val="both"/>
      </w:pPr>
      <w:r>
        <w:t xml:space="preserve">1) </w:t>
      </w:r>
      <w:hyperlink r:id="rId8">
        <w:r>
          <w:rPr>
            <w:color w:val="0000FF"/>
          </w:rPr>
          <w:t>постановление</w:t>
        </w:r>
      </w:hyperlink>
      <w:r>
        <w:t xml:space="preserve"> мэрии города Ульяновска от 19.10.2010 N 5553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511B30" w:rsidRDefault="00511B30">
      <w:pPr>
        <w:pStyle w:val="ConsPlusNormal"/>
        <w:spacing w:before="220"/>
        <w:ind w:firstLine="540"/>
        <w:jc w:val="both"/>
      </w:pPr>
      <w:r>
        <w:t xml:space="preserve">2) </w:t>
      </w:r>
      <w:hyperlink r:id="rId9">
        <w:r>
          <w:rPr>
            <w:color w:val="0000FF"/>
          </w:rPr>
          <w:t>постановление</w:t>
        </w:r>
      </w:hyperlink>
      <w:r>
        <w:t xml:space="preserve"> администрации города Ульяновска от 29.11.2012 N 5041 "О внесении изменений в постановление мэрии города Ульяновска от 19.10.2010 N 5553";</w:t>
      </w:r>
    </w:p>
    <w:p w:rsidR="00511B30" w:rsidRDefault="00511B30">
      <w:pPr>
        <w:pStyle w:val="ConsPlusNormal"/>
        <w:spacing w:before="220"/>
        <w:ind w:firstLine="540"/>
        <w:jc w:val="both"/>
      </w:pPr>
      <w:r>
        <w:t xml:space="preserve">3) </w:t>
      </w:r>
      <w:hyperlink r:id="rId10">
        <w:r>
          <w:rPr>
            <w:color w:val="0000FF"/>
          </w:rPr>
          <w:t>постановление</w:t>
        </w:r>
      </w:hyperlink>
      <w:r>
        <w:t xml:space="preserve"> администрации города Ульяновска от 18.04.2013 N 1681 "О внесении изменений в постановление мэрии города Ульяновска от 19.10.2010 N 5553";</w:t>
      </w:r>
    </w:p>
    <w:p w:rsidR="00511B30" w:rsidRDefault="00511B30">
      <w:pPr>
        <w:pStyle w:val="ConsPlusNormal"/>
        <w:spacing w:before="220"/>
        <w:ind w:firstLine="540"/>
        <w:jc w:val="both"/>
      </w:pPr>
      <w:r>
        <w:t xml:space="preserve">4) </w:t>
      </w:r>
      <w:hyperlink r:id="rId11">
        <w:r>
          <w:rPr>
            <w:color w:val="0000FF"/>
          </w:rPr>
          <w:t>постановление</w:t>
        </w:r>
      </w:hyperlink>
      <w:r>
        <w:t xml:space="preserve"> администрации города Ульяновска от 01.12.2014 N 6969 "О внесении изменений в постановление мэрии города Ульяновска от 19.10.2010 N 5553";</w:t>
      </w:r>
    </w:p>
    <w:p w:rsidR="00511B30" w:rsidRDefault="00511B30">
      <w:pPr>
        <w:pStyle w:val="ConsPlusNormal"/>
        <w:spacing w:before="220"/>
        <w:ind w:firstLine="540"/>
        <w:jc w:val="both"/>
      </w:pPr>
      <w:r>
        <w:t xml:space="preserve">5) </w:t>
      </w:r>
      <w:hyperlink r:id="rId12">
        <w:r>
          <w:rPr>
            <w:color w:val="0000FF"/>
          </w:rPr>
          <w:t>постановление</w:t>
        </w:r>
      </w:hyperlink>
      <w:r>
        <w:t xml:space="preserve"> администрации города Ульяновска от 31.03.2016 N 1037 "О внесении изменений в постановление мэрии города Ульяновска от 19.10.2010 N 5553";</w:t>
      </w:r>
    </w:p>
    <w:p w:rsidR="00511B30" w:rsidRDefault="00511B30">
      <w:pPr>
        <w:pStyle w:val="ConsPlusNormal"/>
        <w:spacing w:before="220"/>
        <w:ind w:firstLine="540"/>
        <w:jc w:val="both"/>
      </w:pPr>
      <w:r>
        <w:t xml:space="preserve">6) </w:t>
      </w:r>
      <w:hyperlink r:id="rId13">
        <w:r>
          <w:rPr>
            <w:color w:val="0000FF"/>
          </w:rPr>
          <w:t>пункт 1</w:t>
        </w:r>
      </w:hyperlink>
      <w:r>
        <w:t xml:space="preserve"> постановления администрации города Ульяновска от 23.05.2017 N 1346 "О внесении изменений в отдельные правовые акты";</w:t>
      </w:r>
    </w:p>
    <w:p w:rsidR="00511B30" w:rsidRDefault="00511B30">
      <w:pPr>
        <w:pStyle w:val="ConsPlusNormal"/>
        <w:spacing w:before="220"/>
        <w:ind w:firstLine="540"/>
        <w:jc w:val="both"/>
      </w:pPr>
      <w:r>
        <w:t xml:space="preserve">7) </w:t>
      </w:r>
      <w:hyperlink r:id="rId14">
        <w:r>
          <w:rPr>
            <w:color w:val="0000FF"/>
          </w:rPr>
          <w:t>постановление</w:t>
        </w:r>
      </w:hyperlink>
      <w:r>
        <w:t xml:space="preserve"> администрации города Ульяновска от 07.11.2017 N 2386 "О внесении изменений в постановление мэрии города Ульяновска от 19.10.2010 N 5553";</w:t>
      </w:r>
    </w:p>
    <w:p w:rsidR="00511B30" w:rsidRDefault="00511B30">
      <w:pPr>
        <w:pStyle w:val="ConsPlusNormal"/>
        <w:spacing w:before="220"/>
        <w:ind w:firstLine="540"/>
        <w:jc w:val="both"/>
      </w:pPr>
      <w:r>
        <w:t xml:space="preserve">8) </w:t>
      </w:r>
      <w:hyperlink r:id="rId15">
        <w:r>
          <w:rPr>
            <w:color w:val="0000FF"/>
          </w:rPr>
          <w:t>пункт 2</w:t>
        </w:r>
      </w:hyperlink>
      <w:r>
        <w:t xml:space="preserve"> постановления администрации города Ульяновска от 28.08.2018 N 1606 "О внесении изменений в постановление мэрии города Ульяновска от 18.08.2010 N 4274 и </w:t>
      </w:r>
      <w:r>
        <w:lastRenderedPageBreak/>
        <w:t>постановление мэрии города Ульяновска от 19.10.2010 N 5553";</w:t>
      </w:r>
    </w:p>
    <w:p w:rsidR="00511B30" w:rsidRDefault="00511B30">
      <w:pPr>
        <w:pStyle w:val="ConsPlusNormal"/>
        <w:spacing w:before="220"/>
        <w:ind w:firstLine="540"/>
        <w:jc w:val="both"/>
      </w:pPr>
      <w:r>
        <w:t xml:space="preserve">9) </w:t>
      </w:r>
      <w:hyperlink r:id="rId16">
        <w:r>
          <w:rPr>
            <w:color w:val="0000FF"/>
          </w:rPr>
          <w:t>пункт 1</w:t>
        </w:r>
      </w:hyperlink>
      <w:r>
        <w:t xml:space="preserve"> постановления администрации города Ульяновска от 10.12.2018 N 2563 "О внесении изменений в отдельные правовые акты";</w:t>
      </w:r>
    </w:p>
    <w:p w:rsidR="00511B30" w:rsidRDefault="00511B30">
      <w:pPr>
        <w:pStyle w:val="ConsPlusNormal"/>
        <w:spacing w:before="220"/>
        <w:ind w:firstLine="540"/>
        <w:jc w:val="both"/>
      </w:pPr>
      <w:r>
        <w:t xml:space="preserve">10) </w:t>
      </w:r>
      <w:hyperlink r:id="rId17">
        <w:r>
          <w:rPr>
            <w:color w:val="0000FF"/>
          </w:rPr>
          <w:t>пункт 6</w:t>
        </w:r>
      </w:hyperlink>
      <w:r>
        <w:t xml:space="preserve"> постановления администрации города Ульяновска от 02.09.2019 N 1744 "О внесении изменений в отдельные правовые акты".</w:t>
      </w:r>
    </w:p>
    <w:p w:rsidR="00511B30" w:rsidRDefault="00511B30">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"Ульяновск сегодня".</w:t>
      </w:r>
    </w:p>
    <w:p w:rsidR="00511B30" w:rsidRDefault="00511B30">
      <w:pPr>
        <w:pStyle w:val="ConsPlusNormal"/>
        <w:jc w:val="both"/>
      </w:pPr>
    </w:p>
    <w:p w:rsidR="00511B30" w:rsidRDefault="00511B30">
      <w:pPr>
        <w:pStyle w:val="ConsPlusNormal"/>
        <w:jc w:val="right"/>
      </w:pPr>
      <w:r>
        <w:t>Глава города</w:t>
      </w:r>
    </w:p>
    <w:p w:rsidR="00511B30" w:rsidRDefault="00511B30">
      <w:pPr>
        <w:pStyle w:val="ConsPlusNormal"/>
        <w:jc w:val="right"/>
      </w:pPr>
      <w:r>
        <w:t>С.С.ПАНЧИН</w:t>
      </w:r>
    </w:p>
    <w:p w:rsidR="00511B30" w:rsidRDefault="00511B30">
      <w:pPr>
        <w:pStyle w:val="ConsPlusNormal"/>
        <w:jc w:val="both"/>
      </w:pPr>
    </w:p>
    <w:p w:rsidR="00511B30" w:rsidRDefault="00511B30">
      <w:pPr>
        <w:pStyle w:val="ConsPlusNormal"/>
        <w:jc w:val="both"/>
      </w:pPr>
    </w:p>
    <w:p w:rsidR="00511B30" w:rsidRDefault="00511B30">
      <w:pPr>
        <w:pStyle w:val="ConsPlusNormal"/>
        <w:jc w:val="both"/>
      </w:pPr>
    </w:p>
    <w:p w:rsidR="00511B30" w:rsidRDefault="00511B30">
      <w:pPr>
        <w:pStyle w:val="ConsPlusNormal"/>
        <w:jc w:val="both"/>
      </w:pPr>
    </w:p>
    <w:p w:rsidR="00511B30" w:rsidRDefault="00511B30">
      <w:pPr>
        <w:pStyle w:val="ConsPlusNormal"/>
        <w:jc w:val="both"/>
      </w:pPr>
    </w:p>
    <w:p w:rsidR="00511B30" w:rsidRDefault="00511B30">
      <w:pPr>
        <w:pStyle w:val="ConsPlusNormal"/>
        <w:jc w:val="right"/>
        <w:outlineLvl w:val="0"/>
      </w:pPr>
      <w:r>
        <w:t>Утвержден</w:t>
      </w:r>
    </w:p>
    <w:p w:rsidR="00511B30" w:rsidRDefault="00511B30">
      <w:pPr>
        <w:pStyle w:val="ConsPlusNormal"/>
        <w:jc w:val="right"/>
      </w:pPr>
      <w:r>
        <w:t>постановлением</w:t>
      </w:r>
    </w:p>
    <w:p w:rsidR="00511B30" w:rsidRDefault="00511B30">
      <w:pPr>
        <w:pStyle w:val="ConsPlusNormal"/>
        <w:jc w:val="right"/>
      </w:pPr>
      <w:r>
        <w:t>администрации города Ульяновска</w:t>
      </w:r>
    </w:p>
    <w:p w:rsidR="00511B30" w:rsidRDefault="00511B30">
      <w:pPr>
        <w:pStyle w:val="ConsPlusNormal"/>
        <w:jc w:val="right"/>
      </w:pPr>
      <w:r>
        <w:t>от 9 июля 2020 г. N 1055</w:t>
      </w:r>
    </w:p>
    <w:p w:rsidR="00511B30" w:rsidRDefault="00511B30">
      <w:pPr>
        <w:pStyle w:val="ConsPlusNormal"/>
        <w:jc w:val="both"/>
      </w:pPr>
    </w:p>
    <w:p w:rsidR="00511B30" w:rsidRDefault="00511B30">
      <w:pPr>
        <w:pStyle w:val="ConsPlusTitle"/>
        <w:jc w:val="center"/>
      </w:pPr>
      <w:bookmarkStart w:id="0" w:name="P42"/>
      <w:bookmarkEnd w:id="0"/>
      <w:r>
        <w:t>АДМИНИСТРАТИВНЫЙ РЕГЛАМЕНТ</w:t>
      </w:r>
    </w:p>
    <w:p w:rsidR="00511B30" w:rsidRDefault="00511B30">
      <w:pPr>
        <w:pStyle w:val="ConsPlusTitle"/>
        <w:jc w:val="center"/>
      </w:pPr>
      <w:r>
        <w:t>ПРЕДОСТАВЛЕНИЯ МУНИЦИПАЛЬНОЙ УСЛУГИ ПО ВЫДАЧЕ РАЗРЕШЕНИЯ</w:t>
      </w:r>
    </w:p>
    <w:p w:rsidR="00511B30" w:rsidRDefault="00511B30">
      <w:pPr>
        <w:pStyle w:val="ConsPlusTitle"/>
        <w:jc w:val="center"/>
      </w:pPr>
      <w:r>
        <w:t>НА СТРОИТЕЛЬСТВО (ЗА ИСКЛЮЧЕНИЕМ СЛУЧАЕВ, ПРЕДУСМОТРЕННЫХ</w:t>
      </w:r>
    </w:p>
    <w:p w:rsidR="00511B30" w:rsidRDefault="00511B30">
      <w:pPr>
        <w:pStyle w:val="ConsPlusTitle"/>
        <w:jc w:val="center"/>
      </w:pPr>
      <w:r>
        <w:t>ГРАДОСТРОИТЕЛЬНЫМ КОДЕКСОМ РОССИЙСКОЙ ФЕДЕРАЦИИ, ИНЫМИ</w:t>
      </w:r>
    </w:p>
    <w:p w:rsidR="00511B30" w:rsidRDefault="00511B30">
      <w:pPr>
        <w:pStyle w:val="ConsPlusTitle"/>
        <w:jc w:val="center"/>
      </w:pPr>
      <w:r>
        <w:t>ФЕДЕРАЛЬНЫМИ ЗАКОНАМИ) ПРИ ОСУЩЕСТВЛЕНИИ СТРОИТЕЛЬСТВА,</w:t>
      </w:r>
    </w:p>
    <w:p w:rsidR="00511B30" w:rsidRDefault="00511B30">
      <w:pPr>
        <w:pStyle w:val="ConsPlusTitle"/>
        <w:jc w:val="center"/>
      </w:pPr>
      <w:r>
        <w:t>РЕКОНСТРУКЦИИ ОБЪЕКТОВ КАПИТАЛЬНОГО СТРОИТЕЛЬСТВА</w:t>
      </w:r>
    </w:p>
    <w:p w:rsidR="00511B30" w:rsidRDefault="00511B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1B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B30" w:rsidRDefault="00511B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B30" w:rsidRDefault="00511B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B30" w:rsidRDefault="00511B30">
            <w:pPr>
              <w:pStyle w:val="ConsPlusNormal"/>
              <w:jc w:val="center"/>
            </w:pPr>
            <w:r>
              <w:rPr>
                <w:color w:val="392C69"/>
              </w:rPr>
              <w:t>Список изменяющих документов</w:t>
            </w:r>
          </w:p>
          <w:p w:rsidR="00511B30" w:rsidRDefault="00511B30">
            <w:pPr>
              <w:pStyle w:val="ConsPlusNormal"/>
              <w:jc w:val="center"/>
            </w:pPr>
            <w:r>
              <w:rPr>
                <w:color w:val="392C69"/>
              </w:rPr>
              <w:t xml:space="preserve">(в ред. </w:t>
            </w:r>
            <w:hyperlink r:id="rId18">
              <w:r>
                <w:rPr>
                  <w:color w:val="0000FF"/>
                </w:rPr>
                <w:t>постановления</w:t>
              </w:r>
            </w:hyperlink>
            <w:r>
              <w:rPr>
                <w:color w:val="392C69"/>
              </w:rPr>
              <w:t xml:space="preserve"> администрации города Ульяновска от 10.06.2022 N 818)</w:t>
            </w:r>
          </w:p>
        </w:tc>
        <w:tc>
          <w:tcPr>
            <w:tcW w:w="113" w:type="dxa"/>
            <w:tcBorders>
              <w:top w:val="nil"/>
              <w:left w:val="nil"/>
              <w:bottom w:val="nil"/>
              <w:right w:val="nil"/>
            </w:tcBorders>
            <w:shd w:val="clear" w:color="auto" w:fill="F4F3F8"/>
            <w:tcMar>
              <w:top w:w="0" w:type="dxa"/>
              <w:left w:w="0" w:type="dxa"/>
              <w:bottom w:w="0" w:type="dxa"/>
              <w:right w:w="0" w:type="dxa"/>
            </w:tcMar>
          </w:tcPr>
          <w:p w:rsidR="00511B30" w:rsidRDefault="00511B30">
            <w:pPr>
              <w:pStyle w:val="ConsPlusNormal"/>
            </w:pPr>
          </w:p>
        </w:tc>
      </w:tr>
    </w:tbl>
    <w:p w:rsidR="00511B30" w:rsidRDefault="00511B30">
      <w:pPr>
        <w:pStyle w:val="ConsPlusNormal"/>
        <w:jc w:val="both"/>
      </w:pPr>
    </w:p>
    <w:p w:rsidR="00511B30" w:rsidRDefault="00511B30">
      <w:pPr>
        <w:pStyle w:val="ConsPlusTitle"/>
        <w:jc w:val="center"/>
        <w:outlineLvl w:val="1"/>
      </w:pPr>
      <w:bookmarkStart w:id="1" w:name="P51"/>
      <w:bookmarkEnd w:id="1"/>
      <w:r>
        <w:t>1. Общие положения</w:t>
      </w:r>
    </w:p>
    <w:p w:rsidR="00511B30" w:rsidRDefault="00511B30">
      <w:pPr>
        <w:pStyle w:val="ConsPlusNormal"/>
        <w:jc w:val="both"/>
      </w:pPr>
    </w:p>
    <w:p w:rsidR="00511B30" w:rsidRDefault="00511B30">
      <w:pPr>
        <w:pStyle w:val="ConsPlusTitle"/>
        <w:jc w:val="center"/>
        <w:outlineLvl w:val="2"/>
      </w:pPr>
      <w:r>
        <w:t>1.1. Предмет регулирования административного регламента</w:t>
      </w:r>
    </w:p>
    <w:p w:rsidR="00511B30" w:rsidRDefault="00511B30">
      <w:pPr>
        <w:pStyle w:val="ConsPlusNormal"/>
        <w:jc w:val="both"/>
      </w:pPr>
    </w:p>
    <w:p w:rsidR="00511B30" w:rsidRDefault="00511B30">
      <w:pPr>
        <w:pStyle w:val="ConsPlusNormal"/>
        <w:ind w:firstLine="540"/>
        <w:jc w:val="both"/>
      </w:pPr>
      <w:r>
        <w:t xml:space="preserve">Настоящий административный регламент устанавливает порядок предоставления администрацией города Ульяновска (далее - уполномоченный орган) муниципальной услуги по выдаче разрешения на строительство (за исключением случаев, предусмотренных Градостроительным </w:t>
      </w:r>
      <w:hyperlink r:id="rId19">
        <w:r>
          <w:rPr>
            <w:color w:val="0000FF"/>
          </w:rPr>
          <w:t>кодексом</w:t>
        </w:r>
      </w:hyperlink>
      <w:r>
        <w:t xml:space="preserve"> Российской Федерации, иными федеральными законами) при осуществлении строительства, реконструкции объектов капитального строительства на территории муниципального образования "город Ульяновск" (далее - муниципальная услуга, административный регламент).</w:t>
      </w:r>
    </w:p>
    <w:p w:rsidR="00511B30" w:rsidRDefault="00511B30">
      <w:pPr>
        <w:pStyle w:val="ConsPlusNormal"/>
        <w:jc w:val="both"/>
      </w:pPr>
    </w:p>
    <w:p w:rsidR="00511B30" w:rsidRDefault="00511B30">
      <w:pPr>
        <w:pStyle w:val="ConsPlusTitle"/>
        <w:jc w:val="center"/>
        <w:outlineLvl w:val="2"/>
      </w:pPr>
      <w:r>
        <w:t>1.2. Описание заявителей</w:t>
      </w:r>
    </w:p>
    <w:p w:rsidR="00511B30" w:rsidRDefault="00511B30">
      <w:pPr>
        <w:pStyle w:val="ConsPlusNormal"/>
        <w:jc w:val="both"/>
      </w:pPr>
    </w:p>
    <w:p w:rsidR="00511B30" w:rsidRDefault="00511B30">
      <w:pPr>
        <w:pStyle w:val="ConsPlusNormal"/>
        <w:ind w:firstLine="540"/>
        <w:jc w:val="both"/>
      </w:pPr>
      <w:r>
        <w:t xml:space="preserve">Муниципальная услуга предоставляется правообладателям земельных участков -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физическим лицам, либо их представителям, наделенным соответствующими полномочиями выступать от имени указанных выше юридических лиц, индивидуальных предпринимателей и физических лиц (далее - </w:t>
      </w:r>
      <w:r>
        <w:lastRenderedPageBreak/>
        <w:t>заявитель, застройщик).</w:t>
      </w:r>
    </w:p>
    <w:p w:rsidR="00511B30" w:rsidRDefault="00511B30">
      <w:pPr>
        <w:pStyle w:val="ConsPlusNormal"/>
        <w:jc w:val="both"/>
      </w:pPr>
    </w:p>
    <w:p w:rsidR="00511B30" w:rsidRDefault="00511B30">
      <w:pPr>
        <w:pStyle w:val="ConsPlusTitle"/>
        <w:jc w:val="center"/>
        <w:outlineLvl w:val="2"/>
      </w:pPr>
      <w:r>
        <w:t>1.3. Требования к порядку информирования о порядке</w:t>
      </w:r>
    </w:p>
    <w:p w:rsidR="00511B30" w:rsidRDefault="00511B30">
      <w:pPr>
        <w:pStyle w:val="ConsPlusTitle"/>
        <w:jc w:val="center"/>
      </w:pPr>
      <w:r>
        <w:t>предоставления муниципальной услуги</w:t>
      </w:r>
    </w:p>
    <w:p w:rsidR="00511B30" w:rsidRDefault="00511B30">
      <w:pPr>
        <w:pStyle w:val="ConsPlusNormal"/>
        <w:jc w:val="both"/>
      </w:pPr>
    </w:p>
    <w:p w:rsidR="00511B30" w:rsidRDefault="00511B30">
      <w:pPr>
        <w:pStyle w:val="ConsPlusNormal"/>
        <w:ind w:firstLine="540"/>
        <w:jc w:val="both"/>
      </w:pPr>
      <w:bookmarkStart w:id="2" w:name="P64"/>
      <w:bookmarkEnd w:id="2"/>
      <w:r>
        <w:t>1.3.1. Порядок получения информации заявителем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511B30" w:rsidRDefault="00511B30">
      <w:pPr>
        <w:pStyle w:val="ConsPlusNormal"/>
        <w:spacing w:before="220"/>
        <w:ind w:firstLine="540"/>
        <w:jc w:val="both"/>
      </w:pPr>
      <w:r>
        <w:t>Информирование о порядке предоставления муниципальной услуги осуществляется уполномоченным органом:</w:t>
      </w:r>
    </w:p>
    <w:p w:rsidR="00511B30" w:rsidRDefault="00511B30">
      <w:pPr>
        <w:pStyle w:val="ConsPlusNormal"/>
        <w:spacing w:before="220"/>
        <w:ind w:firstLine="540"/>
        <w:jc w:val="both"/>
      </w:pPr>
      <w:r>
        <w:t>при личном устном обращении заявителя;</w:t>
      </w:r>
    </w:p>
    <w:p w:rsidR="00511B30" w:rsidRDefault="00511B30">
      <w:pPr>
        <w:pStyle w:val="ConsPlusNormal"/>
        <w:spacing w:before="220"/>
        <w:ind w:firstLine="540"/>
        <w:jc w:val="both"/>
      </w:pPr>
      <w:r>
        <w:t>по телефону;</w:t>
      </w:r>
    </w:p>
    <w:p w:rsidR="00511B30" w:rsidRDefault="00511B30">
      <w:pPr>
        <w:pStyle w:val="ConsPlusNormal"/>
        <w:spacing w:before="220"/>
        <w:ind w:firstLine="540"/>
        <w:jc w:val="both"/>
      </w:pPr>
      <w:r>
        <w:t>путем направления ответов на письменные обращения, направляемые в уполномоченный орган по почте;</w:t>
      </w:r>
    </w:p>
    <w:p w:rsidR="00511B30" w:rsidRDefault="00511B30">
      <w:pPr>
        <w:pStyle w:val="ConsPlusNormal"/>
        <w:spacing w:before="220"/>
        <w:ind w:firstLine="540"/>
        <w:jc w:val="both"/>
      </w:pPr>
      <w:r>
        <w:t>путем направления ответов на электронные обращения, направляемые в уполномоченный орган по адресу электронной почты;</w:t>
      </w:r>
    </w:p>
    <w:p w:rsidR="00511B30" w:rsidRDefault="00511B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1B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B30" w:rsidRDefault="00511B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B30" w:rsidRDefault="00511B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B30" w:rsidRDefault="00511B30">
            <w:pPr>
              <w:pStyle w:val="ConsPlusNormal"/>
              <w:jc w:val="both"/>
            </w:pPr>
            <w:r>
              <w:rPr>
                <w:color w:val="392C69"/>
              </w:rPr>
              <w:t>КонсультантПлюс: примечание.</w:t>
            </w:r>
          </w:p>
          <w:p w:rsidR="00511B30" w:rsidRDefault="00511B30">
            <w:pPr>
              <w:pStyle w:val="ConsPlusNormal"/>
              <w:jc w:val="both"/>
            </w:pPr>
            <w:r>
              <w:rPr>
                <w:color w:val="392C69"/>
              </w:rPr>
              <w:t>В официальном тексте документа, видимо, допущена опечатка: вместо адреса "http://ulmeria.ru"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511B30" w:rsidRDefault="00511B30">
            <w:pPr>
              <w:pStyle w:val="ConsPlusNormal"/>
            </w:pPr>
          </w:p>
        </w:tc>
      </w:tr>
    </w:tbl>
    <w:p w:rsidR="00511B30" w:rsidRDefault="00511B30">
      <w:pPr>
        <w:pStyle w:val="ConsPlusNormal"/>
        <w:spacing w:before="280"/>
        <w:ind w:firstLine="540"/>
        <w:jc w:val="both"/>
      </w:pPr>
      <w:r>
        <w:t>путем размещения информации на официальном сайте уполномоченного органа (http://ulmeria.ru/);</w:t>
      </w:r>
    </w:p>
    <w:p w:rsidR="00511B30" w:rsidRDefault="00511B30">
      <w:pPr>
        <w:pStyle w:val="ConsPlusNormal"/>
        <w:spacing w:before="220"/>
        <w:ind w:firstLine="540"/>
        <w:jc w:val="both"/>
      </w:pPr>
      <w:r>
        <w:t>посредством размещения информации на Едином портале (https://www.gosuslugi.ru/);</w:t>
      </w:r>
    </w:p>
    <w:p w:rsidR="00511B30" w:rsidRDefault="00511B30">
      <w:pPr>
        <w:pStyle w:val="ConsPlusNormal"/>
        <w:spacing w:before="220"/>
        <w:ind w:firstLine="540"/>
        <w:jc w:val="both"/>
      </w:pPr>
      <w: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511B30" w:rsidRDefault="00511B30">
      <w:pPr>
        <w:pStyle w:val="ConsPlusNormal"/>
        <w:spacing w:before="220"/>
        <w:ind w:firstLine="540"/>
        <w:jc w:val="both"/>
      </w:pPr>
      <w:r>
        <w:t>Информирование через телефон-информатор не осуществляется.</w:t>
      </w:r>
    </w:p>
    <w:p w:rsidR="00511B30" w:rsidRDefault="00511B30">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511B30" w:rsidRDefault="00511B30">
      <w:pPr>
        <w:pStyle w:val="ConsPlusNormal"/>
        <w:spacing w:before="220"/>
        <w:ind w:firstLine="540"/>
        <w:jc w:val="both"/>
      </w:pPr>
      <w:r>
        <w:t>На официальном сайте уполномоченного органа, а также на Едином портале должна быть размещена следующая справочная информация:</w:t>
      </w:r>
    </w:p>
    <w:p w:rsidR="00511B30" w:rsidRDefault="00511B30">
      <w:pPr>
        <w:pStyle w:val="ConsPlusNormal"/>
        <w:spacing w:before="220"/>
        <w:ind w:firstLine="540"/>
        <w:jc w:val="both"/>
      </w:pPr>
      <w:r>
        <w:t>место нахождения и график работы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511B30" w:rsidRDefault="00511B30">
      <w:pPr>
        <w:pStyle w:val="ConsPlusNormal"/>
        <w:spacing w:before="220"/>
        <w:ind w:firstLine="540"/>
        <w:jc w:val="both"/>
      </w:pPr>
      <w:r>
        <w:t xml:space="preserve">справочные телефоны уполномоченного органа, его отраслевого органа, предоставляющего </w:t>
      </w:r>
      <w:r>
        <w:lastRenderedPageBreak/>
        <w:t>муниципальную услугу, органов государственной власти, участвующих в предоставлении муниципальной услуги, ОГКУ "Правительство для граждан", в том числе номер телефона-автоинформатора;</w:t>
      </w:r>
    </w:p>
    <w:p w:rsidR="00511B30" w:rsidRDefault="00511B30">
      <w:pPr>
        <w:pStyle w:val="ConsPlusNormal"/>
        <w:spacing w:before="220"/>
        <w:ind w:firstLine="540"/>
        <w:jc w:val="both"/>
      </w:pPr>
      <w:r>
        <w:t>адрес официального сайта уполномоченного органа,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w:t>
      </w:r>
    </w:p>
    <w:p w:rsidR="00511B30" w:rsidRDefault="00511B30">
      <w:pPr>
        <w:pStyle w:val="ConsPlusNormal"/>
        <w:spacing w:before="220"/>
        <w:ind w:firstLine="540"/>
        <w:jc w:val="both"/>
      </w:pPr>
      <w:r>
        <w:t>Справочная информация должна быть размещена на информационном стенде, который должен быть оборудован в доступном для заявителей месте предоставления муниципальной услуги, максимально заметен, хорошо просматриваем и функционален.</w:t>
      </w:r>
    </w:p>
    <w:p w:rsidR="00511B30" w:rsidRDefault="00511B30">
      <w:pPr>
        <w:pStyle w:val="ConsPlusNormal"/>
        <w:spacing w:before="220"/>
        <w:ind w:firstLine="540"/>
        <w:jc w:val="both"/>
      </w:pPr>
      <w:r>
        <w:t>На информационных стендах или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511B30" w:rsidRDefault="00511B30">
      <w:pPr>
        <w:pStyle w:val="ConsPlusNormal"/>
        <w:spacing w:before="220"/>
        <w:ind w:firstLine="540"/>
        <w:jc w:val="both"/>
      </w:pPr>
      <w:r>
        <w:t>режим работы и адрес ОГКУ "Правительство для граждан", его обособленных подразделений;</w:t>
      </w:r>
    </w:p>
    <w:p w:rsidR="00511B30" w:rsidRDefault="00511B30">
      <w:pPr>
        <w:pStyle w:val="ConsPlusNormal"/>
        <w:spacing w:before="220"/>
        <w:ind w:firstLine="540"/>
        <w:jc w:val="both"/>
      </w:pPr>
      <w:r>
        <w:t>справочные телефоны;</w:t>
      </w:r>
    </w:p>
    <w:p w:rsidR="00511B30" w:rsidRDefault="00511B30">
      <w:pPr>
        <w:pStyle w:val="ConsPlusNormal"/>
        <w:spacing w:before="220"/>
        <w:ind w:firstLine="540"/>
        <w:jc w:val="both"/>
      </w:pPr>
      <w:r>
        <w:t>адрес официального сайта, адрес электронной почты;</w:t>
      </w:r>
    </w:p>
    <w:p w:rsidR="00511B30" w:rsidRDefault="00511B30">
      <w:pPr>
        <w:pStyle w:val="ConsPlusNormal"/>
        <w:spacing w:before="220"/>
        <w:ind w:firstLine="540"/>
        <w:jc w:val="both"/>
      </w:pPr>
      <w:r>
        <w:t>порядок предоставления муниципальной услуги.</w:t>
      </w:r>
    </w:p>
    <w:p w:rsidR="00511B30" w:rsidRDefault="00511B30">
      <w:pPr>
        <w:pStyle w:val="ConsPlusNormal"/>
        <w:jc w:val="both"/>
      </w:pPr>
    </w:p>
    <w:p w:rsidR="00511B30" w:rsidRDefault="00511B30">
      <w:pPr>
        <w:pStyle w:val="ConsPlusTitle"/>
        <w:jc w:val="center"/>
        <w:outlineLvl w:val="1"/>
      </w:pPr>
      <w:r>
        <w:t>2. Стандарт предоставления муниципальной услуги</w:t>
      </w:r>
    </w:p>
    <w:p w:rsidR="00511B30" w:rsidRDefault="00511B30">
      <w:pPr>
        <w:pStyle w:val="ConsPlusNormal"/>
        <w:jc w:val="both"/>
      </w:pPr>
    </w:p>
    <w:p w:rsidR="00511B30" w:rsidRDefault="00511B30">
      <w:pPr>
        <w:pStyle w:val="ConsPlusTitle"/>
        <w:jc w:val="center"/>
        <w:outlineLvl w:val="2"/>
      </w:pPr>
      <w:r>
        <w:t>2.1. Наименование муниципальной услуги</w:t>
      </w:r>
    </w:p>
    <w:p w:rsidR="00511B30" w:rsidRDefault="00511B30">
      <w:pPr>
        <w:pStyle w:val="ConsPlusNormal"/>
        <w:jc w:val="both"/>
      </w:pPr>
    </w:p>
    <w:p w:rsidR="00511B30" w:rsidRDefault="00511B30">
      <w:pPr>
        <w:pStyle w:val="ConsPlusNormal"/>
        <w:ind w:firstLine="540"/>
        <w:jc w:val="both"/>
      </w:pPr>
      <w:r>
        <w:t xml:space="preserve">Выдача разрешения на строительство (за исключением случаев, предусмотренных Градостроительным </w:t>
      </w:r>
      <w:hyperlink r:id="rId20">
        <w:r>
          <w:rPr>
            <w:color w:val="0000FF"/>
          </w:rPr>
          <w:t>кодексом</w:t>
        </w:r>
      </w:hyperlink>
      <w:r>
        <w:t xml:space="preserve"> Российской Федерации, иными федеральными законами) при осуществлении строительства, реконструкции объектов капитального строительства.</w:t>
      </w:r>
    </w:p>
    <w:p w:rsidR="00511B30" w:rsidRDefault="00511B30">
      <w:pPr>
        <w:pStyle w:val="ConsPlusNormal"/>
        <w:jc w:val="both"/>
      </w:pPr>
    </w:p>
    <w:p w:rsidR="00511B30" w:rsidRDefault="00511B30">
      <w:pPr>
        <w:pStyle w:val="ConsPlusTitle"/>
        <w:jc w:val="center"/>
        <w:outlineLvl w:val="2"/>
      </w:pPr>
      <w:r>
        <w:t>2.2. Наименование органа, предоставляющего муниципальную</w:t>
      </w:r>
    </w:p>
    <w:p w:rsidR="00511B30" w:rsidRDefault="00511B30">
      <w:pPr>
        <w:pStyle w:val="ConsPlusTitle"/>
        <w:jc w:val="center"/>
      </w:pPr>
      <w:r>
        <w:t>услугу</w:t>
      </w:r>
    </w:p>
    <w:p w:rsidR="00511B30" w:rsidRDefault="00511B30">
      <w:pPr>
        <w:pStyle w:val="ConsPlusNormal"/>
        <w:jc w:val="both"/>
      </w:pPr>
    </w:p>
    <w:p w:rsidR="00511B30" w:rsidRDefault="00511B30">
      <w:pPr>
        <w:pStyle w:val="ConsPlusNormal"/>
        <w:ind w:firstLine="540"/>
        <w:jc w:val="both"/>
      </w:pPr>
      <w:r>
        <w:t>Администрация города Ульяновска в лице Управления архитектуры и градостроительства администрации города Ульяновска (далее - Управление).</w:t>
      </w:r>
    </w:p>
    <w:p w:rsidR="00511B30" w:rsidRDefault="00511B30">
      <w:pPr>
        <w:pStyle w:val="ConsPlusNormal"/>
        <w:jc w:val="both"/>
      </w:pPr>
    </w:p>
    <w:p w:rsidR="00511B30" w:rsidRDefault="00511B30">
      <w:pPr>
        <w:pStyle w:val="ConsPlusTitle"/>
        <w:jc w:val="center"/>
        <w:outlineLvl w:val="2"/>
      </w:pPr>
      <w:r>
        <w:t>2.3. Результат предоставления муниципальной услуги</w:t>
      </w:r>
    </w:p>
    <w:p w:rsidR="00511B30" w:rsidRDefault="00511B30">
      <w:pPr>
        <w:pStyle w:val="ConsPlusNormal"/>
        <w:jc w:val="both"/>
      </w:pPr>
    </w:p>
    <w:p w:rsidR="00511B30" w:rsidRDefault="00511B30">
      <w:pPr>
        <w:pStyle w:val="ConsPlusNormal"/>
        <w:ind w:firstLine="540"/>
        <w:jc w:val="both"/>
      </w:pPr>
      <w:r>
        <w:t>Результатом предоставления муниципальной услуги в части выдачи разрешения на строительство для осуществления строительства, реконструкции объектов капитального строительства (далее - разрешение на строительство) является:</w:t>
      </w:r>
    </w:p>
    <w:p w:rsidR="00511B30" w:rsidRDefault="00511B30">
      <w:pPr>
        <w:pStyle w:val="ConsPlusNormal"/>
        <w:spacing w:before="220"/>
        <w:ind w:firstLine="540"/>
        <w:jc w:val="both"/>
      </w:pPr>
      <w:r>
        <w:t xml:space="preserve">разрешение на строительство по </w:t>
      </w:r>
      <w:hyperlink r:id="rId21">
        <w:r>
          <w:rPr>
            <w:color w:val="0000FF"/>
          </w:rPr>
          <w:t>форме</w:t>
        </w:r>
      </w:hyperlink>
      <w:r>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(далее - Приказ N 117/пр);</w:t>
      </w:r>
    </w:p>
    <w:p w:rsidR="00511B30" w:rsidRDefault="00511B30">
      <w:pPr>
        <w:pStyle w:val="ConsPlusNormal"/>
        <w:spacing w:before="220"/>
        <w:ind w:firstLine="540"/>
        <w:jc w:val="both"/>
      </w:pPr>
      <w:r>
        <w:t xml:space="preserve">решение об отказе в выдаче разрешения на строительство объекта капитального строительства по форме согласно </w:t>
      </w:r>
      <w:hyperlink w:anchor="P874">
        <w:r>
          <w:rPr>
            <w:color w:val="0000FF"/>
          </w:rPr>
          <w:t>приложению 3</w:t>
        </w:r>
      </w:hyperlink>
      <w:r>
        <w:t xml:space="preserve"> к настоящему административному регламенту, с указанием причин отказа (далее - решение об отказе).</w:t>
      </w:r>
    </w:p>
    <w:p w:rsidR="00511B30" w:rsidRDefault="00511B30">
      <w:pPr>
        <w:pStyle w:val="ConsPlusNormal"/>
        <w:spacing w:before="220"/>
        <w:ind w:firstLine="540"/>
        <w:jc w:val="both"/>
      </w:pPr>
      <w:r>
        <w:t xml:space="preserve">Результатом предоставления муниципальной услуги в части продления срока действия </w:t>
      </w:r>
      <w:r>
        <w:lastRenderedPageBreak/>
        <w:t>разрешения на строительство является:</w:t>
      </w:r>
    </w:p>
    <w:p w:rsidR="00511B30" w:rsidRDefault="00511B30">
      <w:pPr>
        <w:pStyle w:val="ConsPlusNormal"/>
        <w:spacing w:before="220"/>
        <w:ind w:firstLine="540"/>
        <w:jc w:val="both"/>
      </w:pPr>
      <w:r>
        <w:t>разрешение на строительство с отметкой о продлении срока действия разрешения на строительство;</w:t>
      </w:r>
    </w:p>
    <w:p w:rsidR="00511B30" w:rsidRDefault="00511B30">
      <w:pPr>
        <w:pStyle w:val="ConsPlusNormal"/>
        <w:spacing w:before="220"/>
        <w:ind w:firstLine="540"/>
        <w:jc w:val="both"/>
      </w:pPr>
      <w:r>
        <w:t xml:space="preserve">решение об отказе в продлении срока действия разрешения на строительство по форме согласно </w:t>
      </w:r>
      <w:hyperlink w:anchor="P916">
        <w:r>
          <w:rPr>
            <w:color w:val="0000FF"/>
          </w:rPr>
          <w:t>приложению 4</w:t>
        </w:r>
      </w:hyperlink>
      <w:r>
        <w:t xml:space="preserve"> к настоящему административному регламенту, с указанием причин отказа (далее - решение об отказе в продлении).</w:t>
      </w:r>
    </w:p>
    <w:p w:rsidR="00511B30" w:rsidRDefault="00511B30">
      <w:pPr>
        <w:pStyle w:val="ConsPlusNormal"/>
        <w:spacing w:before="220"/>
        <w:ind w:firstLine="540"/>
        <w:jc w:val="both"/>
      </w:pPr>
      <w:r>
        <w:t>Результатом предоставления муниципальной услуги в части внесения изменений в разрешение на строительство является:</w:t>
      </w:r>
    </w:p>
    <w:p w:rsidR="00511B30" w:rsidRDefault="00511B30">
      <w:pPr>
        <w:pStyle w:val="ConsPlusNormal"/>
        <w:spacing w:before="220"/>
        <w:ind w:firstLine="540"/>
        <w:jc w:val="both"/>
      </w:pPr>
      <w:r>
        <w:t>разрешение на строительство с реквизитами ранее выданного разрешения или распоряжение Управления о внесении изменений в разрешение на строительство;</w:t>
      </w:r>
    </w:p>
    <w:p w:rsidR="00511B30" w:rsidRDefault="00511B30">
      <w:pPr>
        <w:pStyle w:val="ConsPlusNormal"/>
        <w:spacing w:before="220"/>
        <w:ind w:firstLine="540"/>
        <w:jc w:val="both"/>
      </w:pPr>
      <w:r>
        <w:t xml:space="preserve">решение об отказе во внесении изменений в разрешение на строительство по форме согласно </w:t>
      </w:r>
      <w:hyperlink w:anchor="P961">
        <w:r>
          <w:rPr>
            <w:color w:val="0000FF"/>
          </w:rPr>
          <w:t>приложению 5</w:t>
        </w:r>
      </w:hyperlink>
      <w:r>
        <w:t xml:space="preserve"> к настоящему административному регламенту, с указанием причин отказа (далее - решение об отказе во внесении изменений).</w:t>
      </w:r>
    </w:p>
    <w:p w:rsidR="00511B30" w:rsidRDefault="00511B30">
      <w:pPr>
        <w:pStyle w:val="ConsPlusNormal"/>
        <w:jc w:val="both"/>
      </w:pPr>
    </w:p>
    <w:p w:rsidR="00511B30" w:rsidRDefault="00511B30">
      <w:pPr>
        <w:pStyle w:val="ConsPlusTitle"/>
        <w:jc w:val="center"/>
        <w:outlineLvl w:val="2"/>
      </w:pPr>
      <w:bookmarkStart w:id="3" w:name="P111"/>
      <w:bookmarkEnd w:id="3"/>
      <w:r>
        <w:t>2.4. Срок предоставления муниципальной услуги</w:t>
      </w:r>
    </w:p>
    <w:p w:rsidR="00511B30" w:rsidRDefault="00511B30">
      <w:pPr>
        <w:pStyle w:val="ConsPlusNormal"/>
        <w:jc w:val="both"/>
      </w:pPr>
    </w:p>
    <w:p w:rsidR="00511B30" w:rsidRDefault="00511B30">
      <w:pPr>
        <w:pStyle w:val="ConsPlusNormal"/>
        <w:ind w:firstLine="540"/>
        <w:jc w:val="both"/>
      </w:pPr>
      <w:r>
        <w:t>2.4.1. Срок предоставления муниципальной услуги составляет не более пяти рабочих дней со дня поступления заявления (уведомления) в Управление.</w:t>
      </w:r>
    </w:p>
    <w:p w:rsidR="00511B30" w:rsidRDefault="00511B30">
      <w:pPr>
        <w:pStyle w:val="ConsPlusNormal"/>
        <w:spacing w:before="220"/>
        <w:ind w:firstLine="540"/>
        <w:jc w:val="both"/>
      </w:pPr>
      <w:r>
        <w:t xml:space="preserve">2.4.2.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Управления по охране объектов культурного наследия администрации Губернатора Ульяновской области, указанное в </w:t>
      </w:r>
      <w:hyperlink r:id="rId22">
        <w:r>
          <w:rPr>
            <w:color w:val="0000FF"/>
          </w:rPr>
          <w:t>части 10.1 статьи 51</w:t>
        </w:r>
      </w:hyperlink>
      <w:r>
        <w:t xml:space="preserve"> Градостроительного кодекса Российской Федерации (далее - ГрК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выдает разрешение на строительство в течение тридцати календарных дней со дня получения указанного заявления.</w:t>
      </w:r>
    </w:p>
    <w:p w:rsidR="00511B30" w:rsidRDefault="00511B30">
      <w:pPr>
        <w:pStyle w:val="ConsPlusNormal"/>
        <w:jc w:val="both"/>
      </w:pPr>
    </w:p>
    <w:p w:rsidR="00511B30" w:rsidRDefault="00511B30">
      <w:pPr>
        <w:pStyle w:val="ConsPlusTitle"/>
        <w:jc w:val="center"/>
        <w:outlineLvl w:val="2"/>
      </w:pPr>
      <w:r>
        <w:t>2.5. Правовые основания для предоставления</w:t>
      </w:r>
    </w:p>
    <w:p w:rsidR="00511B30" w:rsidRDefault="00511B30">
      <w:pPr>
        <w:pStyle w:val="ConsPlusTitle"/>
        <w:jc w:val="center"/>
      </w:pPr>
      <w:r>
        <w:t>муниципальной услуги</w:t>
      </w:r>
    </w:p>
    <w:p w:rsidR="00511B30" w:rsidRDefault="00511B30">
      <w:pPr>
        <w:pStyle w:val="ConsPlusNormal"/>
        <w:jc w:val="both"/>
      </w:pPr>
    </w:p>
    <w:p w:rsidR="00511B30" w:rsidRDefault="00511B30">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Ульяновска, на Едином портале.</w:t>
      </w:r>
    </w:p>
    <w:p w:rsidR="00511B30" w:rsidRDefault="00511B30">
      <w:pPr>
        <w:pStyle w:val="ConsPlusNormal"/>
        <w:jc w:val="both"/>
      </w:pPr>
    </w:p>
    <w:p w:rsidR="00511B30" w:rsidRDefault="00511B30">
      <w:pPr>
        <w:pStyle w:val="ConsPlusTitle"/>
        <w:jc w:val="center"/>
        <w:outlineLvl w:val="2"/>
      </w:pPr>
      <w:bookmarkStart w:id="4" w:name="P121"/>
      <w:bookmarkEnd w:id="4"/>
      <w:r>
        <w:t>2.6. Исчерпывающий перечень документов, необходимых</w:t>
      </w:r>
    </w:p>
    <w:p w:rsidR="00511B30" w:rsidRDefault="00511B30">
      <w:pPr>
        <w:pStyle w:val="ConsPlusTitle"/>
        <w:jc w:val="center"/>
      </w:pPr>
      <w:r>
        <w:t>в соответствии с нормативными правовыми актами</w:t>
      </w:r>
    </w:p>
    <w:p w:rsidR="00511B30" w:rsidRDefault="00511B30">
      <w:pPr>
        <w:pStyle w:val="ConsPlusTitle"/>
        <w:jc w:val="center"/>
      </w:pPr>
      <w:r>
        <w:t>для предоставления муниципальной услуги</w:t>
      </w:r>
    </w:p>
    <w:p w:rsidR="00511B30" w:rsidRDefault="00511B30">
      <w:pPr>
        <w:pStyle w:val="ConsPlusNormal"/>
        <w:jc w:val="both"/>
      </w:pPr>
    </w:p>
    <w:p w:rsidR="00511B30" w:rsidRDefault="00511B30">
      <w:pPr>
        <w:pStyle w:val="ConsPlusNormal"/>
        <w:ind w:firstLine="540"/>
        <w:jc w:val="both"/>
      </w:pPr>
      <w:r>
        <w:t>При подаче заявления и документов, необходимых для предоставления муниципальной услуги, через уполномоченный орган или ОГКУ "Правительство для граждан" заявитель предъявляет документ, удостоверяющий личность заявителя. 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 в соответствии с законодательством Российской Федерации.</w:t>
      </w:r>
    </w:p>
    <w:p w:rsidR="00511B30" w:rsidRDefault="00511B30">
      <w:pPr>
        <w:pStyle w:val="ConsPlusNormal"/>
        <w:spacing w:before="220"/>
        <w:ind w:firstLine="540"/>
        <w:jc w:val="both"/>
      </w:pPr>
      <w:bookmarkStart w:id="5" w:name="P126"/>
      <w:bookmarkEnd w:id="5"/>
      <w:r>
        <w:t xml:space="preserve">2.6.1. Для предоставления муниципальной услуги по выдаче разрешения на строительство необходимо представить </w:t>
      </w:r>
      <w:hyperlink w:anchor="P671">
        <w:r>
          <w:rPr>
            <w:color w:val="0000FF"/>
          </w:rPr>
          <w:t>заявление</w:t>
        </w:r>
      </w:hyperlink>
      <w:r>
        <w:t xml:space="preserve"> согласно приложению 1 к настоящему административному регламенту и следующие документы и сведения:</w:t>
      </w:r>
    </w:p>
    <w:p w:rsidR="00511B30" w:rsidRDefault="00511B30">
      <w:pPr>
        <w:pStyle w:val="ConsPlusNormal"/>
        <w:jc w:val="both"/>
      </w:pPr>
      <w:r>
        <w:t xml:space="preserve">(в ред. </w:t>
      </w:r>
      <w:hyperlink r:id="rId23">
        <w:r>
          <w:rPr>
            <w:color w:val="0000FF"/>
          </w:rPr>
          <w:t>постановления</w:t>
        </w:r>
      </w:hyperlink>
      <w:r>
        <w:t xml:space="preserve"> администрации города Ульяновска от 10.06.2022 N 818)</w:t>
      </w:r>
    </w:p>
    <w:p w:rsidR="00511B30" w:rsidRDefault="00511B30">
      <w:pPr>
        <w:pStyle w:val="ConsPlusNormal"/>
        <w:spacing w:before="220"/>
        <w:ind w:firstLine="540"/>
        <w:jc w:val="both"/>
      </w:pPr>
      <w:bookmarkStart w:id="6" w:name="P128"/>
      <w:bookmarkEnd w:id="6"/>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4">
        <w:r>
          <w:rPr>
            <w:color w:val="0000FF"/>
          </w:rPr>
          <w:t>частью 1.1 статьи 57.3</w:t>
        </w:r>
      </w:hyperlink>
      <w:r>
        <w:t xml:space="preserve"> ГрК РФ, если иное не установлено </w:t>
      </w:r>
      <w:hyperlink r:id="rId25">
        <w:r>
          <w:rPr>
            <w:color w:val="0000FF"/>
          </w:rPr>
          <w:t>частью 7.3 статьи 51</w:t>
        </w:r>
      </w:hyperlink>
      <w:r>
        <w:t xml:space="preserve"> ГрК РФ (если такие документы (их копии или сведения, содержащиеся в них) находятся в распоряжении уполномоченного органа,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заявитель вправе представить по собственной инициативе или запрашиваются Управлением в уполномоченном органе,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ином случае заявитель представляет самостоятельно);</w:t>
      </w:r>
    </w:p>
    <w:p w:rsidR="00511B30" w:rsidRDefault="00511B30">
      <w:pPr>
        <w:pStyle w:val="ConsPlusNormal"/>
        <w:jc w:val="both"/>
      </w:pPr>
      <w:r>
        <w:t xml:space="preserve">(в ред. </w:t>
      </w:r>
      <w:hyperlink r:id="rId26">
        <w:r>
          <w:rPr>
            <w:color w:val="0000FF"/>
          </w:rPr>
          <w:t>постановления</w:t>
        </w:r>
      </w:hyperlink>
      <w:r>
        <w:t xml:space="preserve"> администрации города Ульяновска от 10.06.2022 N 818)</w:t>
      </w:r>
    </w:p>
    <w:p w:rsidR="00511B30" w:rsidRDefault="00511B30">
      <w:pPr>
        <w:pStyle w:val="ConsPlusNormal"/>
        <w:spacing w:before="220"/>
        <w:ind w:firstLine="540"/>
        <w:jc w:val="both"/>
      </w:pPr>
      <w: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(если такие документы (их копии или сведения, содержащиеся в них) находятся в распоряжении уполномоченного органа,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заявитель вправе представить по собственной инициативе или запрашиваются Управлением в уполномоченном органе,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ином случае заявитель представляет самостоятельно);</w:t>
      </w:r>
    </w:p>
    <w:p w:rsidR="00511B30" w:rsidRDefault="00511B30">
      <w:pPr>
        <w:pStyle w:val="ConsPlusNormal"/>
        <w:spacing w:before="220"/>
        <w:ind w:firstLine="540"/>
        <w:jc w:val="both"/>
      </w:pPr>
      <w:bookmarkStart w:id="7" w:name="P131"/>
      <w:bookmarkEnd w:id="7"/>
      <w: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(если такие документы (их копии или сведения, содержащиеся в них) находятся в распоряжении уполномоченного органа,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заявитель вправе представить по собственной инициативе или запрашиваются Управлением в уполномоченном органе,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ином случае заявитель представляет самостоятельно);</w:t>
      </w:r>
    </w:p>
    <w:p w:rsidR="00511B30" w:rsidRDefault="00511B30">
      <w:pPr>
        <w:pStyle w:val="ConsPlusNormal"/>
        <w:spacing w:before="220"/>
        <w:ind w:firstLine="540"/>
        <w:jc w:val="both"/>
      </w:pPr>
      <w:bookmarkStart w:id="8" w:name="P132"/>
      <w:bookmarkEnd w:id="8"/>
      <w:r>
        <w:t xml:space="preserve">4) результаты инженерных изысканий и следующие материалы, содержащиеся в утвержденной в соответствии с </w:t>
      </w:r>
      <w:hyperlink r:id="rId27">
        <w:r>
          <w:rPr>
            <w:color w:val="0000FF"/>
          </w:rPr>
          <w:t>частью 15 статьи 48</w:t>
        </w:r>
      </w:hyperlink>
      <w:r>
        <w:t xml:space="preserve"> ГрК РФ проектной документации (если такие документы (их копии или сведения, содержащиеся в них) находятся в распоряжении уполномоченного органа,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заявитель вправе представить по собственной инициативе или запрашиваются Управлением в уполномоченном органе,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ином случае заявитель представляет самостоятельно):</w:t>
      </w:r>
    </w:p>
    <w:p w:rsidR="00511B30" w:rsidRDefault="00511B30">
      <w:pPr>
        <w:pStyle w:val="ConsPlusNormal"/>
        <w:spacing w:before="220"/>
        <w:ind w:firstLine="540"/>
        <w:jc w:val="both"/>
      </w:pPr>
      <w:r>
        <w:t>а) пояснительная записка;</w:t>
      </w:r>
    </w:p>
    <w:p w:rsidR="00511B30" w:rsidRDefault="00511B30">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11B30" w:rsidRDefault="00511B30">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11B30" w:rsidRDefault="00511B30">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11B30" w:rsidRDefault="00511B30">
      <w:pPr>
        <w:pStyle w:val="ConsPlusNormal"/>
        <w:spacing w:before="220"/>
        <w:ind w:firstLine="540"/>
        <w:jc w:val="both"/>
      </w:pPr>
      <w:bookmarkStart w:id="9" w:name="P137"/>
      <w:bookmarkEnd w:id="9"/>
      <w: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8">
        <w:r>
          <w:rPr>
            <w:color w:val="0000FF"/>
          </w:rPr>
          <w:t>частью 12.1 статьи 48</w:t>
        </w:r>
      </w:hyperlink>
      <w:r>
        <w:t xml:space="preserve"> ГрК РФ), если такая проектная документация подлежит экспертизе в соответствии со </w:t>
      </w:r>
      <w:hyperlink r:id="rId29">
        <w:r>
          <w:rPr>
            <w:color w:val="0000FF"/>
          </w:rPr>
          <w:t>статьей 49</w:t>
        </w:r>
      </w:hyperlink>
      <w:r>
        <w:t xml:space="preserve"> ГрК РФ, положительное заключение государственной экспертизы проектной документации в случаях, предусмотренных </w:t>
      </w:r>
      <w:hyperlink r:id="rId30">
        <w:r>
          <w:rPr>
            <w:color w:val="0000FF"/>
          </w:rPr>
          <w:t>частью 3.4 статьи 49</w:t>
        </w:r>
      </w:hyperlink>
      <w:r>
        <w:t xml:space="preserve"> ГрК РФ, положительное заключение государственной экологической экспертизы проектной документации в случаях, предусмотренных </w:t>
      </w:r>
      <w:hyperlink r:id="rId31">
        <w:r>
          <w:rPr>
            <w:color w:val="0000FF"/>
          </w:rPr>
          <w:t>частью 6 статьи 49</w:t>
        </w:r>
      </w:hyperlink>
      <w:r>
        <w:t xml:space="preserve"> ГрК РФ (если такие документы (их копии или сведения, содержащиеся в них) находятся в распоряжении уполномоченного органа,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заявитель вправе представить по собственной инициативе или запрашиваются Управлением в уполномоченном органе,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ином случае заявитель представляет самостоятельно);</w:t>
      </w:r>
    </w:p>
    <w:p w:rsidR="00511B30" w:rsidRDefault="00511B30">
      <w:pPr>
        <w:pStyle w:val="ConsPlusNormal"/>
        <w:spacing w:before="220"/>
        <w:ind w:firstLine="540"/>
        <w:jc w:val="both"/>
      </w:pPr>
      <w:r>
        <w:t xml:space="preserve">6) подтверждение соответствия вносимых в проектную документацию изменений требованиям, указанным в </w:t>
      </w:r>
      <w:hyperlink r:id="rId32">
        <w:r>
          <w:rPr>
            <w:color w:val="0000FF"/>
          </w:rPr>
          <w:t>части 3.8 статьи 49</w:t>
        </w:r>
      </w:hyperlink>
      <w: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33">
        <w:r>
          <w:rPr>
            <w:color w:val="0000FF"/>
          </w:rPr>
          <w:t>ГрК</w:t>
        </w:r>
      </w:hyperlink>
      <w: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4">
        <w:r>
          <w:rPr>
            <w:color w:val="0000FF"/>
          </w:rPr>
          <w:t>частью 3.8 статьи 49</w:t>
        </w:r>
      </w:hyperlink>
      <w:r>
        <w:t xml:space="preserve"> ГрК РФ (если такие документы (их копии или сведения, содержащиеся в них) находятся в распоряжении уполномоченного органа,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заявитель вправе представить по собственной инициативе или запрашиваются Управлением в уполномоченном органе,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ином случае заявитель представляет самостоятельно);</w:t>
      </w:r>
    </w:p>
    <w:p w:rsidR="00511B30" w:rsidRDefault="00511B30">
      <w:pPr>
        <w:pStyle w:val="ConsPlusNormal"/>
        <w:spacing w:before="220"/>
        <w:ind w:firstLine="540"/>
        <w:jc w:val="both"/>
      </w:pPr>
      <w:bookmarkStart w:id="10" w:name="P139"/>
      <w:bookmarkEnd w:id="10"/>
      <w:r>
        <w:t xml:space="preserve">7) подтверждение соответствия вносимых в проектную документацию изменений требованиям, указанным в </w:t>
      </w:r>
      <w:hyperlink r:id="rId35">
        <w:r>
          <w:rPr>
            <w:color w:val="0000FF"/>
          </w:rPr>
          <w:t>части 3.9 статьи 49</w:t>
        </w:r>
      </w:hyperlink>
      <w: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6">
        <w:r>
          <w:rPr>
            <w:color w:val="0000FF"/>
          </w:rPr>
          <w:t>частью 3.9 статьи 49</w:t>
        </w:r>
      </w:hyperlink>
      <w:r>
        <w:t xml:space="preserve"> ГрК РФ (если такие документы (их копии или сведения, содержащиеся в них) находятся в распоряжении уполномоченного органа,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заявитель вправе представить по собственной инициативе или запрашиваются Управлением в уполномоченном органе,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ином случае заявитель представляет самостоятельно);</w:t>
      </w:r>
    </w:p>
    <w:p w:rsidR="00511B30" w:rsidRDefault="00511B30">
      <w:pPr>
        <w:pStyle w:val="ConsPlusNormal"/>
        <w:spacing w:before="220"/>
        <w:ind w:firstLine="540"/>
        <w:jc w:val="both"/>
      </w:pPr>
      <w:bookmarkStart w:id="11" w:name="P140"/>
      <w:bookmarkEnd w:id="11"/>
      <w: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7">
        <w:r>
          <w:rPr>
            <w:color w:val="0000FF"/>
          </w:rPr>
          <w:t>статьей 40</w:t>
        </w:r>
      </w:hyperlink>
      <w:r>
        <w:t xml:space="preserve"> ГрК РФ) (если такие документы (их копии или сведения, содержащиеся в них) находятся в распоряжении уполномоченного органа,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заявитель вправе представить по собственной инициативе или запрашиваются Управлением в уполномоченном органе,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ином случае заявитель представляет самостоятельно);</w:t>
      </w:r>
    </w:p>
    <w:p w:rsidR="00511B30" w:rsidRDefault="00511B30">
      <w:pPr>
        <w:pStyle w:val="ConsPlusNormal"/>
        <w:spacing w:before="220"/>
        <w:ind w:firstLine="540"/>
        <w:jc w:val="both"/>
      </w:pPr>
      <w:r>
        <w:t xml:space="preserve">9) согласие всех правообладателей объекта капитального строительства в случае реконструкции такого объекта, за исключением указанных в </w:t>
      </w:r>
      <w:hyperlink w:anchor="P144">
        <w:r>
          <w:rPr>
            <w:color w:val="0000FF"/>
          </w:rPr>
          <w:t>подпункте 11</w:t>
        </w:r>
      </w:hyperlink>
      <w:r>
        <w:t xml:space="preserve">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(заявитель представляет самостоятельно);</w:t>
      </w:r>
    </w:p>
    <w:p w:rsidR="00511B30" w:rsidRDefault="00511B30">
      <w:pPr>
        <w:pStyle w:val="ConsPlusNormal"/>
        <w:jc w:val="both"/>
      </w:pPr>
      <w:r>
        <w:t xml:space="preserve">(в ред. </w:t>
      </w:r>
      <w:hyperlink r:id="rId38">
        <w:r>
          <w:rPr>
            <w:color w:val="0000FF"/>
          </w:rPr>
          <w:t>постановления</w:t>
        </w:r>
      </w:hyperlink>
      <w:r>
        <w:t xml:space="preserve"> администрации города Ульяновска от 10.06.2022 N 818)</w:t>
      </w:r>
    </w:p>
    <w:p w:rsidR="00511B30" w:rsidRDefault="00511B30">
      <w:pPr>
        <w:pStyle w:val="ConsPlusNormal"/>
        <w:spacing w:before="220"/>
        <w:ind w:firstLine="540"/>
        <w:jc w:val="both"/>
      </w:pPr>
      <w:bookmarkStart w:id="12" w:name="P143"/>
      <w:bookmarkEnd w:id="12"/>
      <w:r>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(заявитель представляет самостоятельно);</w:t>
      </w:r>
    </w:p>
    <w:p w:rsidR="00511B30" w:rsidRDefault="00511B30">
      <w:pPr>
        <w:pStyle w:val="ConsPlusNormal"/>
        <w:spacing w:before="220"/>
        <w:ind w:firstLine="540"/>
        <w:jc w:val="both"/>
      </w:pPr>
      <w:bookmarkStart w:id="13" w:name="P144"/>
      <w:bookmarkEnd w:id="13"/>
      <w:r>
        <w:t>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(заявитель представляет самостоятельно);</w:t>
      </w:r>
    </w:p>
    <w:p w:rsidR="00511B30" w:rsidRDefault="00511B30">
      <w:pPr>
        <w:pStyle w:val="ConsPlusNormal"/>
        <w:spacing w:before="220"/>
        <w:ind w:firstLine="540"/>
        <w:jc w:val="both"/>
      </w:pPr>
      <w:r>
        <w:t>12)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 (заявитель представляет самостоятельно);</w:t>
      </w:r>
    </w:p>
    <w:p w:rsidR="00511B30" w:rsidRDefault="00511B30">
      <w:pPr>
        <w:pStyle w:val="ConsPlusNormal"/>
        <w:jc w:val="both"/>
      </w:pPr>
      <w:r>
        <w:t xml:space="preserve">(пп. 12 в ред. </w:t>
      </w:r>
      <w:hyperlink r:id="rId39">
        <w:r>
          <w:rPr>
            <w:color w:val="0000FF"/>
          </w:rPr>
          <w:t>постановления</w:t>
        </w:r>
      </w:hyperlink>
      <w:r>
        <w:t xml:space="preserve"> администрации города Ульяновска от 10.06.2022 N 818)</w:t>
      </w:r>
    </w:p>
    <w:p w:rsidR="00511B30" w:rsidRDefault="00511B30">
      <w:pPr>
        <w:pStyle w:val="ConsPlusNormal"/>
        <w:spacing w:before="220"/>
        <w:ind w:firstLine="540"/>
        <w:jc w:val="both"/>
      </w:pPr>
      <w: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(если такие документы (их копии или сведения, содержащиеся в них) находятся в распоряжении уполномоченного органа,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заявитель вправе представить по собственной инициативе или запрашиваются Управлением в уполномоченном органе,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ином случае заявитель представляет самостоятельно);</w:t>
      </w:r>
    </w:p>
    <w:p w:rsidR="00511B30" w:rsidRDefault="00511B30">
      <w:pPr>
        <w:pStyle w:val="ConsPlusNormal"/>
        <w:spacing w:before="220"/>
        <w:ind w:firstLine="540"/>
        <w:jc w:val="both"/>
      </w:pPr>
      <w:bookmarkStart w:id="14" w:name="P148"/>
      <w:bookmarkEnd w:id="14"/>
      <w: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(если такие документы (их копии или сведения, содержащиеся в них) находятся в распоряжении уполномоченного органа,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заявитель вправе представить по собственной инициативе или запрашиваются Управлением в уполномоченном органе,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ином случае заявитель представляет самостоятельно);</w:t>
      </w:r>
    </w:p>
    <w:p w:rsidR="00511B30" w:rsidRDefault="00511B30">
      <w:pPr>
        <w:pStyle w:val="ConsPlusNormal"/>
        <w:spacing w:before="220"/>
        <w:ind w:firstLine="540"/>
        <w:jc w:val="both"/>
      </w:pPr>
      <w:bookmarkStart w:id="15" w:name="P149"/>
      <w:bookmarkEnd w:id="15"/>
      <w:r>
        <w:t>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(если такие документы (их копии или сведения, содержащиеся в них) находятся в распоряжении уполномоченного органа,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заявитель вправе представить по собственной инициативе или запрашиваются Управлением в уполномоченном органе,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ином случае заявитель представляет самостоятельно).</w:t>
      </w:r>
    </w:p>
    <w:p w:rsidR="00511B30" w:rsidRDefault="00511B30">
      <w:pPr>
        <w:pStyle w:val="ConsPlusNormal"/>
        <w:spacing w:before="220"/>
        <w:ind w:firstLine="540"/>
        <w:jc w:val="both"/>
      </w:pPr>
      <w:r>
        <w:t xml:space="preserve">Документы (их копии или сведения, содержащиеся в них), указанные в </w:t>
      </w:r>
      <w:hyperlink w:anchor="P128">
        <w:r>
          <w:rPr>
            <w:color w:val="0000FF"/>
          </w:rPr>
          <w:t>подпунктах 1</w:t>
        </w:r>
      </w:hyperlink>
      <w:r>
        <w:t xml:space="preserve"> - </w:t>
      </w:r>
      <w:hyperlink w:anchor="P140">
        <w:r>
          <w:rPr>
            <w:color w:val="0000FF"/>
          </w:rPr>
          <w:t>8</w:t>
        </w:r>
      </w:hyperlink>
      <w:r>
        <w:t xml:space="preserve">, </w:t>
      </w:r>
      <w:hyperlink w:anchor="P148">
        <w:r>
          <w:rPr>
            <w:color w:val="0000FF"/>
          </w:rPr>
          <w:t>14</w:t>
        </w:r>
      </w:hyperlink>
      <w:r>
        <w:t xml:space="preserve"> и </w:t>
      </w:r>
      <w:hyperlink w:anchor="P149">
        <w:r>
          <w:rPr>
            <w:color w:val="0000FF"/>
          </w:rPr>
          <w:t>15 подпункта 2.6.1</w:t>
        </w:r>
      </w:hyperlink>
      <w: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11B30" w:rsidRDefault="00511B30">
      <w:pPr>
        <w:pStyle w:val="ConsPlusNormal"/>
        <w:jc w:val="both"/>
      </w:pPr>
      <w:r>
        <w:t xml:space="preserve">(в ред. </w:t>
      </w:r>
      <w:hyperlink r:id="rId40">
        <w:r>
          <w:rPr>
            <w:color w:val="0000FF"/>
          </w:rPr>
          <w:t>постановления</w:t>
        </w:r>
      </w:hyperlink>
      <w:r>
        <w:t xml:space="preserve"> администрации города Ульяновска от 10.06.2022 N 818)</w:t>
      </w:r>
    </w:p>
    <w:p w:rsidR="00511B30" w:rsidRDefault="00511B30">
      <w:pPr>
        <w:pStyle w:val="ConsPlusNormal"/>
        <w:spacing w:before="220"/>
        <w:ind w:firstLine="540"/>
        <w:jc w:val="both"/>
      </w:pPr>
      <w:r>
        <w:t xml:space="preserve">Документы, указанные в </w:t>
      </w:r>
      <w:hyperlink w:anchor="P128">
        <w:r>
          <w:rPr>
            <w:color w:val="0000FF"/>
          </w:rPr>
          <w:t>подпунктах 1</w:t>
        </w:r>
      </w:hyperlink>
      <w:r>
        <w:t xml:space="preserve">, </w:t>
      </w:r>
      <w:hyperlink w:anchor="P132">
        <w:r>
          <w:rPr>
            <w:color w:val="0000FF"/>
          </w:rPr>
          <w:t>4</w:t>
        </w:r>
      </w:hyperlink>
      <w:r>
        <w:t xml:space="preserve"> и </w:t>
      </w:r>
      <w:hyperlink w:anchor="P137">
        <w:r>
          <w:rPr>
            <w:color w:val="0000FF"/>
          </w:rPr>
          <w:t>5 подпункта 2.6.1</w:t>
        </w:r>
      </w:hyperlink>
      <w: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11B30" w:rsidRDefault="00511B30">
      <w:pPr>
        <w:pStyle w:val="ConsPlusNormal"/>
        <w:spacing w:before="220"/>
        <w:ind w:firstLine="540"/>
        <w:jc w:val="both"/>
      </w:pPr>
      <w:bookmarkStart w:id="16" w:name="P153"/>
      <w:bookmarkEnd w:id="16"/>
      <w:r>
        <w:t>2.6.1.1.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Управления по охране объектов культурного наследия администрации Губернатора Ульяновской области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11B30" w:rsidRDefault="00511B30">
      <w:pPr>
        <w:pStyle w:val="ConsPlusNormal"/>
        <w:spacing w:before="220"/>
        <w:ind w:firstLine="540"/>
        <w:jc w:val="both"/>
      </w:pPr>
      <w:r>
        <w:t>В этом случае в заявлении о выдаче разрешения на строительство указывается на такое типовое архитектурное решение.</w:t>
      </w:r>
    </w:p>
    <w:p w:rsidR="00511B30" w:rsidRDefault="00511B30">
      <w:pPr>
        <w:pStyle w:val="ConsPlusNormal"/>
        <w:spacing w:before="220"/>
        <w:ind w:firstLine="540"/>
        <w:jc w:val="both"/>
      </w:pPr>
      <w:bookmarkStart w:id="17" w:name="P155"/>
      <w:bookmarkEnd w:id="17"/>
      <w:r>
        <w:t>2.6.2. Внесение изменений в разрешение на строительство.</w:t>
      </w:r>
    </w:p>
    <w:p w:rsidR="00511B30" w:rsidRDefault="00511B30">
      <w:pPr>
        <w:pStyle w:val="ConsPlusNormal"/>
        <w:spacing w:before="220"/>
        <w:ind w:firstLine="540"/>
        <w:jc w:val="both"/>
      </w:pPr>
      <w:bookmarkStart w:id="18" w:name="P156"/>
      <w:bookmarkEnd w:id="18"/>
      <w:r>
        <w:t>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11B30" w:rsidRDefault="00511B30">
      <w:pPr>
        <w:pStyle w:val="ConsPlusNormal"/>
        <w:spacing w:before="220"/>
        <w:ind w:firstLine="540"/>
        <w:jc w:val="both"/>
      </w:pPr>
      <w:bookmarkStart w:id="19" w:name="P157"/>
      <w:bookmarkEnd w:id="19"/>
      <w:r>
        <w:t xml:space="preserve">2) в случае образования земельного участка путем объединения земельных участков, в отношении которых или одного из которых в соответствии с </w:t>
      </w:r>
      <w:hyperlink r:id="rId41">
        <w:r>
          <w:rPr>
            <w:color w:val="0000FF"/>
          </w:rPr>
          <w:t>ГрК</w:t>
        </w:r>
      </w:hyperlink>
      <w:r>
        <w:t xml:space="preserve"> РФ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11B30" w:rsidRDefault="00511B30">
      <w:pPr>
        <w:pStyle w:val="ConsPlusNormal"/>
        <w:spacing w:before="220"/>
        <w:ind w:firstLine="540"/>
        <w:jc w:val="both"/>
      </w:pPr>
      <w:bookmarkStart w:id="20" w:name="P158"/>
      <w:bookmarkEnd w:id="20"/>
      <w: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42">
        <w:r>
          <w:rPr>
            <w:color w:val="0000FF"/>
          </w:rPr>
          <w:t>ГрК</w:t>
        </w:r>
      </w:hyperlink>
      <w:r>
        <w:t xml:space="preserve">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hyperlink r:id="rId43">
        <w:r>
          <w:rPr>
            <w:color w:val="0000FF"/>
          </w:rPr>
          <w:t>ГрК</w:t>
        </w:r>
      </w:hyperlink>
      <w:r>
        <w:t xml:space="preserve">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11B30" w:rsidRDefault="00511B30">
      <w:pPr>
        <w:pStyle w:val="ConsPlusNormal"/>
        <w:spacing w:before="220"/>
        <w:ind w:firstLine="540"/>
        <w:jc w:val="both"/>
      </w:pPr>
      <w:bookmarkStart w:id="21" w:name="P159"/>
      <w:bookmarkEnd w:id="21"/>
      <w:r>
        <w:t>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11B30" w:rsidRDefault="00511B30">
      <w:pPr>
        <w:pStyle w:val="ConsPlusNormal"/>
        <w:spacing w:before="220"/>
        <w:ind w:firstLine="540"/>
        <w:jc w:val="both"/>
      </w:pPr>
      <w:bookmarkStart w:id="22" w:name="P160"/>
      <w:bookmarkEnd w:id="22"/>
      <w:r>
        <w:t xml:space="preserve">2.6.2.1. В случаях, указанных в </w:t>
      </w:r>
      <w:hyperlink w:anchor="P155">
        <w:r>
          <w:rPr>
            <w:color w:val="0000FF"/>
          </w:rPr>
          <w:t>подпункте 2.6.2</w:t>
        </w:r>
      </w:hyperlink>
      <w:r>
        <w:t xml:space="preserve"> настоящего административного регламента, заявители представляют уведомление в письменной форме о переходе к ним прав на земельные участки, об образовании земельного участка в уполномоченный орган.</w:t>
      </w:r>
    </w:p>
    <w:p w:rsidR="00511B30" w:rsidRDefault="00511B30">
      <w:pPr>
        <w:pStyle w:val="ConsPlusNormal"/>
        <w:spacing w:before="220"/>
        <w:ind w:firstLine="540"/>
        <w:jc w:val="both"/>
      </w:pPr>
      <w:r>
        <w:t>Уведомление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характеристики земельного участка: кадастровый номер, а также адрес земельного участка, указание реквизитов:</w:t>
      </w:r>
    </w:p>
    <w:p w:rsidR="00511B30" w:rsidRDefault="00511B30">
      <w:pPr>
        <w:pStyle w:val="ConsPlusNormal"/>
        <w:spacing w:before="220"/>
        <w:ind w:firstLine="540"/>
        <w:jc w:val="both"/>
      </w:pPr>
      <w:bookmarkStart w:id="23" w:name="P162"/>
      <w:bookmarkEnd w:id="23"/>
      <w:r>
        <w:t xml:space="preserve">1) правоустанавливающих документов на такие земельные участки в случае, указанном в </w:t>
      </w:r>
      <w:hyperlink w:anchor="P156">
        <w:r>
          <w:rPr>
            <w:color w:val="0000FF"/>
          </w:rPr>
          <w:t>подпункте 1 подпункта 2.6.2 пункта 2.6</w:t>
        </w:r>
      </w:hyperlink>
      <w:r>
        <w:t xml:space="preserve"> настоящего административного регламента;</w:t>
      </w:r>
    </w:p>
    <w:p w:rsidR="00511B30" w:rsidRDefault="00511B30">
      <w:pPr>
        <w:pStyle w:val="ConsPlusNormal"/>
        <w:spacing w:before="220"/>
        <w:ind w:firstLine="540"/>
        <w:jc w:val="both"/>
      </w:pPr>
      <w:bookmarkStart w:id="24" w:name="P163"/>
      <w:bookmarkEnd w:id="24"/>
      <w:r>
        <w:t xml:space="preserve">2) решения об образовании земельных участков в случаях, предусмотренных </w:t>
      </w:r>
      <w:hyperlink w:anchor="P157">
        <w:r>
          <w:rPr>
            <w:color w:val="0000FF"/>
          </w:rPr>
          <w:t>подпунктами 2</w:t>
        </w:r>
      </w:hyperlink>
      <w:r>
        <w:t xml:space="preserve"> и </w:t>
      </w:r>
      <w:hyperlink w:anchor="P158">
        <w:r>
          <w:rPr>
            <w:color w:val="0000FF"/>
          </w:rPr>
          <w:t>3 подпункта 2.6.2 пункта 2.6</w:t>
        </w:r>
      </w:hyperlink>
      <w:r>
        <w:t xml:space="preserve"> настоящего административного регламента;</w:t>
      </w:r>
    </w:p>
    <w:p w:rsidR="00511B30" w:rsidRDefault="00511B30">
      <w:pPr>
        <w:pStyle w:val="ConsPlusNormal"/>
        <w:spacing w:before="220"/>
        <w:ind w:firstLine="540"/>
        <w:jc w:val="both"/>
      </w:pPr>
      <w:bookmarkStart w:id="25" w:name="P164"/>
      <w:bookmarkEnd w:id="25"/>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158">
        <w:r>
          <w:rPr>
            <w:color w:val="0000FF"/>
          </w:rPr>
          <w:t>подпунктом 3 подпункта 2.6.2 пункта 2.6</w:t>
        </w:r>
      </w:hyperlink>
      <w:r>
        <w:t xml:space="preserve"> настоящего административного регламента;</w:t>
      </w:r>
    </w:p>
    <w:p w:rsidR="00511B30" w:rsidRDefault="00511B30">
      <w:pPr>
        <w:pStyle w:val="ConsPlusNormal"/>
        <w:spacing w:before="220"/>
        <w:ind w:firstLine="540"/>
        <w:jc w:val="both"/>
      </w:pPr>
      <w:bookmarkStart w:id="26" w:name="P165"/>
      <w:bookmarkEnd w:id="26"/>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159">
        <w:r>
          <w:rPr>
            <w:color w:val="0000FF"/>
          </w:rPr>
          <w:t>подпунктом 4 подпункта 2.6.2 пункта 2.6</w:t>
        </w:r>
      </w:hyperlink>
      <w:r>
        <w:t xml:space="preserve"> настоящего административного регламента.</w:t>
      </w:r>
    </w:p>
    <w:p w:rsidR="00511B30" w:rsidRDefault="00511B30">
      <w:pPr>
        <w:pStyle w:val="ConsPlusNormal"/>
        <w:spacing w:before="220"/>
        <w:ind w:firstLine="540"/>
        <w:jc w:val="both"/>
      </w:pPr>
      <w:r>
        <w:t xml:space="preserve">Заявители вправе одновременно с уведомлением о переходе к ним прав на земельные участки, об образовании земельного участка представить в уполномоченный орган копии документов, предусмотренных </w:t>
      </w:r>
      <w:hyperlink w:anchor="P162">
        <w:r>
          <w:rPr>
            <w:color w:val="0000FF"/>
          </w:rPr>
          <w:t>подпунктами 1</w:t>
        </w:r>
      </w:hyperlink>
      <w:r>
        <w:t xml:space="preserve"> - </w:t>
      </w:r>
      <w:hyperlink w:anchor="P165">
        <w:r>
          <w:rPr>
            <w:color w:val="0000FF"/>
          </w:rPr>
          <w:t>4 подпункта 2.6.2.1 подпункта 2.6.2 пункта 2.6</w:t>
        </w:r>
      </w:hyperlink>
      <w:r>
        <w:t xml:space="preserve"> настоящего административного регламента.</w:t>
      </w:r>
    </w:p>
    <w:p w:rsidR="00511B30" w:rsidRDefault="00511B30">
      <w:pPr>
        <w:pStyle w:val="ConsPlusNormal"/>
        <w:spacing w:before="220"/>
        <w:ind w:firstLine="540"/>
        <w:jc w:val="both"/>
      </w:pPr>
      <w:r>
        <w:t xml:space="preserve">В случае, если документы, предусмотренные </w:t>
      </w:r>
      <w:hyperlink w:anchor="P162">
        <w:r>
          <w:rPr>
            <w:color w:val="0000FF"/>
          </w:rPr>
          <w:t>подпунктами 1</w:t>
        </w:r>
      </w:hyperlink>
      <w:r>
        <w:t xml:space="preserve"> - </w:t>
      </w:r>
      <w:hyperlink w:anchor="P165">
        <w:r>
          <w:rPr>
            <w:color w:val="0000FF"/>
          </w:rPr>
          <w:t>4 подпункта 2.6.2.1 подпункта 2.6.2 пункта 2.6</w:t>
        </w:r>
      </w:hyperlink>
      <w:r>
        <w:t xml:space="preserve"> настоящего административного регламента, не представлены заявителем, Управление запрашивает такие документы или сведения, содержащиеся в них.</w:t>
      </w:r>
    </w:p>
    <w:p w:rsidR="00511B30" w:rsidRDefault="00511B30">
      <w:pPr>
        <w:pStyle w:val="ConsPlusNormal"/>
        <w:spacing w:before="220"/>
        <w:ind w:firstLine="540"/>
        <w:jc w:val="both"/>
      </w:pPr>
      <w:bookmarkStart w:id="27" w:name="P168"/>
      <w:bookmarkEnd w:id="27"/>
      <w:r>
        <w:t xml:space="preserve">Документ, указанный в </w:t>
      </w:r>
      <w:hyperlink w:anchor="P162">
        <w:r>
          <w:rPr>
            <w:color w:val="0000FF"/>
          </w:rPr>
          <w:t>подпункте 1 подпункта 2.6.2.1 подпункта 2.6.2 пункта 2.6</w:t>
        </w:r>
      </w:hyperlink>
      <w:r>
        <w:t xml:space="preserve"> настоящего административного регламента, если заявитель не представил указанный документ самостоятельно, запрашивается Управлением в рамках межведомственного информационного взаимодействия в Росреестре.</w:t>
      </w:r>
    </w:p>
    <w:p w:rsidR="00511B30" w:rsidRDefault="00511B30">
      <w:pPr>
        <w:pStyle w:val="ConsPlusNormal"/>
        <w:spacing w:before="220"/>
        <w:ind w:firstLine="540"/>
        <w:jc w:val="both"/>
      </w:pPr>
      <w: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такие документы в Управление обязан представить заявитель, указанный в </w:t>
      </w:r>
      <w:hyperlink w:anchor="P162">
        <w:r>
          <w:rPr>
            <w:color w:val="0000FF"/>
          </w:rPr>
          <w:t>подпункте 1 подпункта 2.6.2.1 подпункта 2.6.2 пункта 2.6</w:t>
        </w:r>
      </w:hyperlink>
      <w:r>
        <w:t xml:space="preserve"> настоящего административного регламента.</w:t>
      </w:r>
    </w:p>
    <w:p w:rsidR="00511B30" w:rsidRDefault="00511B30">
      <w:pPr>
        <w:pStyle w:val="ConsPlusNormal"/>
        <w:spacing w:before="220"/>
        <w:ind w:firstLine="540"/>
        <w:jc w:val="both"/>
      </w:pPr>
      <w:r>
        <w:t xml:space="preserve">Документы, указанные в </w:t>
      </w:r>
      <w:hyperlink w:anchor="P163">
        <w:r>
          <w:rPr>
            <w:color w:val="0000FF"/>
          </w:rPr>
          <w:t>подпунктах 2</w:t>
        </w:r>
      </w:hyperlink>
      <w:r>
        <w:t xml:space="preserve"> и </w:t>
      </w:r>
      <w:hyperlink w:anchor="P164">
        <w:r>
          <w:rPr>
            <w:color w:val="0000FF"/>
          </w:rPr>
          <w:t>3 подпункта 2.6.2.1 подпункта 2.6.2 пункта 2.6</w:t>
        </w:r>
      </w:hyperlink>
      <w:r>
        <w:t xml:space="preserve"> настоящего административного регламента, если заявитель не представил указанные документы самостоятельно, находятся в распоряжении уполномоченного органа.</w:t>
      </w:r>
    </w:p>
    <w:p w:rsidR="00511B30" w:rsidRDefault="00511B30">
      <w:pPr>
        <w:pStyle w:val="ConsPlusNormal"/>
        <w:spacing w:before="220"/>
        <w:ind w:firstLine="540"/>
        <w:jc w:val="both"/>
      </w:pPr>
      <w:r>
        <w:t xml:space="preserve">Документ (его копия или сведения, содержащиеся в нем), указанный в </w:t>
      </w:r>
      <w:hyperlink w:anchor="P165">
        <w:r>
          <w:rPr>
            <w:color w:val="0000FF"/>
          </w:rPr>
          <w:t>подпункте 4 подпункта 2.6.2.1 подпункта 2.6.2</w:t>
        </w:r>
      </w:hyperlink>
      <w:r>
        <w:t xml:space="preserve"> настоящего административного регламента, если заявитель не представил указанный документ самостоятельно, запрашивается Управлением в рамках межведомственного информационного взаимодействия в Министерстве природы и цикличной экономики Ульяновской области.</w:t>
      </w:r>
    </w:p>
    <w:p w:rsidR="00511B30" w:rsidRDefault="00511B30">
      <w:pPr>
        <w:pStyle w:val="ConsPlusNormal"/>
        <w:spacing w:before="220"/>
        <w:ind w:firstLine="540"/>
        <w:jc w:val="both"/>
      </w:pPr>
      <w:bookmarkStart w:id="28" w:name="P172"/>
      <w:bookmarkEnd w:id="28"/>
      <w:r>
        <w:t>2.6.2.2. Для внесения изменений в разрешение на строительство в случае продления срока действия разрешения на строительство необходимы следующие документы:</w:t>
      </w:r>
    </w:p>
    <w:p w:rsidR="00511B30" w:rsidRDefault="00511B30">
      <w:pPr>
        <w:pStyle w:val="ConsPlusNormal"/>
        <w:spacing w:before="220"/>
        <w:ind w:firstLine="540"/>
        <w:jc w:val="both"/>
      </w:pPr>
      <w:r>
        <w:t xml:space="preserve">1) заявление (по форме согласно </w:t>
      </w:r>
      <w:hyperlink w:anchor="P671">
        <w:r>
          <w:rPr>
            <w:color w:val="0000FF"/>
          </w:rPr>
          <w:t>приложениям 1</w:t>
        </w:r>
      </w:hyperlink>
      <w:r>
        <w:t xml:space="preserve"> и </w:t>
      </w:r>
      <w:hyperlink w:anchor="P782">
        <w:r>
          <w:rPr>
            <w:color w:val="0000FF"/>
          </w:rPr>
          <w:t>2</w:t>
        </w:r>
      </w:hyperlink>
      <w:r>
        <w:t xml:space="preserve"> к настоящему административному регламенту);</w:t>
      </w:r>
    </w:p>
    <w:p w:rsidR="00511B30" w:rsidRDefault="00511B30">
      <w:pPr>
        <w:pStyle w:val="ConsPlusNormal"/>
        <w:spacing w:before="220"/>
        <w:ind w:firstLine="540"/>
        <w:jc w:val="both"/>
      </w:pPr>
      <w:r>
        <w:t>2) разрешение на строительство, срок которого заявитель просит продлить;</w:t>
      </w:r>
    </w:p>
    <w:p w:rsidR="00511B30" w:rsidRDefault="00511B30">
      <w:pPr>
        <w:pStyle w:val="ConsPlusNormal"/>
        <w:spacing w:before="220"/>
        <w:ind w:firstLine="540"/>
        <w:jc w:val="both"/>
      </w:pPr>
      <w:r>
        <w:t>3) раздел проектной документации "Проект организации строительства" с указанием нормируемого срока окончания строительства (реконструкции) объекта.</w:t>
      </w:r>
    </w:p>
    <w:p w:rsidR="00511B30" w:rsidRDefault="00511B30">
      <w:pPr>
        <w:pStyle w:val="ConsPlusNormal"/>
        <w:spacing w:before="220"/>
        <w:ind w:firstLine="540"/>
        <w:jc w:val="both"/>
      </w:pPr>
      <w:bookmarkStart w:id="29" w:name="P176"/>
      <w:bookmarkEnd w:id="29"/>
      <w:r>
        <w:t xml:space="preserve">2.6.2.3. Для внесения изменений в разрешение на строительство за исключением случаев, указанных в </w:t>
      </w:r>
      <w:hyperlink w:anchor="P155">
        <w:r>
          <w:rPr>
            <w:color w:val="0000FF"/>
          </w:rPr>
          <w:t>подпунктах 2.6.2</w:t>
        </w:r>
      </w:hyperlink>
      <w:r>
        <w:t xml:space="preserve"> и </w:t>
      </w:r>
      <w:hyperlink w:anchor="P172">
        <w:r>
          <w:rPr>
            <w:color w:val="0000FF"/>
          </w:rPr>
          <w:t>2.6.2.2</w:t>
        </w:r>
      </w:hyperlink>
      <w:r>
        <w:t xml:space="preserve"> настоящего административного регламента, необходимы документы, указанные в </w:t>
      </w:r>
      <w:hyperlink w:anchor="P128">
        <w:r>
          <w:rPr>
            <w:color w:val="0000FF"/>
          </w:rPr>
          <w:t>подпунктах 1</w:t>
        </w:r>
      </w:hyperlink>
      <w:r>
        <w:t xml:space="preserve"> - </w:t>
      </w:r>
      <w:hyperlink w:anchor="P143">
        <w:r>
          <w:rPr>
            <w:color w:val="0000FF"/>
          </w:rPr>
          <w:t>10 подпункта 2.6.1 пункта 2.6</w:t>
        </w:r>
      </w:hyperlink>
      <w:r>
        <w:t xml:space="preserve"> настоящего административного регламента и </w:t>
      </w:r>
      <w:hyperlink w:anchor="P782">
        <w:r>
          <w:rPr>
            <w:color w:val="0000FF"/>
          </w:rPr>
          <w:t>заявление</w:t>
        </w:r>
      </w:hyperlink>
      <w:r>
        <w:t xml:space="preserve"> о внесении изменений в разрешение на строительство по форме согласно приложению 2 к настоящему административному регламенту.</w:t>
      </w:r>
    </w:p>
    <w:p w:rsidR="00511B30" w:rsidRDefault="00511B30">
      <w:pPr>
        <w:pStyle w:val="ConsPlusNormal"/>
        <w:spacing w:before="220"/>
        <w:ind w:firstLine="540"/>
        <w:jc w:val="both"/>
      </w:pPr>
      <w:r>
        <w:t xml:space="preserve">Представление указанных документов осуществляется в порядке, установленном </w:t>
      </w:r>
      <w:hyperlink w:anchor="P126">
        <w:r>
          <w:rPr>
            <w:color w:val="0000FF"/>
          </w:rPr>
          <w:t>подпунктом 2.6.1 пункта 2.6</w:t>
        </w:r>
      </w:hyperlink>
      <w:r>
        <w:t xml:space="preserve"> настоящего административного регламента.</w:t>
      </w:r>
    </w:p>
    <w:p w:rsidR="00511B30" w:rsidRDefault="00511B30">
      <w:pPr>
        <w:pStyle w:val="ConsPlusNormal"/>
        <w:jc w:val="both"/>
      </w:pPr>
    </w:p>
    <w:p w:rsidR="00511B30" w:rsidRDefault="00511B30">
      <w:pPr>
        <w:pStyle w:val="ConsPlusTitle"/>
        <w:jc w:val="center"/>
        <w:outlineLvl w:val="2"/>
      </w:pPr>
      <w:r>
        <w:t>2.7. Исчерпывающий перечень оснований для отказа в приеме</w:t>
      </w:r>
    </w:p>
    <w:p w:rsidR="00511B30" w:rsidRDefault="00511B30">
      <w:pPr>
        <w:pStyle w:val="ConsPlusTitle"/>
        <w:jc w:val="center"/>
      </w:pPr>
      <w:r>
        <w:t>документов, необходимых для предоставления муниципальной</w:t>
      </w:r>
    </w:p>
    <w:p w:rsidR="00511B30" w:rsidRDefault="00511B30">
      <w:pPr>
        <w:pStyle w:val="ConsPlusTitle"/>
        <w:jc w:val="center"/>
      </w:pPr>
      <w:r>
        <w:t>услуги</w:t>
      </w:r>
    </w:p>
    <w:p w:rsidR="00511B30" w:rsidRDefault="00511B30">
      <w:pPr>
        <w:pStyle w:val="ConsPlusNormal"/>
        <w:jc w:val="both"/>
      </w:pPr>
    </w:p>
    <w:p w:rsidR="00511B30" w:rsidRDefault="00511B30">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511B30" w:rsidRDefault="00511B30">
      <w:pPr>
        <w:pStyle w:val="ConsPlusNormal"/>
        <w:jc w:val="both"/>
      </w:pPr>
    </w:p>
    <w:p w:rsidR="00511B30" w:rsidRDefault="00511B30">
      <w:pPr>
        <w:pStyle w:val="ConsPlusTitle"/>
        <w:jc w:val="center"/>
        <w:outlineLvl w:val="2"/>
      </w:pPr>
      <w:r>
        <w:t>2.8. Исчерпывающий перечень оснований для приостановления</w:t>
      </w:r>
    </w:p>
    <w:p w:rsidR="00511B30" w:rsidRDefault="00511B30">
      <w:pPr>
        <w:pStyle w:val="ConsPlusTitle"/>
        <w:jc w:val="center"/>
      </w:pPr>
      <w:r>
        <w:t>предоставления муниципальной услуги или отказа</w:t>
      </w:r>
    </w:p>
    <w:p w:rsidR="00511B30" w:rsidRDefault="00511B30">
      <w:pPr>
        <w:pStyle w:val="ConsPlusTitle"/>
        <w:jc w:val="center"/>
      </w:pPr>
      <w:r>
        <w:t>в предоставлении муниципальной услуги</w:t>
      </w:r>
    </w:p>
    <w:p w:rsidR="00511B30" w:rsidRDefault="00511B30">
      <w:pPr>
        <w:pStyle w:val="ConsPlusNormal"/>
        <w:jc w:val="both"/>
      </w:pPr>
    </w:p>
    <w:p w:rsidR="00511B30" w:rsidRDefault="00511B30">
      <w:pPr>
        <w:pStyle w:val="ConsPlusNormal"/>
        <w:ind w:firstLine="540"/>
        <w:jc w:val="both"/>
      </w:pPr>
      <w:r>
        <w:t>2.8.1. Оснований для приостановления предоставления муниципальной услуги законодательством Российской Федерации не предусмотрено.</w:t>
      </w:r>
    </w:p>
    <w:p w:rsidR="00511B30" w:rsidRDefault="00511B30">
      <w:pPr>
        <w:pStyle w:val="ConsPlusNormal"/>
        <w:spacing w:before="220"/>
        <w:ind w:firstLine="540"/>
        <w:jc w:val="both"/>
      </w:pPr>
      <w:bookmarkStart w:id="30" w:name="P190"/>
      <w:bookmarkEnd w:id="30"/>
      <w:r>
        <w:t>2.8.2. Основаниями для отказа в выдаче разрешения на строительство являются:</w:t>
      </w:r>
    </w:p>
    <w:p w:rsidR="00511B30" w:rsidRDefault="00511B30">
      <w:pPr>
        <w:pStyle w:val="ConsPlusNormal"/>
        <w:spacing w:before="220"/>
        <w:ind w:firstLine="540"/>
        <w:jc w:val="both"/>
      </w:pPr>
      <w:r>
        <w:t xml:space="preserve">1) отсутствие документов, предусмотренных </w:t>
      </w:r>
      <w:hyperlink w:anchor="P126">
        <w:r>
          <w:rPr>
            <w:color w:val="0000FF"/>
          </w:rPr>
          <w:t>подпунктом 2.6.1 пункта 2.6</w:t>
        </w:r>
      </w:hyperlink>
      <w:r>
        <w:t xml:space="preserve"> настоящего административного регламента (за исключением документов, которые заявитель вправе представить по собственной инициативе);</w:t>
      </w:r>
    </w:p>
    <w:p w:rsidR="00511B30" w:rsidRDefault="00511B30">
      <w:pPr>
        <w:pStyle w:val="ConsPlusNormal"/>
        <w:spacing w:before="220"/>
        <w:ind w:firstLine="540"/>
        <w:jc w:val="both"/>
      </w:pPr>
      <w:r>
        <w:t>2) несоответствие представленных заявителем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511B30" w:rsidRDefault="00511B30">
      <w:pPr>
        <w:pStyle w:val="ConsPlusNormal"/>
        <w:spacing w:before="220"/>
        <w:ind w:firstLine="540"/>
        <w:jc w:val="both"/>
      </w:pPr>
      <w:r>
        <w:t>3)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511B30" w:rsidRDefault="00511B30">
      <w:pPr>
        <w:pStyle w:val="ConsPlusNormal"/>
        <w:spacing w:before="220"/>
        <w:ind w:firstLine="540"/>
        <w:jc w:val="both"/>
      </w:pPr>
      <w:r>
        <w:t>4)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511B30" w:rsidRDefault="00511B30">
      <w:pPr>
        <w:pStyle w:val="ConsPlusNormal"/>
        <w:spacing w:before="220"/>
        <w:ind w:firstLine="540"/>
        <w:jc w:val="both"/>
      </w:pPr>
      <w:r>
        <w:t xml:space="preserve">Неполучение или несвоевременное получение документов, запрошенных в соответствии с </w:t>
      </w:r>
      <w:hyperlink w:anchor="P121">
        <w:r>
          <w:rPr>
            <w:color w:val="0000FF"/>
          </w:rPr>
          <w:t>пунктом 2.6</w:t>
        </w:r>
      </w:hyperlink>
      <w:r>
        <w:t xml:space="preserve"> настоящего административного регламента, не может являться основанием для отказа в выдаче разрешения на строительство.</w:t>
      </w:r>
    </w:p>
    <w:p w:rsidR="00511B30" w:rsidRDefault="00511B30">
      <w:pPr>
        <w:pStyle w:val="ConsPlusNormal"/>
        <w:spacing w:before="220"/>
        <w:ind w:firstLine="540"/>
        <w:jc w:val="both"/>
      </w:pPr>
      <w:bookmarkStart w:id="31" w:name="P196"/>
      <w:bookmarkEnd w:id="31"/>
      <w:r>
        <w:t>2.8.3. Основаниями для отказа во внесении изменений в разрешение на строительство являются:</w:t>
      </w:r>
    </w:p>
    <w:p w:rsidR="00511B30" w:rsidRDefault="00511B30">
      <w:pPr>
        <w:pStyle w:val="ConsPlusNormal"/>
        <w:spacing w:before="220"/>
        <w:ind w:firstLine="540"/>
        <w:jc w:val="both"/>
      </w:pPr>
      <w:r>
        <w:t xml:space="preserve">1) в случаях, указанных в </w:t>
      </w:r>
      <w:hyperlink w:anchor="P155">
        <w:r>
          <w:rPr>
            <w:color w:val="0000FF"/>
          </w:rPr>
          <w:t>подпункте 2.6.2 пункта 2.6</w:t>
        </w:r>
      </w:hyperlink>
      <w:r>
        <w:t xml:space="preserve"> настоящего административного регламента:</w:t>
      </w:r>
    </w:p>
    <w:p w:rsidR="00511B30" w:rsidRDefault="00511B30">
      <w:pPr>
        <w:pStyle w:val="ConsPlusNormal"/>
        <w:spacing w:before="220"/>
        <w:ind w:firstLine="540"/>
        <w:jc w:val="both"/>
      </w:pPr>
      <w:r>
        <w:t xml:space="preserve">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162">
        <w:r>
          <w:rPr>
            <w:color w:val="0000FF"/>
          </w:rPr>
          <w:t>подпунктами 1</w:t>
        </w:r>
      </w:hyperlink>
      <w:r>
        <w:t xml:space="preserve"> - </w:t>
      </w:r>
      <w:hyperlink w:anchor="P165">
        <w:r>
          <w:rPr>
            <w:color w:val="0000FF"/>
          </w:rPr>
          <w:t>4 подпункта 2.6.2.1 подпункта 2.6.2 пункта 2.6</w:t>
        </w:r>
      </w:hyperlink>
      <w:r>
        <w:t xml:space="preserve"> настоящего административного регламента, или отсутствие правоустанавливающего документа на земельный участок в случае, указанном в </w:t>
      </w:r>
      <w:hyperlink w:anchor="P168">
        <w:r>
          <w:rPr>
            <w:color w:val="0000FF"/>
          </w:rPr>
          <w:t>абзаце девятом подпункта 2.6.2.1 подпункта 2.6.2 пункта 2.6</w:t>
        </w:r>
      </w:hyperlink>
      <w:r>
        <w:t xml:space="preserve"> настоящего административного регламента, либо отсутствие документов, предусмотренных </w:t>
      </w:r>
      <w:hyperlink w:anchor="P126">
        <w:r>
          <w:rPr>
            <w:color w:val="0000FF"/>
          </w:rPr>
          <w:t>подпунктом 2.6.1 пункта 2.6</w:t>
        </w:r>
      </w:hyperlink>
      <w:r>
        <w:t xml:space="preserve"> настоящего административного регламента (за исключением документов, которые заявитель вправе представить по собственной инициативе);</w:t>
      </w:r>
    </w:p>
    <w:p w:rsidR="00511B30" w:rsidRDefault="00511B30">
      <w:pPr>
        <w:pStyle w:val="ConsPlusNormal"/>
        <w:spacing w:before="220"/>
        <w:ind w:firstLine="540"/>
        <w:jc w:val="both"/>
      </w:pPr>
      <w: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11B30" w:rsidRDefault="00511B30">
      <w:pPr>
        <w:pStyle w:val="ConsPlusNormal"/>
        <w:spacing w:before="220"/>
        <w:ind w:firstLine="540"/>
        <w:jc w:val="both"/>
      </w:pPr>
      <w: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158">
        <w:r>
          <w:rPr>
            <w:color w:val="0000FF"/>
          </w:rPr>
          <w:t>подпунктом 3 подпункта 2.6.2 пункта 2.6</w:t>
        </w:r>
      </w:hyperlink>
      <w:r>
        <w:t xml:space="preserve">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160">
        <w:r>
          <w:rPr>
            <w:color w:val="0000FF"/>
          </w:rPr>
          <w:t>абзаце первом подпункта 2.6.2.1 подпункта 2.6.2 пункта 2.6</w:t>
        </w:r>
      </w:hyperlink>
      <w:r>
        <w:t xml:space="preserve"> настоящего административного регламента;</w:t>
      </w:r>
    </w:p>
    <w:p w:rsidR="00511B30" w:rsidRDefault="00511B30">
      <w:pPr>
        <w:pStyle w:val="ConsPlusNormal"/>
        <w:spacing w:before="220"/>
        <w:ind w:firstLine="540"/>
        <w:jc w:val="both"/>
      </w:pPr>
      <w: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11B30" w:rsidRDefault="00511B30">
      <w:pPr>
        <w:pStyle w:val="ConsPlusNormal"/>
        <w:spacing w:before="220"/>
        <w:ind w:firstLine="540"/>
        <w:jc w:val="both"/>
      </w:pPr>
      <w: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158">
        <w:r>
          <w:rPr>
            <w:color w:val="0000FF"/>
          </w:rPr>
          <w:t>подпунктом 3 подпункта 2.6.2 пункта 2.6</w:t>
        </w:r>
      </w:hyperlink>
      <w:r>
        <w:t xml:space="preserve"> настоящего административного регламента;</w:t>
      </w:r>
    </w:p>
    <w:p w:rsidR="00511B30" w:rsidRDefault="00511B30">
      <w:pPr>
        <w:pStyle w:val="ConsPlusNormal"/>
        <w:spacing w:before="220"/>
        <w:ind w:firstLine="540"/>
        <w:jc w:val="both"/>
      </w:pPr>
      <w: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511B30" w:rsidRDefault="00511B30">
      <w:pPr>
        <w:pStyle w:val="ConsPlusNormal"/>
        <w:spacing w:before="220"/>
        <w:ind w:firstLine="540"/>
        <w:jc w:val="both"/>
      </w:pPr>
      <w:r>
        <w:t>2) в случае продления срока действия разрешения на строительство:</w:t>
      </w:r>
    </w:p>
    <w:p w:rsidR="00511B30" w:rsidRDefault="00511B30">
      <w:pPr>
        <w:pStyle w:val="ConsPlusNormal"/>
        <w:spacing w:before="220"/>
        <w:ind w:firstLine="540"/>
        <w:jc w:val="both"/>
      </w:pPr>
      <w:r>
        <w:t xml:space="preserve">а)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4">
        <w:r>
          <w:rPr>
            <w:color w:val="0000FF"/>
          </w:rPr>
          <w:t>части 5 статьи 52</w:t>
        </w:r>
      </w:hyperlink>
      <w:r>
        <w:t xml:space="preserve"> ГрК РФ;</w:t>
      </w:r>
    </w:p>
    <w:p w:rsidR="00511B30" w:rsidRDefault="00511B30">
      <w:pPr>
        <w:pStyle w:val="ConsPlusNormal"/>
        <w:spacing w:before="220"/>
        <w:ind w:firstLine="540"/>
        <w:jc w:val="both"/>
      </w:pPr>
      <w:r>
        <w:t>б) отсутствие раздела проектной документации "Проект организации строительства" с указанием нормируемого срока окончания строительства (реконструкции) объекта;</w:t>
      </w:r>
    </w:p>
    <w:p w:rsidR="00511B30" w:rsidRDefault="00511B30">
      <w:pPr>
        <w:pStyle w:val="ConsPlusNormal"/>
        <w:spacing w:before="220"/>
        <w:ind w:firstLine="540"/>
        <w:jc w:val="both"/>
      </w:pPr>
      <w:r>
        <w:t>в)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11B30" w:rsidRDefault="00511B30">
      <w:pPr>
        <w:pStyle w:val="ConsPlusNormal"/>
        <w:jc w:val="both"/>
      </w:pPr>
    </w:p>
    <w:p w:rsidR="00511B30" w:rsidRDefault="00511B30">
      <w:pPr>
        <w:pStyle w:val="ConsPlusTitle"/>
        <w:jc w:val="center"/>
        <w:outlineLvl w:val="2"/>
      </w:pPr>
      <w:r>
        <w:t>2.9. Размер платы, взимаемой с заявителя при предоставлении</w:t>
      </w:r>
    </w:p>
    <w:p w:rsidR="00511B30" w:rsidRDefault="00511B30">
      <w:pPr>
        <w:pStyle w:val="ConsPlusTitle"/>
        <w:jc w:val="center"/>
      </w:pPr>
      <w:r>
        <w:t>муниципальной услуги, и способы ее взимания</w:t>
      </w:r>
    </w:p>
    <w:p w:rsidR="00511B30" w:rsidRDefault="00511B30">
      <w:pPr>
        <w:pStyle w:val="ConsPlusNormal"/>
        <w:jc w:val="both"/>
      </w:pPr>
    </w:p>
    <w:p w:rsidR="00511B30" w:rsidRDefault="00511B30">
      <w:pPr>
        <w:pStyle w:val="ConsPlusNormal"/>
        <w:ind w:firstLine="540"/>
        <w:jc w:val="both"/>
      </w:pPr>
      <w:r>
        <w:t>Взимание государственной пошлины или иной платы за предоставление муниципальной услуги не предусмотрено.</w:t>
      </w:r>
    </w:p>
    <w:p w:rsidR="00511B30" w:rsidRDefault="00511B30">
      <w:pPr>
        <w:pStyle w:val="ConsPlusNormal"/>
        <w:jc w:val="both"/>
      </w:pPr>
    </w:p>
    <w:p w:rsidR="00511B30" w:rsidRDefault="00511B30">
      <w:pPr>
        <w:pStyle w:val="ConsPlusTitle"/>
        <w:jc w:val="center"/>
        <w:outlineLvl w:val="2"/>
      </w:pPr>
      <w:r>
        <w:t>2.10. Максимальный срок ожидания в очереди при подаче</w:t>
      </w:r>
    </w:p>
    <w:p w:rsidR="00511B30" w:rsidRDefault="00511B30">
      <w:pPr>
        <w:pStyle w:val="ConsPlusTitle"/>
        <w:jc w:val="center"/>
      </w:pPr>
      <w:r>
        <w:t>запроса о предоставлении муниципальной услуги</w:t>
      </w:r>
    </w:p>
    <w:p w:rsidR="00511B30" w:rsidRDefault="00511B30">
      <w:pPr>
        <w:pStyle w:val="ConsPlusTitle"/>
        <w:jc w:val="center"/>
      </w:pPr>
      <w:r>
        <w:t>и при получении результата предоставления муниципальной</w:t>
      </w:r>
    </w:p>
    <w:p w:rsidR="00511B30" w:rsidRDefault="00511B30">
      <w:pPr>
        <w:pStyle w:val="ConsPlusTitle"/>
        <w:jc w:val="center"/>
      </w:pPr>
      <w:r>
        <w:t>услуги</w:t>
      </w:r>
    </w:p>
    <w:p w:rsidR="00511B30" w:rsidRDefault="00511B30">
      <w:pPr>
        <w:pStyle w:val="ConsPlusNormal"/>
        <w:jc w:val="both"/>
      </w:pPr>
    </w:p>
    <w:p w:rsidR="00511B30" w:rsidRDefault="00511B30">
      <w:pPr>
        <w:pStyle w:val="ConsPlusNormal"/>
        <w:ind w:firstLine="540"/>
        <w:jc w:val="both"/>
      </w:pPr>
      <w: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511B30" w:rsidRDefault="00511B30">
      <w:pPr>
        <w:pStyle w:val="ConsPlusNormal"/>
        <w:jc w:val="both"/>
      </w:pPr>
    </w:p>
    <w:p w:rsidR="00511B30" w:rsidRDefault="00511B30">
      <w:pPr>
        <w:pStyle w:val="ConsPlusTitle"/>
        <w:jc w:val="center"/>
        <w:outlineLvl w:val="2"/>
      </w:pPr>
      <w:r>
        <w:t>2.11. Срок регистрации запроса заявителя о предоставлении</w:t>
      </w:r>
    </w:p>
    <w:p w:rsidR="00511B30" w:rsidRDefault="00511B30">
      <w:pPr>
        <w:pStyle w:val="ConsPlusTitle"/>
        <w:jc w:val="center"/>
      </w:pPr>
      <w:r>
        <w:t>муниципальной услуги</w:t>
      </w:r>
    </w:p>
    <w:p w:rsidR="00511B30" w:rsidRDefault="00511B30">
      <w:pPr>
        <w:pStyle w:val="ConsPlusNormal"/>
        <w:jc w:val="both"/>
      </w:pPr>
    </w:p>
    <w:p w:rsidR="00511B30" w:rsidRDefault="00511B30">
      <w:pPr>
        <w:pStyle w:val="ConsPlusNormal"/>
        <w:ind w:firstLine="540"/>
        <w:jc w:val="both"/>
      </w:pPr>
      <w:r>
        <w:t>Регистрация заявления о предоставлении муниципальной услуги осуществляется в течение одного рабочего дня с момента поступления заявления в Управление.</w:t>
      </w:r>
    </w:p>
    <w:p w:rsidR="00511B30" w:rsidRDefault="00511B30">
      <w:pPr>
        <w:pStyle w:val="ConsPlusNormal"/>
        <w:jc w:val="both"/>
      </w:pPr>
    </w:p>
    <w:p w:rsidR="00511B30" w:rsidRDefault="00511B30">
      <w:pPr>
        <w:pStyle w:val="ConsPlusTitle"/>
        <w:jc w:val="center"/>
        <w:outlineLvl w:val="2"/>
      </w:pPr>
      <w:r>
        <w:t>2.12. Требования к помещениям, в которых предоставляются</w:t>
      </w:r>
    </w:p>
    <w:p w:rsidR="00511B30" w:rsidRDefault="00511B30">
      <w:pPr>
        <w:pStyle w:val="ConsPlusTitle"/>
        <w:jc w:val="center"/>
      </w:pPr>
      <w:r>
        <w:t>муниципальные услуги, к залу ожидания, местам для заполнения</w:t>
      </w:r>
    </w:p>
    <w:p w:rsidR="00511B30" w:rsidRDefault="00511B30">
      <w:pPr>
        <w:pStyle w:val="ConsPlusTitle"/>
        <w:jc w:val="center"/>
      </w:pPr>
      <w:r>
        <w:t>запросов о предоставлении муниципальной услуги,</w:t>
      </w:r>
    </w:p>
    <w:p w:rsidR="00511B30" w:rsidRDefault="00511B30">
      <w:pPr>
        <w:pStyle w:val="ConsPlusTitle"/>
        <w:jc w:val="center"/>
      </w:pPr>
      <w:r>
        <w:t>информационным стендам с образцами их заполнения и перечнем</w:t>
      </w:r>
    </w:p>
    <w:p w:rsidR="00511B30" w:rsidRDefault="00511B30">
      <w:pPr>
        <w:pStyle w:val="ConsPlusTitle"/>
        <w:jc w:val="center"/>
      </w:pPr>
      <w:r>
        <w:t>документов, необходимых для предоставления каждой</w:t>
      </w:r>
    </w:p>
    <w:p w:rsidR="00511B30" w:rsidRDefault="00511B30">
      <w:pPr>
        <w:pStyle w:val="ConsPlusTitle"/>
        <w:jc w:val="center"/>
      </w:pPr>
      <w:r>
        <w:t>муниципальной услуги, в том числе к обеспечению доступности</w:t>
      </w:r>
    </w:p>
    <w:p w:rsidR="00511B30" w:rsidRDefault="00511B30">
      <w:pPr>
        <w:pStyle w:val="ConsPlusTitle"/>
        <w:jc w:val="center"/>
      </w:pPr>
      <w:r>
        <w:t>для инвалидов указанных объектов в соответствии</w:t>
      </w:r>
    </w:p>
    <w:p w:rsidR="00511B30" w:rsidRDefault="00511B30">
      <w:pPr>
        <w:pStyle w:val="ConsPlusTitle"/>
        <w:jc w:val="center"/>
      </w:pPr>
      <w:r>
        <w:t>с законодательством Российской Федерации о социальной</w:t>
      </w:r>
    </w:p>
    <w:p w:rsidR="00511B30" w:rsidRDefault="00511B30">
      <w:pPr>
        <w:pStyle w:val="ConsPlusTitle"/>
        <w:jc w:val="center"/>
      </w:pPr>
      <w:r>
        <w:t>защите инвалидов</w:t>
      </w:r>
    </w:p>
    <w:p w:rsidR="00511B30" w:rsidRDefault="00511B30">
      <w:pPr>
        <w:pStyle w:val="ConsPlusNormal"/>
        <w:jc w:val="both"/>
      </w:pPr>
    </w:p>
    <w:p w:rsidR="00511B30" w:rsidRDefault="00511B30">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511B30" w:rsidRDefault="00511B30">
      <w:pPr>
        <w:pStyle w:val="ConsPlusNormal"/>
        <w:spacing w:before="220"/>
        <w:ind w:firstLine="540"/>
        <w:jc w:val="both"/>
      </w:pPr>
      <w: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511B30" w:rsidRDefault="00511B30">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511B30" w:rsidRDefault="00511B30">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511B30" w:rsidRDefault="00511B30">
      <w:pPr>
        <w:pStyle w:val="ConsPlusNormal"/>
        <w:spacing w:before="220"/>
        <w:ind w:firstLine="540"/>
        <w:jc w:val="both"/>
      </w:pPr>
      <w:r>
        <w:t>номера кабинета;</w:t>
      </w:r>
    </w:p>
    <w:p w:rsidR="00511B30" w:rsidRDefault="00511B30">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511B30" w:rsidRDefault="00511B30">
      <w:pPr>
        <w:pStyle w:val="ConsPlusNormal"/>
        <w:spacing w:before="220"/>
        <w:ind w:firstLine="540"/>
        <w:jc w:val="both"/>
      </w:pPr>
      <w:r>
        <w:t>графика работы.</w:t>
      </w:r>
    </w:p>
    <w:p w:rsidR="00511B30" w:rsidRDefault="00511B30">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511B30" w:rsidRDefault="00511B30">
      <w:pPr>
        <w:pStyle w:val="ConsPlusNormal"/>
        <w:jc w:val="both"/>
      </w:pPr>
    </w:p>
    <w:p w:rsidR="00511B30" w:rsidRDefault="00511B30">
      <w:pPr>
        <w:pStyle w:val="ConsPlusTitle"/>
        <w:jc w:val="center"/>
        <w:outlineLvl w:val="2"/>
      </w:pPr>
      <w:r>
        <w:t>2.13. Показатели доступности и качества муниципальной услуги</w:t>
      </w:r>
    </w:p>
    <w:p w:rsidR="00511B30" w:rsidRDefault="00511B30">
      <w:pPr>
        <w:pStyle w:val="ConsPlusNormal"/>
        <w:jc w:val="both"/>
      </w:pPr>
    </w:p>
    <w:p w:rsidR="00511B30" w:rsidRDefault="00511B30">
      <w:pPr>
        <w:pStyle w:val="ConsPlusNormal"/>
        <w:ind w:firstLine="540"/>
        <w:jc w:val="both"/>
      </w:pPr>
      <w:r>
        <w:t>Показателями доступности и качества муниципальной услуги являются:</w:t>
      </w:r>
    </w:p>
    <w:p w:rsidR="00511B30" w:rsidRDefault="00511B30">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511B30" w:rsidRDefault="00511B30">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получения результата);</w:t>
      </w:r>
    </w:p>
    <w:p w:rsidR="00511B30" w:rsidRDefault="00511B30">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511B30" w:rsidRDefault="00511B30">
      <w:pPr>
        <w:pStyle w:val="ConsPlusNormal"/>
        <w:spacing w:before="220"/>
        <w:ind w:firstLine="540"/>
        <w:jc w:val="both"/>
      </w:pPr>
      <w:r>
        <w:t>возможность записи на прием для подачи запроса о предоставлении муниципальной услуги в Управление (при личном посещении либо по телефону);</w:t>
      </w:r>
    </w:p>
    <w:p w:rsidR="00511B30" w:rsidRDefault="00511B30">
      <w:pPr>
        <w:pStyle w:val="ConsPlusNormal"/>
        <w:spacing w:before="220"/>
        <w:ind w:firstLine="540"/>
        <w:jc w:val="both"/>
      </w:pPr>
      <w:r>
        <w:t>возможность записи на прием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511B30" w:rsidRDefault="00511B30">
      <w:pPr>
        <w:pStyle w:val="ConsPlusNormal"/>
        <w:spacing w:before="220"/>
        <w:ind w:firstLine="540"/>
        <w:jc w:val="both"/>
      </w:pPr>
      <w:r>
        <w:t>Количество взаимодействий заявителя с должностными лицами уполномоченного органа, сотрудниками его отраслевого органа при предоставлении муниципальной услуги составляет не более двух.</w:t>
      </w:r>
    </w:p>
    <w:p w:rsidR="00511B30" w:rsidRDefault="00511B30">
      <w:pPr>
        <w:pStyle w:val="ConsPlusNormal"/>
        <w:spacing w:before="220"/>
        <w:ind w:firstLine="540"/>
        <w:jc w:val="both"/>
      </w:pPr>
      <w:r>
        <w:t>Продолжительность взаимодействия - не более 30 минут.</w:t>
      </w:r>
    </w:p>
    <w:p w:rsidR="00511B30" w:rsidRDefault="00511B30">
      <w:pPr>
        <w:pStyle w:val="ConsPlusNormal"/>
        <w:jc w:val="both"/>
      </w:pPr>
    </w:p>
    <w:p w:rsidR="00511B30" w:rsidRDefault="00511B30">
      <w:pPr>
        <w:pStyle w:val="ConsPlusTitle"/>
        <w:jc w:val="center"/>
        <w:outlineLvl w:val="2"/>
      </w:pPr>
      <w:r>
        <w:t>2.14. Иные требования, в том числе учитывающие особенности</w:t>
      </w:r>
    </w:p>
    <w:p w:rsidR="00511B30" w:rsidRDefault="00511B30">
      <w:pPr>
        <w:pStyle w:val="ConsPlusTitle"/>
        <w:jc w:val="center"/>
      </w:pPr>
      <w:r>
        <w:t>предоставления муниципальных услуг в многофункциональных</w:t>
      </w:r>
    </w:p>
    <w:p w:rsidR="00511B30" w:rsidRDefault="00511B30">
      <w:pPr>
        <w:pStyle w:val="ConsPlusTitle"/>
        <w:jc w:val="center"/>
      </w:pPr>
      <w:r>
        <w:t>центрах и особенности предоставления муниципальных услуг</w:t>
      </w:r>
    </w:p>
    <w:p w:rsidR="00511B30" w:rsidRDefault="00511B30">
      <w:pPr>
        <w:pStyle w:val="ConsPlusTitle"/>
        <w:jc w:val="center"/>
      </w:pPr>
      <w:r>
        <w:t>в электронной форме</w:t>
      </w:r>
    </w:p>
    <w:p w:rsidR="00511B30" w:rsidRDefault="00511B30">
      <w:pPr>
        <w:pStyle w:val="ConsPlusNormal"/>
        <w:jc w:val="both"/>
      </w:pPr>
    </w:p>
    <w:p w:rsidR="00511B30" w:rsidRDefault="00511B30">
      <w:pPr>
        <w:pStyle w:val="ConsPlusNormal"/>
        <w:ind w:firstLine="540"/>
        <w:jc w:val="both"/>
      </w:pPr>
      <w: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511B30" w:rsidRDefault="00511B30">
      <w:pPr>
        <w:pStyle w:val="ConsPlusNormal"/>
        <w:spacing w:before="220"/>
        <w:ind w:firstLine="540"/>
        <w:jc w:val="both"/>
      </w:pPr>
      <w:r>
        <w:t>Муниципальная услуга не предоставляется по экстерриториальному принципу.</w:t>
      </w:r>
    </w:p>
    <w:p w:rsidR="00511B30" w:rsidRDefault="00511B30">
      <w:pPr>
        <w:pStyle w:val="ConsPlusNormal"/>
        <w:spacing w:before="220"/>
        <w:ind w:firstLine="540"/>
        <w:jc w:val="both"/>
      </w:pPr>
      <w:r>
        <w:t xml:space="preserve">Предоставление муниципальной услуги в соответствии с </w:t>
      </w:r>
      <w:hyperlink r:id="rId45">
        <w:r>
          <w:rPr>
            <w:color w:val="0000FF"/>
          </w:rPr>
          <w:t>постановлением</w:t>
        </w:r>
      </w:hyperlink>
      <w:r>
        <w:t xml:space="preserve"> администрации города Ульяновска от 18.09.2018 N 1800 "Об утверждении перечня муниципальных услуг, предоставление которых органами местного самоуправления муниципального образования "город Ульяновск" посредством комплексного запроса в ОГКУ "Правительство для граждан" не осуществляется.</w:t>
      </w:r>
    </w:p>
    <w:p w:rsidR="00511B30" w:rsidRDefault="00511B30">
      <w:pPr>
        <w:pStyle w:val="ConsPlusNormal"/>
        <w:spacing w:before="220"/>
        <w:ind w:firstLine="540"/>
        <w:jc w:val="both"/>
      </w:pPr>
      <w:r>
        <w:t>Возможность предоставления муниципальной услуги в электронной форме через Единый портал осуществляется в части приема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Единого портала, получения результата, оценки качества предоставления муниципальной услуги, полученной в электронной форме.</w:t>
      </w:r>
    </w:p>
    <w:p w:rsidR="00511B30" w:rsidRDefault="00511B30">
      <w:pPr>
        <w:pStyle w:val="ConsPlusNormal"/>
        <w:spacing w:before="220"/>
        <w:ind w:firstLine="540"/>
        <w:jc w:val="both"/>
      </w:pPr>
      <w:r>
        <w:t xml:space="preserve">Организации, предусмотренные </w:t>
      </w:r>
      <w:hyperlink r:id="rId4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511B30" w:rsidRDefault="00511B30">
      <w:pPr>
        <w:pStyle w:val="ConsPlusNormal"/>
        <w:jc w:val="both"/>
      </w:pPr>
    </w:p>
    <w:p w:rsidR="00511B30" w:rsidRDefault="00511B30">
      <w:pPr>
        <w:pStyle w:val="ConsPlusTitle"/>
        <w:jc w:val="center"/>
        <w:outlineLvl w:val="1"/>
      </w:pPr>
      <w:r>
        <w:t>3. Состав, последовательность и сроки выполнения</w:t>
      </w:r>
    </w:p>
    <w:p w:rsidR="00511B30" w:rsidRDefault="00511B30">
      <w:pPr>
        <w:pStyle w:val="ConsPlusTitle"/>
        <w:jc w:val="center"/>
      </w:pPr>
      <w:r>
        <w:t>административных процедур, требования к порядку их</w:t>
      </w:r>
    </w:p>
    <w:p w:rsidR="00511B30" w:rsidRDefault="00511B30">
      <w:pPr>
        <w:pStyle w:val="ConsPlusTitle"/>
        <w:jc w:val="center"/>
      </w:pPr>
      <w:r>
        <w:t>выполнения, в том числе особенности выполнения</w:t>
      </w:r>
    </w:p>
    <w:p w:rsidR="00511B30" w:rsidRDefault="00511B30">
      <w:pPr>
        <w:pStyle w:val="ConsPlusTitle"/>
        <w:jc w:val="center"/>
      </w:pPr>
      <w:r>
        <w:t>административных процедур в электронной форме, а также</w:t>
      </w:r>
    </w:p>
    <w:p w:rsidR="00511B30" w:rsidRDefault="00511B30">
      <w:pPr>
        <w:pStyle w:val="ConsPlusTitle"/>
        <w:jc w:val="center"/>
      </w:pPr>
      <w:r>
        <w:t>особенности выполнения административных процедур</w:t>
      </w:r>
    </w:p>
    <w:p w:rsidR="00511B30" w:rsidRDefault="00511B30">
      <w:pPr>
        <w:pStyle w:val="ConsPlusTitle"/>
        <w:jc w:val="center"/>
      </w:pPr>
      <w:r>
        <w:t>в многофункциональном центре</w:t>
      </w:r>
    </w:p>
    <w:p w:rsidR="00511B30" w:rsidRDefault="00511B30">
      <w:pPr>
        <w:pStyle w:val="ConsPlusNormal"/>
        <w:jc w:val="both"/>
      </w:pPr>
    </w:p>
    <w:p w:rsidR="00511B30" w:rsidRDefault="00511B30">
      <w:pPr>
        <w:pStyle w:val="ConsPlusTitle"/>
        <w:jc w:val="center"/>
        <w:outlineLvl w:val="2"/>
      </w:pPr>
      <w:r>
        <w:t>3.1. Исчерпывающие перечни административных процедур</w:t>
      </w:r>
    </w:p>
    <w:p w:rsidR="00511B30" w:rsidRDefault="00511B30">
      <w:pPr>
        <w:pStyle w:val="ConsPlusNormal"/>
        <w:jc w:val="both"/>
      </w:pPr>
    </w:p>
    <w:p w:rsidR="00511B30" w:rsidRDefault="00511B30">
      <w:pPr>
        <w:pStyle w:val="ConsPlusNormal"/>
        <w:ind w:firstLine="540"/>
        <w:jc w:val="both"/>
      </w:pPr>
      <w:r>
        <w:t>3.1.1. Исчерпывающий перечень административных процедур предоставления муниципальной услуги в уполномоченном органе.</w:t>
      </w:r>
    </w:p>
    <w:p w:rsidR="00511B30" w:rsidRDefault="00511B30">
      <w:pPr>
        <w:pStyle w:val="ConsPlusNormal"/>
        <w:spacing w:before="220"/>
        <w:ind w:firstLine="540"/>
        <w:jc w:val="both"/>
      </w:pPr>
      <w:r>
        <w:t>3.1.1.1. В части выдачи разрешения на строительство:</w:t>
      </w:r>
    </w:p>
    <w:p w:rsidR="00511B30" w:rsidRDefault="00511B30">
      <w:pPr>
        <w:pStyle w:val="ConsPlusNormal"/>
        <w:spacing w:before="220"/>
        <w:ind w:firstLine="540"/>
        <w:jc w:val="both"/>
      </w:pPr>
      <w:r>
        <w:t>1) прием и регистрация заявления о предоставлении муниципальной услуги и направление его на исполнение;</w:t>
      </w:r>
    </w:p>
    <w:p w:rsidR="00511B30" w:rsidRDefault="00511B30">
      <w:pPr>
        <w:pStyle w:val="ConsPlusNormal"/>
        <w:spacing w:before="220"/>
        <w:ind w:firstLine="540"/>
        <w:jc w:val="both"/>
      </w:pPr>
      <w:r>
        <w:t>2) рассмотрение заявления, проведение проверки представленных документов, формирование и направление межведомственных запросов;</w:t>
      </w:r>
    </w:p>
    <w:p w:rsidR="00511B30" w:rsidRDefault="00511B30">
      <w:pPr>
        <w:pStyle w:val="ConsPlusNormal"/>
        <w:spacing w:before="220"/>
        <w:ind w:firstLine="540"/>
        <w:jc w:val="both"/>
      </w:pPr>
      <w:r>
        <w:t>3) подготовка, согласование и подписание результата предоставления муниципальной услуги;</w:t>
      </w:r>
    </w:p>
    <w:p w:rsidR="00511B30" w:rsidRDefault="00511B30">
      <w:pPr>
        <w:pStyle w:val="ConsPlusNormal"/>
        <w:spacing w:before="220"/>
        <w:ind w:firstLine="540"/>
        <w:jc w:val="both"/>
      </w:pPr>
      <w:r>
        <w:t>4) уведомление о готовности результата предоставления муниципальной услуги, выдача результата предоставления муниципальной услуги.</w:t>
      </w:r>
    </w:p>
    <w:p w:rsidR="00511B30" w:rsidRDefault="00511B30">
      <w:pPr>
        <w:pStyle w:val="ConsPlusNormal"/>
        <w:spacing w:before="220"/>
        <w:ind w:firstLine="540"/>
        <w:jc w:val="both"/>
      </w:pPr>
      <w:r>
        <w:t>3.1.1.2. В части внесения изменений в разрешение на строительство:</w:t>
      </w:r>
    </w:p>
    <w:p w:rsidR="00511B30" w:rsidRDefault="00511B30">
      <w:pPr>
        <w:pStyle w:val="ConsPlusNormal"/>
        <w:spacing w:before="220"/>
        <w:ind w:firstLine="540"/>
        <w:jc w:val="both"/>
      </w:pPr>
      <w:r>
        <w:t>1) прием и регистрация заявления (уведомления) для предоставления муниципальной услуги и направление его на исполнение;</w:t>
      </w:r>
    </w:p>
    <w:p w:rsidR="00511B30" w:rsidRDefault="00511B30">
      <w:pPr>
        <w:pStyle w:val="ConsPlusNormal"/>
        <w:spacing w:before="220"/>
        <w:ind w:firstLine="540"/>
        <w:jc w:val="both"/>
      </w:pPr>
      <w:r>
        <w:t>2) рассмотрение заявления (уведомления), проведение проверки представленных документов, формирование и направление межведомственных запросов;</w:t>
      </w:r>
    </w:p>
    <w:p w:rsidR="00511B30" w:rsidRDefault="00511B30">
      <w:pPr>
        <w:pStyle w:val="ConsPlusNormal"/>
        <w:spacing w:before="220"/>
        <w:ind w:firstLine="540"/>
        <w:jc w:val="both"/>
      </w:pPr>
      <w:r>
        <w:t>3) подготовка, согласование и подписание результата предоставления муниципальной услуги;</w:t>
      </w:r>
    </w:p>
    <w:p w:rsidR="00511B30" w:rsidRDefault="00511B30">
      <w:pPr>
        <w:pStyle w:val="ConsPlusNormal"/>
        <w:spacing w:before="220"/>
        <w:ind w:firstLine="540"/>
        <w:jc w:val="both"/>
      </w:pPr>
      <w:r>
        <w:t>4) уведомление о готовности результата предоставления муниципальной услуги, выдача результата предоставления муниципальной услуги.</w:t>
      </w:r>
    </w:p>
    <w:p w:rsidR="00511B30" w:rsidRDefault="00511B30">
      <w:pPr>
        <w:pStyle w:val="ConsPlusNormal"/>
        <w:spacing w:before="220"/>
        <w:ind w:firstLine="540"/>
        <w:jc w:val="both"/>
      </w:pPr>
      <w:r>
        <w:t>3.1.2. Исчерпывающий перечень административных процедур при предоставлении муниципальной услуги в электронной форме:</w:t>
      </w:r>
    </w:p>
    <w:p w:rsidR="00511B30" w:rsidRDefault="00511B30">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511B30" w:rsidRDefault="00511B30">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Управлением,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511B30" w:rsidRDefault="00511B30">
      <w:pPr>
        <w:pStyle w:val="ConsPlusNormal"/>
        <w:spacing w:before="220"/>
        <w:ind w:firstLine="540"/>
        <w:jc w:val="both"/>
      </w:pPr>
      <w:r>
        <w:t>3) получение заявителем сведений о ходе выполнения запроса о предоставлении муниципальной услуги;</w:t>
      </w:r>
    </w:p>
    <w:p w:rsidR="00511B30" w:rsidRDefault="00511B30">
      <w:pPr>
        <w:pStyle w:val="ConsPlusNormal"/>
        <w:spacing w:before="220"/>
        <w:ind w:firstLine="540"/>
        <w:jc w:val="both"/>
      </w:pPr>
      <w: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511B30" w:rsidRDefault="00511B30">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w:t>
      </w:r>
    </w:p>
    <w:p w:rsidR="00511B30" w:rsidRDefault="00511B30">
      <w:pPr>
        <w:pStyle w:val="ConsPlusNormal"/>
        <w:spacing w:before="220"/>
        <w:ind w:firstLine="540"/>
        <w:jc w:val="both"/>
      </w:pPr>
      <w:r>
        <w:t>6) иные действия, необходимые для предоставления муниципальной услуги, не осуществляются.</w:t>
      </w:r>
    </w:p>
    <w:p w:rsidR="00511B30" w:rsidRDefault="00511B30">
      <w:pPr>
        <w:pStyle w:val="ConsPlusNormal"/>
        <w:spacing w:before="220"/>
        <w:ind w:firstLine="540"/>
        <w:jc w:val="both"/>
      </w:pPr>
      <w:r>
        <w:t>3.1.3. Исчерпывающий перечень административных процедур, выполняемых ОГКУ "Правительство для граждан":</w:t>
      </w:r>
    </w:p>
    <w:p w:rsidR="00511B30" w:rsidRDefault="00511B30">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11B30" w:rsidRDefault="00511B30">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511B30" w:rsidRDefault="00511B30">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муниципальной услуги, не осуществляется;</w:t>
      </w:r>
    </w:p>
    <w:p w:rsidR="00511B30" w:rsidRDefault="00511B30">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511B30" w:rsidRDefault="00511B30">
      <w:pPr>
        <w:pStyle w:val="ConsPlusNormal"/>
        <w:spacing w:before="220"/>
        <w:ind w:firstLine="540"/>
        <w:jc w:val="both"/>
      </w:pPr>
      <w:r>
        <w:t>5) иные процедуры не осуществляются;</w:t>
      </w:r>
    </w:p>
    <w:p w:rsidR="00511B30" w:rsidRDefault="00511B30">
      <w:pPr>
        <w:pStyle w:val="ConsPlusNormal"/>
        <w:spacing w:before="220"/>
        <w:ind w:firstLine="540"/>
        <w:jc w:val="both"/>
      </w:pPr>
      <w:r>
        <w:t>6) иные действия, необходимые для предоставления муниципальной услуги.</w:t>
      </w:r>
    </w:p>
    <w:p w:rsidR="00511B30" w:rsidRDefault="00511B30">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511B30" w:rsidRDefault="00511B30">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511B30" w:rsidRDefault="00511B30">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511B30" w:rsidRDefault="00511B30">
      <w:pPr>
        <w:pStyle w:val="ConsPlusNormal"/>
        <w:jc w:val="both"/>
      </w:pPr>
    </w:p>
    <w:p w:rsidR="00511B30" w:rsidRDefault="00511B30">
      <w:pPr>
        <w:pStyle w:val="ConsPlusTitle"/>
        <w:jc w:val="center"/>
        <w:outlineLvl w:val="2"/>
      </w:pPr>
      <w:r>
        <w:t>3.2. Порядок выполнения административных процедур</w:t>
      </w:r>
    </w:p>
    <w:p w:rsidR="00511B30" w:rsidRDefault="00511B30">
      <w:pPr>
        <w:pStyle w:val="ConsPlusTitle"/>
        <w:jc w:val="center"/>
      </w:pPr>
      <w:r>
        <w:t>при предоставлении муниципальной услуги</w:t>
      </w:r>
    </w:p>
    <w:p w:rsidR="00511B30" w:rsidRDefault="00511B30">
      <w:pPr>
        <w:pStyle w:val="ConsPlusNormal"/>
        <w:jc w:val="both"/>
      </w:pPr>
    </w:p>
    <w:p w:rsidR="00511B30" w:rsidRDefault="00511B30">
      <w:pPr>
        <w:pStyle w:val="ConsPlusNormal"/>
        <w:ind w:firstLine="540"/>
        <w:jc w:val="both"/>
      </w:pPr>
      <w:r>
        <w:t>3.2.1. В части выдачи разрешения на строительство:</w:t>
      </w:r>
    </w:p>
    <w:p w:rsidR="00511B30" w:rsidRDefault="00511B30">
      <w:pPr>
        <w:pStyle w:val="ConsPlusNormal"/>
        <w:spacing w:before="220"/>
        <w:ind w:firstLine="540"/>
        <w:jc w:val="both"/>
      </w:pPr>
      <w:bookmarkStart w:id="32" w:name="P309"/>
      <w:bookmarkEnd w:id="32"/>
      <w:r>
        <w:t>3.2.1.1. Прием и регистрация заявления для предоставления муниципальной услуги и направление его на исполнение.</w:t>
      </w:r>
    </w:p>
    <w:p w:rsidR="00511B30" w:rsidRDefault="00511B30">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о предоставлении муниципальной услуги в Управление.</w:t>
      </w:r>
    </w:p>
    <w:p w:rsidR="00511B30" w:rsidRDefault="00511B30">
      <w:pPr>
        <w:pStyle w:val="ConsPlusNormal"/>
        <w:spacing w:before="220"/>
        <w:ind w:firstLine="540"/>
        <w:jc w:val="both"/>
      </w:pPr>
      <w:r>
        <w:t>Должностное лицо (сотрудник общего отдела Управления) принимает и регистрирует заявление в течение одного рабочего дня и передает заявление с пакетом документов на резолюцию начальнику Управления.</w:t>
      </w:r>
    </w:p>
    <w:p w:rsidR="00511B30" w:rsidRDefault="00511B30">
      <w:pPr>
        <w:pStyle w:val="ConsPlusNormal"/>
        <w:spacing w:before="220"/>
        <w:ind w:firstLine="540"/>
        <w:jc w:val="both"/>
      </w:pPr>
      <w:r>
        <w:t>Поступившее заявление и приложенные документы отписываются начальником Управления начальнику отдела перепланировки, перевода и разрешений на строительство Управления, ответственному за предоставление муниципальной услуги.</w:t>
      </w:r>
    </w:p>
    <w:p w:rsidR="00511B30" w:rsidRDefault="00511B30">
      <w:pPr>
        <w:pStyle w:val="ConsPlusNormal"/>
        <w:spacing w:before="220"/>
        <w:ind w:firstLine="540"/>
        <w:jc w:val="both"/>
      </w:pPr>
      <w:r>
        <w:t>Начальник отдела перепланировки, перевода и разрешений на строительство Управления отписывает заявление с пакетом документов исполнителю - главному специалисту-эксперту, главному специалисту отдела перепланировки, перевода и разрешений на строительство Управления (далее - специалист).</w:t>
      </w:r>
    </w:p>
    <w:p w:rsidR="00511B30" w:rsidRDefault="00511B30">
      <w:pPr>
        <w:pStyle w:val="ConsPlusNormal"/>
        <w:spacing w:before="220"/>
        <w:ind w:firstLine="540"/>
        <w:jc w:val="both"/>
      </w:pPr>
      <w:r>
        <w:t>Максимальный срок выполнения процедуры составляет один рабочий день с момента поступления заявления о предоставлении муниципальной услуги в Управление.</w:t>
      </w:r>
    </w:p>
    <w:p w:rsidR="00511B30" w:rsidRDefault="00511B30">
      <w:pPr>
        <w:pStyle w:val="ConsPlusNormal"/>
        <w:spacing w:before="220"/>
        <w:ind w:firstLine="540"/>
        <w:jc w:val="both"/>
      </w:pPr>
      <w: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начальника Управления для работы.</w:t>
      </w:r>
    </w:p>
    <w:p w:rsidR="00511B30" w:rsidRDefault="00511B30">
      <w:pPr>
        <w:pStyle w:val="ConsPlusNormal"/>
        <w:spacing w:before="220"/>
        <w:ind w:firstLine="540"/>
        <w:jc w:val="both"/>
      </w:pPr>
      <w:r>
        <w:t>Способ фиксации результата выполнения административной процедуры - отметка в электронной таблице.</w:t>
      </w:r>
    </w:p>
    <w:p w:rsidR="00511B30" w:rsidRDefault="00511B30">
      <w:pPr>
        <w:pStyle w:val="ConsPlusNormal"/>
        <w:spacing w:before="220"/>
        <w:ind w:firstLine="540"/>
        <w:jc w:val="both"/>
      </w:pPr>
      <w:bookmarkStart w:id="33" w:name="P317"/>
      <w:bookmarkEnd w:id="33"/>
      <w:r>
        <w:t>3.2.1.2. Рассмотрение заявления, проведение проверки представленных документов, формирование и направление межведомственных запросов.</w:t>
      </w:r>
    </w:p>
    <w:p w:rsidR="00511B30" w:rsidRDefault="00511B30">
      <w:pPr>
        <w:pStyle w:val="ConsPlusNormal"/>
        <w:spacing w:before="220"/>
        <w:ind w:firstLine="540"/>
        <w:jc w:val="both"/>
      </w:pPr>
      <w: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начальника Управления на исполнение.</w:t>
      </w:r>
    </w:p>
    <w:p w:rsidR="00511B30" w:rsidRDefault="00511B30">
      <w:pPr>
        <w:pStyle w:val="ConsPlusNormal"/>
        <w:spacing w:before="220"/>
        <w:ind w:firstLine="540"/>
        <w:jc w:val="both"/>
      </w:pPr>
      <w:r>
        <w:t>Специалист проверяет наличие (комплектность) и правильность оформления документов.</w:t>
      </w:r>
    </w:p>
    <w:p w:rsidR="00511B30" w:rsidRDefault="00511B30">
      <w:pPr>
        <w:pStyle w:val="ConsPlusNormal"/>
        <w:spacing w:before="220"/>
        <w:ind w:firstLine="540"/>
        <w:jc w:val="both"/>
      </w:pPr>
      <w:r>
        <w:t xml:space="preserve">В случае непредставления заявителем в Управление документов, необходимых для предоставления муниципальной услуги, указанных в </w:t>
      </w:r>
      <w:hyperlink w:anchor="P128">
        <w:r>
          <w:rPr>
            <w:color w:val="0000FF"/>
          </w:rPr>
          <w:t>подпунктах 1</w:t>
        </w:r>
      </w:hyperlink>
      <w:r>
        <w:t xml:space="preserve"> - </w:t>
      </w:r>
      <w:hyperlink w:anchor="P140">
        <w:r>
          <w:rPr>
            <w:color w:val="0000FF"/>
          </w:rPr>
          <w:t>8</w:t>
        </w:r>
      </w:hyperlink>
      <w:r>
        <w:t xml:space="preserve">, </w:t>
      </w:r>
      <w:hyperlink w:anchor="P148">
        <w:r>
          <w:rPr>
            <w:color w:val="0000FF"/>
          </w:rPr>
          <w:t>14</w:t>
        </w:r>
      </w:hyperlink>
      <w:r>
        <w:t xml:space="preserve"> и </w:t>
      </w:r>
      <w:hyperlink w:anchor="P149">
        <w:r>
          <w:rPr>
            <w:color w:val="0000FF"/>
          </w:rPr>
          <w:t>15 пункта 2.6.1</w:t>
        </w:r>
      </w:hyperlink>
      <w:r>
        <w:t xml:space="preserve"> настоящего административного регламента, специалист:</w:t>
      </w:r>
    </w:p>
    <w:p w:rsidR="00511B30" w:rsidRDefault="00511B30">
      <w:pPr>
        <w:pStyle w:val="ConsPlusNormal"/>
        <w:jc w:val="both"/>
      </w:pPr>
      <w:r>
        <w:t xml:space="preserve">(в ред. </w:t>
      </w:r>
      <w:hyperlink r:id="rId47">
        <w:r>
          <w:rPr>
            <w:color w:val="0000FF"/>
          </w:rPr>
          <w:t>постановления</w:t>
        </w:r>
      </w:hyperlink>
      <w:r>
        <w:t xml:space="preserve"> администрации города Ульяновска от 10.06.2022 N 818)</w:t>
      </w:r>
    </w:p>
    <w:p w:rsidR="00511B30" w:rsidRDefault="00511B30">
      <w:pPr>
        <w:pStyle w:val="ConsPlusNormal"/>
        <w:spacing w:before="220"/>
        <w:ind w:firstLine="540"/>
        <w:jc w:val="both"/>
      </w:pPr>
      <w:r>
        <w:t xml:space="preserve">1) запрашивает сведения, указанные в </w:t>
      </w:r>
      <w:hyperlink w:anchor="P128">
        <w:r>
          <w:rPr>
            <w:color w:val="0000FF"/>
          </w:rPr>
          <w:t>подпункте 1 пункта 2.6.1</w:t>
        </w:r>
      </w:hyperlink>
      <w:r>
        <w:t xml:space="preserve"> настоящего административного регламента,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Росреестре.</w:t>
      </w:r>
    </w:p>
    <w:p w:rsidR="00511B30" w:rsidRDefault="00511B30">
      <w:pPr>
        <w:pStyle w:val="ConsPlusNormal"/>
        <w:spacing w:before="220"/>
        <w:ind w:firstLine="540"/>
        <w:jc w:val="both"/>
      </w:pPr>
      <w:r>
        <w:t xml:space="preserve">Документы (их копии или сведения, содержащиеся в них), указанные в </w:t>
      </w:r>
      <w:hyperlink w:anchor="P132">
        <w:r>
          <w:rPr>
            <w:color w:val="0000FF"/>
          </w:rPr>
          <w:t>подпунктах 4</w:t>
        </w:r>
      </w:hyperlink>
      <w:r>
        <w:t xml:space="preserve"> и </w:t>
      </w:r>
      <w:hyperlink w:anchor="P137">
        <w:r>
          <w:rPr>
            <w:color w:val="0000FF"/>
          </w:rPr>
          <w:t>5 пункта 2.6.1</w:t>
        </w:r>
      </w:hyperlink>
      <w:r>
        <w:t xml:space="preserve"> настоящего административного регламента, запрашиваются уполномоченным органом с использованием Государственной информационной системы "Единый государственный реестр заключений".</w:t>
      </w:r>
    </w:p>
    <w:p w:rsidR="00511B30" w:rsidRDefault="00511B30">
      <w:pPr>
        <w:pStyle w:val="ConsPlusNormal"/>
        <w:spacing w:before="220"/>
        <w:ind w:firstLine="540"/>
        <w:jc w:val="both"/>
      </w:pPr>
      <w:r>
        <w:t xml:space="preserve">В случае непредставления заявителем в Управление документа, необходимого для предоставления муниципальной услуги, указанного в </w:t>
      </w:r>
      <w:hyperlink w:anchor="P139">
        <w:r>
          <w:rPr>
            <w:color w:val="0000FF"/>
          </w:rPr>
          <w:t>подпункте 7 подпункта 2.6.1 пункта 2.6</w:t>
        </w:r>
      </w:hyperlink>
      <w:r>
        <w:t xml:space="preserve"> настоящего административного регламента (при проведении государственной экспертизы проектной и сметной документации и результатов инженерных изысканий), в рамках межведомственного взаимодействия специалист готовит запрос на бумажном носителе в орган исполнительной власти Ульяновской области или организацию, проводившую экспертизу проектной документации.</w:t>
      </w:r>
    </w:p>
    <w:p w:rsidR="00511B30" w:rsidRDefault="00511B30">
      <w:pPr>
        <w:pStyle w:val="ConsPlusNormal"/>
        <w:spacing w:before="220"/>
        <w:ind w:firstLine="540"/>
        <w:jc w:val="both"/>
      </w:pPr>
      <w:r>
        <w:t xml:space="preserve">Абзац утратил силу с 1 сентября 2022 года. - </w:t>
      </w:r>
      <w:hyperlink r:id="rId48">
        <w:r>
          <w:rPr>
            <w:color w:val="0000FF"/>
          </w:rPr>
          <w:t>Постановление</w:t>
        </w:r>
      </w:hyperlink>
      <w:r>
        <w:t xml:space="preserve"> администрации города Ульяновска от 10.06.2022 N 818.</w:t>
      </w:r>
    </w:p>
    <w:p w:rsidR="00511B30" w:rsidRDefault="00511B30">
      <w:pPr>
        <w:pStyle w:val="ConsPlusNormal"/>
        <w:spacing w:before="220"/>
        <w:ind w:firstLine="540"/>
        <w:jc w:val="both"/>
      </w:pPr>
      <w:r>
        <w:t xml:space="preserve">Документ (сведения, содержащиеся в нем), запрашиваемый в рамках межведомственного взаимодействия, предоставляется в срок, установленный </w:t>
      </w:r>
      <w:hyperlink r:id="rId49">
        <w:r>
          <w:rPr>
            <w:color w:val="0000FF"/>
          </w:rPr>
          <w:t>частью 7.1 статьи 51</w:t>
        </w:r>
      </w:hyperlink>
      <w:r>
        <w:t xml:space="preserve"> ГрК РФ.</w:t>
      </w:r>
    </w:p>
    <w:p w:rsidR="00511B30" w:rsidRDefault="00511B30">
      <w:pPr>
        <w:pStyle w:val="ConsPlusNormal"/>
        <w:spacing w:before="220"/>
        <w:ind w:firstLine="540"/>
        <w:jc w:val="both"/>
      </w:pPr>
      <w:r>
        <w:t xml:space="preserve">Документы, указанные в </w:t>
      </w:r>
      <w:hyperlink w:anchor="P131">
        <w:r>
          <w:rPr>
            <w:color w:val="0000FF"/>
          </w:rPr>
          <w:t>подпунктах 3</w:t>
        </w:r>
      </w:hyperlink>
      <w:r>
        <w:t xml:space="preserve"> и </w:t>
      </w:r>
      <w:hyperlink w:anchor="P140">
        <w:r>
          <w:rPr>
            <w:color w:val="0000FF"/>
          </w:rPr>
          <w:t>8 пункта 2.6.1</w:t>
        </w:r>
      </w:hyperlink>
      <w:r>
        <w:t xml:space="preserve"> настоящего административного регламента, находятся в распоряжении уполномоченного органа;</w:t>
      </w:r>
    </w:p>
    <w:p w:rsidR="00511B30" w:rsidRDefault="00511B30">
      <w:pPr>
        <w:pStyle w:val="ConsPlusNormal"/>
        <w:spacing w:before="220"/>
        <w:ind w:firstLine="540"/>
        <w:jc w:val="both"/>
      </w:pPr>
      <w:r>
        <w:t>2) проверяет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с использованием единой системы межведомственного электронного взаимодействия, а также подключаемой к ней региональной системы межведомственного электронного взаимодействия Ульяновской области в Федеральной налоговой службе (далее - ФНС).</w:t>
      </w:r>
    </w:p>
    <w:p w:rsidR="00511B30" w:rsidRDefault="00511B30">
      <w:pPr>
        <w:pStyle w:val="ConsPlusNormal"/>
        <w:spacing w:before="220"/>
        <w:ind w:firstLine="540"/>
        <w:jc w:val="both"/>
      </w:pPr>
      <w:r>
        <w:t>Результатом административной процедуры является получение запрашиваемых документов.</w:t>
      </w:r>
    </w:p>
    <w:p w:rsidR="00511B30" w:rsidRDefault="00511B30">
      <w:pPr>
        <w:pStyle w:val="ConsPlusNormal"/>
        <w:spacing w:before="220"/>
        <w:ind w:firstLine="540"/>
        <w:jc w:val="both"/>
      </w:pPr>
      <w:r>
        <w:t>Направление раздела проектной документации объекта капитального строительства, содержащего архитектурные решения, в Управление по охране объектов культурного наследия администрации Губернатора Ульяновской области,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зон охраны объектов культурного наследия на территории муниципального образования "город Ульяновск".</w:t>
      </w:r>
    </w:p>
    <w:p w:rsidR="00511B30" w:rsidRDefault="00511B30">
      <w:pPr>
        <w:pStyle w:val="ConsPlusNormal"/>
        <w:spacing w:before="220"/>
        <w:ind w:firstLine="540"/>
        <w:jc w:val="both"/>
      </w:pPr>
      <w:r>
        <w:t>Максимальный срок выполнения административной процедуры - не более трех рабочих дней с момента получения зарегистрированного заявления с приложенным к нему пакетом документов с визой начальника Управления для работы.</w:t>
      </w:r>
    </w:p>
    <w:p w:rsidR="00511B30" w:rsidRDefault="00511B30">
      <w:pPr>
        <w:pStyle w:val="ConsPlusNormal"/>
        <w:spacing w:before="220"/>
        <w:ind w:firstLine="540"/>
        <w:jc w:val="both"/>
      </w:pPr>
      <w: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153">
        <w:r>
          <w:rPr>
            <w:color w:val="0000FF"/>
          </w:rPr>
          <w:t>подпункте 2.6.1.1 подпункта 2.6.1 пункта 2.6</w:t>
        </w:r>
      </w:hyperlink>
      <w:r>
        <w:t xml:space="preserve">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направляет приложенный к нему раздел проектной документации объекта капитального строительства, содержащий архитектурные решения, в Управление по охране объектов культурного наследия администрации Губернатора Ульяновской области.</w:t>
      </w:r>
    </w:p>
    <w:p w:rsidR="00511B30" w:rsidRDefault="00511B30">
      <w:pPr>
        <w:pStyle w:val="ConsPlusNormal"/>
        <w:spacing w:before="220"/>
        <w:ind w:firstLine="540"/>
        <w:jc w:val="both"/>
      </w:pPr>
      <w:r>
        <w:t>Управление по охране объектов культурного наследия администрации Губернатора Ульяновской области в течение 25 (двадцати пяти) дней со дня поступления от уполномоченного органа,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Управление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11B30" w:rsidRDefault="00511B30">
      <w:pPr>
        <w:pStyle w:val="ConsPlusNormal"/>
        <w:spacing w:before="220"/>
        <w:ind w:firstLine="540"/>
        <w:jc w:val="both"/>
      </w:pPr>
      <w:r>
        <w:t>Результатом выполнения административной процедуры является полученное в рамках межведомственного информационного взаимодействия заключение Управления по охране объектов культурного наследия администрации Губернатора Ульяновской области.</w:t>
      </w:r>
    </w:p>
    <w:p w:rsidR="00511B30" w:rsidRDefault="00511B30">
      <w:pPr>
        <w:pStyle w:val="ConsPlusNormal"/>
        <w:spacing w:before="220"/>
        <w:ind w:firstLine="540"/>
        <w:jc w:val="both"/>
      </w:pPr>
      <w:r>
        <w:t>Срок выполнения административной процедуры в указанном случае составляет не более 26 (двадцати шести) дней с момента получения зарегистрированного заявления с приложенным к нему пакетом документов с визой начальника Управления для работы.</w:t>
      </w:r>
    </w:p>
    <w:p w:rsidR="00511B30" w:rsidRDefault="00511B30">
      <w:pPr>
        <w:pStyle w:val="ConsPlusNormal"/>
        <w:spacing w:before="220"/>
        <w:ind w:firstLine="540"/>
        <w:jc w:val="both"/>
      </w:pPr>
      <w:r>
        <w:t>Способ фиксации результата выполнения административной процедуры - отметка в электронной таблице.</w:t>
      </w:r>
    </w:p>
    <w:p w:rsidR="00511B30" w:rsidRDefault="00511B30">
      <w:pPr>
        <w:pStyle w:val="ConsPlusNormal"/>
        <w:spacing w:before="220"/>
        <w:ind w:firstLine="540"/>
        <w:jc w:val="both"/>
      </w:pPr>
      <w:bookmarkStart w:id="34" w:name="P337"/>
      <w:bookmarkEnd w:id="34"/>
      <w:r>
        <w:t>3.2.1.3. Подготовка, согласование и подписание результата предоставления муниципальной услуги.</w:t>
      </w:r>
    </w:p>
    <w:p w:rsidR="00511B30" w:rsidRDefault="00511B30">
      <w:pPr>
        <w:pStyle w:val="ConsPlusNormal"/>
        <w:spacing w:before="220"/>
        <w:ind w:firstLine="540"/>
        <w:jc w:val="both"/>
      </w:pPr>
      <w:r>
        <w:t>Юридическим фактом начала административной процедуры является отсутствие или наличие оснований для отказа в выдаче разрешения на строительство.</w:t>
      </w:r>
    </w:p>
    <w:p w:rsidR="00511B30" w:rsidRDefault="00511B30">
      <w:pPr>
        <w:pStyle w:val="ConsPlusNormal"/>
        <w:spacing w:before="220"/>
        <w:ind w:firstLine="540"/>
        <w:jc w:val="both"/>
      </w:pPr>
      <w:r>
        <w:t xml:space="preserve">В случае отсутствия оснований для отказа в выдаче разрешения на строительство, предусмотренных </w:t>
      </w:r>
      <w:hyperlink w:anchor="P190">
        <w:r>
          <w:rPr>
            <w:color w:val="0000FF"/>
          </w:rPr>
          <w:t>подпунктом 2.8.2 пункта 2.8</w:t>
        </w:r>
      </w:hyperlink>
      <w:r>
        <w:t xml:space="preserve"> настоящего административного регламента, специалист в течение трех рабочих дней с момента поступления и регистрации заявления оформляет проект разрешение на строительство по </w:t>
      </w:r>
      <w:hyperlink r:id="rId50">
        <w:r>
          <w:rPr>
            <w:color w:val="0000FF"/>
          </w:rPr>
          <w:t>форме</w:t>
        </w:r>
      </w:hyperlink>
      <w:r>
        <w:t>, утвержденной Приказом Минстроя России от 19.02.2015 N 117/пр "Об утверждении формы разрешения на строительство и формы разрешения на ввод объекта в эксплуатацию".</w:t>
      </w:r>
    </w:p>
    <w:p w:rsidR="00511B30" w:rsidRDefault="00511B30">
      <w:pPr>
        <w:pStyle w:val="ConsPlusNormal"/>
        <w:spacing w:before="220"/>
        <w:ind w:firstLine="540"/>
        <w:jc w:val="both"/>
      </w:pPr>
      <w:r>
        <w:t>Результат муниципальной услуги согласовывается в подразделениях администрации города Ульяновска.</w:t>
      </w:r>
    </w:p>
    <w:p w:rsidR="00511B30" w:rsidRDefault="00511B30">
      <w:pPr>
        <w:pStyle w:val="ConsPlusNormal"/>
        <w:jc w:val="both"/>
      </w:pPr>
      <w:r>
        <w:t xml:space="preserve">(в ред. </w:t>
      </w:r>
      <w:hyperlink r:id="rId51">
        <w:r>
          <w:rPr>
            <w:color w:val="0000FF"/>
          </w:rPr>
          <w:t>постановления</w:t>
        </w:r>
      </w:hyperlink>
      <w:r>
        <w:t xml:space="preserve"> администрации города Ульяновска от 10.06.2022 N 818)</w:t>
      </w:r>
    </w:p>
    <w:p w:rsidR="00511B30" w:rsidRDefault="00511B30">
      <w:pPr>
        <w:pStyle w:val="ConsPlusNormal"/>
        <w:spacing w:before="220"/>
        <w:ind w:firstLine="540"/>
        <w:jc w:val="both"/>
      </w:pPr>
      <w:r>
        <w:t>Максимальный срок согласования проекта разрешения на строительство - не более одного рабочего дня с момента получения запрашиваемых документов в рамках межведомственного взаимодействия.</w:t>
      </w:r>
    </w:p>
    <w:p w:rsidR="00511B30" w:rsidRDefault="00511B30">
      <w:pPr>
        <w:pStyle w:val="ConsPlusNormal"/>
        <w:spacing w:before="220"/>
        <w:ind w:firstLine="540"/>
        <w:jc w:val="both"/>
      </w:pPr>
      <w:r>
        <w:t>В случае выявления оснований для отказа в предоставлении муниципальной услуги, специалист в течение трех рабочих дней с момента поступления и регистрации заявления о выдаче разрешения на строительство готовит проект решения об отказе (с указанием причин отказа).</w:t>
      </w:r>
    </w:p>
    <w:p w:rsidR="00511B30" w:rsidRDefault="00511B30">
      <w:pPr>
        <w:pStyle w:val="ConsPlusNormal"/>
        <w:spacing w:before="220"/>
        <w:ind w:firstLine="540"/>
        <w:jc w:val="both"/>
      </w:pPr>
      <w:r>
        <w:t>Результат муниципальной услуги согласовывается с:</w:t>
      </w:r>
    </w:p>
    <w:p w:rsidR="00511B30" w:rsidRDefault="00511B30">
      <w:pPr>
        <w:pStyle w:val="ConsPlusNormal"/>
        <w:spacing w:before="220"/>
        <w:ind w:firstLine="540"/>
        <w:jc w:val="both"/>
      </w:pPr>
      <w:r>
        <w:t>начальником отдела перепланировки, перевода и разрешений на строительство Управления;</w:t>
      </w:r>
    </w:p>
    <w:p w:rsidR="00511B30" w:rsidRDefault="00511B30">
      <w:pPr>
        <w:pStyle w:val="ConsPlusNormal"/>
        <w:spacing w:before="220"/>
        <w:ind w:firstLine="540"/>
        <w:jc w:val="both"/>
      </w:pPr>
      <w:r>
        <w:t>заместителем начальника Управления.</w:t>
      </w:r>
    </w:p>
    <w:p w:rsidR="00511B30" w:rsidRDefault="00511B30">
      <w:pPr>
        <w:pStyle w:val="ConsPlusNormal"/>
        <w:spacing w:before="220"/>
        <w:ind w:firstLine="540"/>
        <w:jc w:val="both"/>
      </w:pPr>
      <w:r>
        <w:t>Максимальный срок согласования проекта решения об отказе - не более одного рабочего дня с момента получения запрашиваемых документов в рамках межведомственного взаимодействия.</w:t>
      </w:r>
    </w:p>
    <w:p w:rsidR="00511B30" w:rsidRDefault="00511B30">
      <w:pPr>
        <w:pStyle w:val="ConsPlusNormal"/>
        <w:spacing w:before="220"/>
        <w:ind w:firstLine="540"/>
        <w:jc w:val="both"/>
      </w:pPr>
      <w:r>
        <w:t>Согласованный проект разрешения на строительство либо проект решения об отказе поступает начальнику Управления. Начальник Управления подписывает зарегистрированное разрешение на строительство либо решение об отказе в течение одного рабочего дня. Начальник отдела перепланировки, перевода и разрешений на строительство Управления передает согласованный и подписанный начальником Управления документ специалисту.</w:t>
      </w:r>
    </w:p>
    <w:p w:rsidR="00511B30" w:rsidRDefault="00511B30">
      <w:pPr>
        <w:pStyle w:val="ConsPlusNormal"/>
        <w:spacing w:before="220"/>
        <w:ind w:firstLine="540"/>
        <w:jc w:val="both"/>
      </w:pPr>
      <w:r>
        <w:t>Максимальный срок выполнения административной процедуры - не более одного рабочего дня с момента поступления согласованного проекта разрешения на строительство либо проекта решения об отказе к начальнику Управления.</w:t>
      </w:r>
    </w:p>
    <w:p w:rsidR="00511B30" w:rsidRDefault="00511B30">
      <w:pPr>
        <w:pStyle w:val="ConsPlusNormal"/>
        <w:spacing w:before="220"/>
        <w:ind w:firstLine="540"/>
        <w:jc w:val="both"/>
      </w:pPr>
      <w:r>
        <w:t>Результатом административной процедуры является подписанное начальником Управления разрешение на строительство либо решение об отказе.</w:t>
      </w:r>
    </w:p>
    <w:p w:rsidR="00511B30" w:rsidRDefault="00511B30">
      <w:pPr>
        <w:pStyle w:val="ConsPlusNormal"/>
        <w:spacing w:before="220"/>
        <w:ind w:firstLine="540"/>
        <w:jc w:val="both"/>
      </w:pPr>
      <w:r>
        <w:t>Способ фиксации результата выполнения административной процедуры отметка в электронной таблице.</w:t>
      </w:r>
    </w:p>
    <w:p w:rsidR="00511B30" w:rsidRDefault="00511B30">
      <w:pPr>
        <w:pStyle w:val="ConsPlusNormal"/>
        <w:spacing w:before="220"/>
        <w:ind w:firstLine="540"/>
        <w:jc w:val="both"/>
      </w:pPr>
      <w:r>
        <w:t>3.2.1.4. Уведомление о готовности результата предоставления муниципальной услуги, выдача результата предоставления муниципальной услуги.</w:t>
      </w:r>
    </w:p>
    <w:p w:rsidR="00511B30" w:rsidRDefault="00511B30">
      <w:pPr>
        <w:pStyle w:val="ConsPlusNormal"/>
        <w:spacing w:before="220"/>
        <w:ind w:firstLine="540"/>
        <w:jc w:val="both"/>
      </w:pPr>
      <w:r>
        <w:t>Юридическим фактом начала процедуры является поступление подписанного разрешения на строительство либо решение об отказе.</w:t>
      </w:r>
    </w:p>
    <w:p w:rsidR="00511B30" w:rsidRDefault="00511B30">
      <w:pPr>
        <w:pStyle w:val="ConsPlusNormal"/>
        <w:spacing w:before="220"/>
        <w:ind w:firstLine="540"/>
        <w:jc w:val="both"/>
      </w:pPr>
      <w:r>
        <w:t>Специалист уведомляет заявителя о готовности результата предоставления муниципальной услуги способом, указанным в заявлении.</w:t>
      </w:r>
    </w:p>
    <w:p w:rsidR="00511B30" w:rsidRDefault="00511B30">
      <w:pPr>
        <w:pStyle w:val="ConsPlusNormal"/>
        <w:spacing w:before="220"/>
        <w:ind w:firstLine="540"/>
        <w:jc w:val="both"/>
      </w:pPr>
      <w:r>
        <w:t>Разрешение на строительство в двух экземплярах выдается заявителю специалистом с одновременной отметкой о его выдаче в разрешении на строительство, которое хранится в Управлении.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511B30" w:rsidRDefault="00511B30">
      <w:pPr>
        <w:pStyle w:val="ConsPlusNormal"/>
        <w:jc w:val="both"/>
      </w:pPr>
      <w:r>
        <w:t xml:space="preserve">(в ред. </w:t>
      </w:r>
      <w:hyperlink r:id="rId52">
        <w:r>
          <w:rPr>
            <w:color w:val="0000FF"/>
          </w:rPr>
          <w:t>постановления</w:t>
        </w:r>
      </w:hyperlink>
      <w:r>
        <w:t xml:space="preserve"> администрации города Ульяновска от 10.06.2022 N 818)</w:t>
      </w:r>
    </w:p>
    <w:p w:rsidR="00511B30" w:rsidRDefault="00511B30">
      <w:pPr>
        <w:pStyle w:val="ConsPlusNormal"/>
        <w:spacing w:before="220"/>
        <w:ind w:firstLine="540"/>
        <w:jc w:val="both"/>
      </w:pPr>
      <w:r>
        <w:t>Решение об отказе выдается заявителю должностным лицом - специалистом с одновременной отметкой о его выдаче в копии решения об отказе, которая хранится в Управлении.</w:t>
      </w:r>
    </w:p>
    <w:p w:rsidR="00511B30" w:rsidRDefault="00511B30">
      <w:pPr>
        <w:pStyle w:val="ConsPlusNormal"/>
        <w:spacing w:before="220"/>
        <w:ind w:firstLine="540"/>
        <w:jc w:val="both"/>
      </w:pPr>
      <w:r>
        <w:t>Максимальный срок выполнения административной процедуры составляет один рабочий день с момента подписания результата муниципальной услуги.</w:t>
      </w:r>
    </w:p>
    <w:p w:rsidR="00511B30" w:rsidRDefault="00511B30">
      <w:pPr>
        <w:pStyle w:val="ConsPlusNormal"/>
        <w:spacing w:before="220"/>
        <w:ind w:firstLine="540"/>
        <w:jc w:val="both"/>
      </w:pPr>
      <w:r>
        <w:t>Результатом административной процедуры является выдача результата муниципальной услуги заявителю.</w:t>
      </w:r>
    </w:p>
    <w:p w:rsidR="00511B30" w:rsidRDefault="00511B30">
      <w:pPr>
        <w:pStyle w:val="ConsPlusNormal"/>
        <w:spacing w:before="220"/>
        <w:ind w:firstLine="540"/>
        <w:jc w:val="both"/>
      </w:pPr>
      <w:r>
        <w:t>Способом фиксации административной процедуры является отметка о выдаче разрешения на строительство во втором экземпляре, который хранится в Управлении либо в случае отказа в выдаче разрешения на строительство - отметка о его выдаче во втором экземпляре, который хранится в Управлении.</w:t>
      </w:r>
    </w:p>
    <w:p w:rsidR="00511B30" w:rsidRDefault="00511B30">
      <w:pPr>
        <w:pStyle w:val="ConsPlusNormal"/>
        <w:spacing w:before="220"/>
        <w:ind w:firstLine="540"/>
        <w:jc w:val="both"/>
      </w:pPr>
      <w:r>
        <w:t>3.2.2. В части внесения изменений в разрешение на строительство:</w:t>
      </w:r>
    </w:p>
    <w:p w:rsidR="00511B30" w:rsidRDefault="00511B30">
      <w:pPr>
        <w:pStyle w:val="ConsPlusNormal"/>
        <w:spacing w:before="220"/>
        <w:ind w:firstLine="540"/>
        <w:jc w:val="both"/>
      </w:pPr>
      <w:r>
        <w:t>3.2.2.1. Прием и регистрация заявления (уведомления) для предоставления муниципальной услуги и направление его на исполнение.</w:t>
      </w:r>
    </w:p>
    <w:p w:rsidR="00511B30" w:rsidRDefault="00511B30">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в Управление о предоставлении муниципальной услуги.</w:t>
      </w:r>
    </w:p>
    <w:p w:rsidR="00511B30" w:rsidRDefault="00511B30">
      <w:pPr>
        <w:pStyle w:val="ConsPlusNormal"/>
        <w:spacing w:before="220"/>
        <w:ind w:firstLine="540"/>
        <w:jc w:val="both"/>
      </w:pPr>
      <w:r>
        <w:t>Должностным лицом Управления, осуществляющим прием документов от заявителя, является главный специалист, главный специалист-эксперт общего отдела Управления.</w:t>
      </w:r>
    </w:p>
    <w:p w:rsidR="00511B30" w:rsidRDefault="00511B30">
      <w:pPr>
        <w:pStyle w:val="ConsPlusNormal"/>
        <w:spacing w:before="220"/>
        <w:ind w:firstLine="540"/>
        <w:jc w:val="both"/>
      </w:pPr>
      <w:r>
        <w:t>Должностное лицо принимает и регистрирует заявление в автоматизированной информационной системе в течение одного рабочего дня и передает заявление с пакетом документов на резолюцию начальнику Управления.</w:t>
      </w:r>
    </w:p>
    <w:p w:rsidR="00511B30" w:rsidRDefault="00511B30">
      <w:pPr>
        <w:pStyle w:val="ConsPlusNormal"/>
        <w:spacing w:before="220"/>
        <w:ind w:firstLine="540"/>
        <w:jc w:val="both"/>
      </w:pPr>
      <w:r>
        <w:t>Поступившее заявление и приложенные документы отписываются начальником Управления начальнику отдела перепланировки, перевода и разрешений на строительство Управления, ответственному за предоставление муниципальной услуги.</w:t>
      </w:r>
    </w:p>
    <w:p w:rsidR="00511B30" w:rsidRDefault="00511B30">
      <w:pPr>
        <w:pStyle w:val="ConsPlusNormal"/>
        <w:spacing w:before="220"/>
        <w:ind w:firstLine="540"/>
        <w:jc w:val="both"/>
      </w:pPr>
      <w:r>
        <w:t>Начальник отдела перепланировки, перевода и разрешений на строительство Управления отписывает заявление с пакетом документов исполнителю - главному специалисту, главному специалисту-эксперту отдела перепланировки, перевода и разрешений на строительство Управления (далее - специалист).</w:t>
      </w:r>
    </w:p>
    <w:p w:rsidR="00511B30" w:rsidRDefault="00511B30">
      <w:pPr>
        <w:pStyle w:val="ConsPlusNormal"/>
        <w:spacing w:before="220"/>
        <w:ind w:firstLine="540"/>
        <w:jc w:val="both"/>
      </w:pPr>
      <w:r>
        <w:t>Максимальный срок выполнения процедуры составляет один рабочий день с момента поступления заявления о предоставлении муниципальной услуги в Управление.</w:t>
      </w:r>
    </w:p>
    <w:p w:rsidR="00511B30" w:rsidRDefault="00511B30">
      <w:pPr>
        <w:pStyle w:val="ConsPlusNormal"/>
        <w:spacing w:before="220"/>
        <w:ind w:firstLine="540"/>
        <w:jc w:val="both"/>
      </w:pPr>
      <w: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начальника Управления для работы.</w:t>
      </w:r>
    </w:p>
    <w:p w:rsidR="00511B30" w:rsidRDefault="00511B30">
      <w:pPr>
        <w:pStyle w:val="ConsPlusNormal"/>
        <w:spacing w:before="220"/>
        <w:ind w:firstLine="540"/>
        <w:jc w:val="both"/>
      </w:pPr>
      <w:r>
        <w:t>Способ фиксации результата выполнения административной процедуры - отметка в электронной таблице.</w:t>
      </w:r>
    </w:p>
    <w:p w:rsidR="00511B30" w:rsidRDefault="00511B30">
      <w:pPr>
        <w:pStyle w:val="ConsPlusNormal"/>
        <w:spacing w:before="220"/>
        <w:ind w:firstLine="540"/>
        <w:jc w:val="both"/>
      </w:pPr>
      <w:r>
        <w:t>3.2.2.2. Рассмотрение заявления (уведомления), проведение проверки представленных документов, формирование и направление межведомственных запросов.</w:t>
      </w:r>
    </w:p>
    <w:p w:rsidR="00511B30" w:rsidRDefault="00511B30">
      <w:pPr>
        <w:pStyle w:val="ConsPlusNormal"/>
        <w:spacing w:before="220"/>
        <w:ind w:firstLine="540"/>
        <w:jc w:val="both"/>
      </w:pPr>
      <w:r>
        <w:t>Юридическим фактом, инициирующим начало административной процедуры, является поступление зарегистрированного заявления (уведомления) с приложенными документами с визой начальника уполномоченного органа на исполнение.</w:t>
      </w:r>
    </w:p>
    <w:p w:rsidR="00511B30" w:rsidRDefault="00511B30">
      <w:pPr>
        <w:pStyle w:val="ConsPlusNormal"/>
        <w:spacing w:before="220"/>
        <w:ind w:firstLine="540"/>
        <w:jc w:val="both"/>
      </w:pPr>
      <w:r>
        <w:t xml:space="preserve">Специалист проверяет наличие (комплектность) и правильность оформления документов, предусмотренных </w:t>
      </w:r>
      <w:hyperlink w:anchor="P162">
        <w:r>
          <w:rPr>
            <w:color w:val="0000FF"/>
          </w:rPr>
          <w:t>подпунктами 1</w:t>
        </w:r>
      </w:hyperlink>
      <w:r>
        <w:t xml:space="preserve"> - </w:t>
      </w:r>
      <w:hyperlink w:anchor="P165">
        <w:r>
          <w:rPr>
            <w:color w:val="0000FF"/>
          </w:rPr>
          <w:t>4 подпункта 2.6.2.1 подпункта 2.6.2 пункта 2.6</w:t>
        </w:r>
      </w:hyperlink>
      <w:r>
        <w:t xml:space="preserve"> настоящего административного регламента.</w:t>
      </w:r>
    </w:p>
    <w:p w:rsidR="00511B30" w:rsidRDefault="00511B30">
      <w:pPr>
        <w:pStyle w:val="ConsPlusNormal"/>
        <w:spacing w:before="220"/>
        <w:ind w:firstLine="540"/>
        <w:jc w:val="both"/>
      </w:pPr>
      <w:r>
        <w:t xml:space="preserve">Если внесение изменений в разрешение на строительство вносится в случаях, предусмотренных </w:t>
      </w:r>
      <w:hyperlink w:anchor="P156">
        <w:r>
          <w:rPr>
            <w:color w:val="0000FF"/>
          </w:rPr>
          <w:t>подпунктами 1</w:t>
        </w:r>
      </w:hyperlink>
      <w:r>
        <w:t xml:space="preserve"> - </w:t>
      </w:r>
      <w:hyperlink w:anchor="P159">
        <w:r>
          <w:rPr>
            <w:color w:val="0000FF"/>
          </w:rPr>
          <w:t>4 подпункта 2.6.2 пункта 2.6</w:t>
        </w:r>
      </w:hyperlink>
      <w:r>
        <w:t xml:space="preserve"> настоящего административного регламента, основанием для начала административной процедуры является непредставление заявителем документов согласно </w:t>
      </w:r>
      <w:hyperlink w:anchor="P51">
        <w:r>
          <w:rPr>
            <w:color w:val="0000FF"/>
          </w:rPr>
          <w:t>подпунктам 1</w:t>
        </w:r>
      </w:hyperlink>
      <w:r>
        <w:t xml:space="preserve"> - </w:t>
      </w:r>
      <w:hyperlink w:anchor="P165">
        <w:r>
          <w:rPr>
            <w:color w:val="0000FF"/>
          </w:rPr>
          <w:t>4 подпункта 2.6.2.1 подпункта 2.6.2 пункта 2.6</w:t>
        </w:r>
      </w:hyperlink>
      <w:r>
        <w:t xml:space="preserve"> настоящего административного регламента.</w:t>
      </w:r>
    </w:p>
    <w:p w:rsidR="00511B30" w:rsidRDefault="00511B30">
      <w:pPr>
        <w:pStyle w:val="ConsPlusNormal"/>
        <w:spacing w:before="220"/>
        <w:ind w:firstLine="540"/>
        <w:jc w:val="both"/>
      </w:pPr>
      <w:r>
        <w:t>Специалист в день проверки наличия (комплектности) и правильности оформления поступивших документов формирует и направляет межведомственные запросы в органы государственной власти, организации, участвующие в предоставлении муниципальной услуги.</w:t>
      </w:r>
    </w:p>
    <w:p w:rsidR="00511B30" w:rsidRDefault="00511B30">
      <w:pPr>
        <w:pStyle w:val="ConsPlusNormal"/>
        <w:spacing w:before="220"/>
        <w:ind w:firstLine="540"/>
        <w:jc w:val="both"/>
      </w:pPr>
      <w:r>
        <w:t xml:space="preserve">Документ (сведения, содержащиеся в нем), указанный в </w:t>
      </w:r>
      <w:hyperlink w:anchor="P162">
        <w:r>
          <w:rPr>
            <w:color w:val="0000FF"/>
          </w:rPr>
          <w:t>подпункте 1 подпункта 2.6.2.1 подпункта 2.6.2 пункта 2.6</w:t>
        </w:r>
      </w:hyperlink>
      <w:r>
        <w:t xml:space="preserve"> настоящего административного регламента, запрашивается Управлением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Росреестре.</w:t>
      </w:r>
    </w:p>
    <w:p w:rsidR="00511B30" w:rsidRDefault="00511B30">
      <w:pPr>
        <w:pStyle w:val="ConsPlusNormal"/>
        <w:spacing w:before="220"/>
        <w:ind w:firstLine="540"/>
        <w:jc w:val="both"/>
      </w:pPr>
      <w:r>
        <w:t xml:space="preserve">Документ (сведения, содержащиеся в нем), указанный в </w:t>
      </w:r>
      <w:hyperlink w:anchor="P165">
        <w:r>
          <w:rPr>
            <w:color w:val="0000FF"/>
          </w:rPr>
          <w:t>подпункте 4 подпункта 2.6.2.1 подпункта 2.6.2 пункта 2.6</w:t>
        </w:r>
      </w:hyperlink>
      <w:r>
        <w:t xml:space="preserve"> настоящего административного регламента, запрашивается Управлением посредством межведомственного информационного взаимодействия в Министерстве природы и цикличной экономики Ульяновской области.</w:t>
      </w:r>
    </w:p>
    <w:p w:rsidR="00511B30" w:rsidRDefault="00511B30">
      <w:pPr>
        <w:pStyle w:val="ConsPlusNormal"/>
        <w:spacing w:before="220"/>
        <w:ind w:firstLine="540"/>
        <w:jc w:val="both"/>
      </w:pPr>
      <w:r>
        <w:t xml:space="preserve">Документы, указанные в </w:t>
      </w:r>
      <w:hyperlink w:anchor="P163">
        <w:r>
          <w:rPr>
            <w:color w:val="0000FF"/>
          </w:rPr>
          <w:t>подпунктах 2</w:t>
        </w:r>
      </w:hyperlink>
      <w:r>
        <w:t xml:space="preserve">, </w:t>
      </w:r>
      <w:hyperlink w:anchor="P164">
        <w:r>
          <w:rPr>
            <w:color w:val="0000FF"/>
          </w:rPr>
          <w:t>3 подпункта 2.6.2.1 подпункта 2.6.2</w:t>
        </w:r>
      </w:hyperlink>
      <w:r>
        <w:t xml:space="preserve"> настоящего административного регламента, находятся в распоряжении уполномоченного органа.</w:t>
      </w:r>
    </w:p>
    <w:p w:rsidR="00511B30" w:rsidRDefault="00511B30">
      <w:pPr>
        <w:pStyle w:val="ConsPlusNormal"/>
        <w:spacing w:before="220"/>
        <w:ind w:firstLine="540"/>
        <w:jc w:val="both"/>
      </w:pPr>
      <w:r>
        <w:t xml:space="preserve">Если внесение изменений в разрешение на строительство вносится в случае, предусмотренном </w:t>
      </w:r>
      <w:hyperlink w:anchor="P172">
        <w:r>
          <w:rPr>
            <w:color w:val="0000FF"/>
          </w:rPr>
          <w:t>подпунктом 2.6.2.2 подпункта 2.6.2 пункта 2.6</w:t>
        </w:r>
      </w:hyperlink>
      <w:r>
        <w:t xml:space="preserve"> настоящего административного регламента, информация, полученная в рамках государственного строительного надзора, государственного земельного надзора или муниципального земельного контроля, о наличии или отсутствии начатых работ по строительству, реконструкции на день подачи заявления о внесении изменений в разрешение на строительство или информация органа государственного строительного надзора о наличии или отсутствии извещения о начале данных работ, если направление такого извещения является обязательным в соответствии с требованиями </w:t>
      </w:r>
      <w:hyperlink r:id="rId53">
        <w:r>
          <w:rPr>
            <w:color w:val="0000FF"/>
          </w:rPr>
          <w:t>части 5 статьи 52</w:t>
        </w:r>
      </w:hyperlink>
      <w:r>
        <w:t xml:space="preserve"> ГрК РФ, запрашивается Управлением посредством межведомственного информационного взаимодействия в соответствующем органе государственной власти или органе местного самоуправления.</w:t>
      </w:r>
    </w:p>
    <w:p w:rsidR="00511B30" w:rsidRDefault="00511B30">
      <w:pPr>
        <w:pStyle w:val="ConsPlusNormal"/>
        <w:spacing w:before="220"/>
        <w:ind w:firstLine="540"/>
        <w:jc w:val="both"/>
      </w:pPr>
      <w:r>
        <w:t xml:space="preserve">Если внесение изменений в разрешение на строительство вносится в случае, предусмотренном </w:t>
      </w:r>
      <w:hyperlink w:anchor="P176">
        <w:r>
          <w:rPr>
            <w:color w:val="0000FF"/>
          </w:rPr>
          <w:t>подпунктом 2.6.2.3 подпункта 2.6.2 пункта 2.6</w:t>
        </w:r>
      </w:hyperlink>
      <w:r>
        <w:t xml:space="preserve"> настоящего административного регламента, процедура формирования и направления межведомственных запросов в органы, участвующие в предоставлении муниципальной услуги, осуществляется в соответствии с </w:t>
      </w:r>
      <w:hyperlink w:anchor="P317">
        <w:r>
          <w:rPr>
            <w:color w:val="0000FF"/>
          </w:rPr>
          <w:t>подпунктом 2 подпункта 3.2.1 пункта 3.2</w:t>
        </w:r>
      </w:hyperlink>
      <w:r>
        <w:t xml:space="preserve"> настоящего административного регламента.</w:t>
      </w:r>
    </w:p>
    <w:p w:rsidR="00511B30" w:rsidRDefault="00511B30">
      <w:pPr>
        <w:pStyle w:val="ConsPlusNormal"/>
        <w:spacing w:before="220"/>
        <w:ind w:firstLine="540"/>
        <w:jc w:val="both"/>
      </w:pPr>
      <w:r>
        <w:t xml:space="preserve">По межведомственным запросам документы (их копии или сведения, содержащиеся в них), указанные в настоящем подпункте, предоставляются в срок, установленный </w:t>
      </w:r>
      <w:hyperlink r:id="rId54">
        <w:r>
          <w:rPr>
            <w:color w:val="0000FF"/>
          </w:rPr>
          <w:t>частью 7.1 статьи 51</w:t>
        </w:r>
      </w:hyperlink>
      <w:r>
        <w:t xml:space="preserve"> ГрК РФ.</w:t>
      </w:r>
    </w:p>
    <w:p w:rsidR="00511B30" w:rsidRDefault="00511B30">
      <w:pPr>
        <w:pStyle w:val="ConsPlusNormal"/>
        <w:spacing w:before="220"/>
        <w:ind w:firstLine="540"/>
        <w:jc w:val="both"/>
      </w:pPr>
      <w:r>
        <w:t>Максимальный срок выполнения административной процедуры - не более трех рабочих дней с момента получения зарегистрированного заявления с приложенным к нему пакетом документов с визой начальника Управления для работы.</w:t>
      </w:r>
    </w:p>
    <w:p w:rsidR="00511B30" w:rsidRDefault="00511B30">
      <w:pPr>
        <w:pStyle w:val="ConsPlusNormal"/>
        <w:spacing w:before="220"/>
        <w:ind w:firstLine="540"/>
        <w:jc w:val="both"/>
      </w:pPr>
      <w:r>
        <w:t>Способ фиксации результата выполнения административной процедуры - отметка в электронной таблице.</w:t>
      </w:r>
    </w:p>
    <w:p w:rsidR="00511B30" w:rsidRDefault="00511B30">
      <w:pPr>
        <w:pStyle w:val="ConsPlusNormal"/>
        <w:spacing w:before="220"/>
        <w:ind w:firstLine="540"/>
        <w:jc w:val="both"/>
      </w:pPr>
      <w:r>
        <w:t>3.2.2.3. Подготовка, согласование и подписание результата предоставления муниципальной услуги.</w:t>
      </w:r>
    </w:p>
    <w:p w:rsidR="00511B30" w:rsidRDefault="00511B30">
      <w:pPr>
        <w:pStyle w:val="ConsPlusNormal"/>
        <w:spacing w:before="220"/>
        <w:ind w:firstLine="540"/>
        <w:jc w:val="both"/>
      </w:pPr>
      <w:r>
        <w:t>Основанием для начала административной процедуры является поступление необходимых документов (сведений) в рамках межведомственного информационного взаимодействия.</w:t>
      </w:r>
    </w:p>
    <w:p w:rsidR="00511B30" w:rsidRDefault="00511B30">
      <w:pPr>
        <w:pStyle w:val="ConsPlusNormal"/>
        <w:spacing w:before="220"/>
        <w:ind w:firstLine="540"/>
        <w:jc w:val="both"/>
      </w:pPr>
      <w:r>
        <w:t xml:space="preserve">Специалист в течение трех рабочих дней проводит проверку наличия оснований для принятия решения о внесении изменений в разрешение на строительство либо об отказе во внесении изменений в разрешение на строительство в соответствии с </w:t>
      </w:r>
      <w:hyperlink w:anchor="P196">
        <w:r>
          <w:rPr>
            <w:color w:val="0000FF"/>
          </w:rPr>
          <w:t>подпунктом 2.8.3 пункта 2.8</w:t>
        </w:r>
      </w:hyperlink>
      <w:r>
        <w:t xml:space="preserve"> настоящего административного регламента.</w:t>
      </w:r>
    </w:p>
    <w:p w:rsidR="00511B30" w:rsidRDefault="00511B30">
      <w:pPr>
        <w:pStyle w:val="ConsPlusNormal"/>
        <w:spacing w:before="220"/>
        <w:ind w:firstLine="540"/>
        <w:jc w:val="both"/>
      </w:pPr>
      <w:r>
        <w:t>В случае отсутствия оснований для отказа:</w:t>
      </w:r>
    </w:p>
    <w:p w:rsidR="00511B30" w:rsidRDefault="00511B30">
      <w:pPr>
        <w:pStyle w:val="ConsPlusNormal"/>
        <w:spacing w:before="220"/>
        <w:ind w:firstLine="540"/>
        <w:jc w:val="both"/>
      </w:pPr>
      <w:r>
        <w:t xml:space="preserve">1) специалист готовит проект </w:t>
      </w:r>
      <w:hyperlink r:id="rId55">
        <w:r>
          <w:rPr>
            <w:color w:val="0000FF"/>
          </w:rPr>
          <w:t>разрешения</w:t>
        </w:r>
      </w:hyperlink>
      <w:r>
        <w:t xml:space="preserve"> на строительство по форме, утвержденной Приказом Минстроя России от 19.02.2015 N 117/пр "Об утверждении формы разрешения на строительство и формы разрешения на ввод объекта в эксплуатацию".</w:t>
      </w:r>
    </w:p>
    <w:p w:rsidR="00511B30" w:rsidRDefault="00511B30">
      <w:pPr>
        <w:pStyle w:val="ConsPlusNormal"/>
        <w:spacing w:before="220"/>
        <w:ind w:firstLine="540"/>
        <w:jc w:val="both"/>
      </w:pPr>
      <w:r>
        <w:t>Результат муниципальной услуги согласовывается в подразделениях администрации города Ульяновска.</w:t>
      </w:r>
    </w:p>
    <w:p w:rsidR="00511B30" w:rsidRDefault="00511B30">
      <w:pPr>
        <w:pStyle w:val="ConsPlusNormal"/>
        <w:jc w:val="both"/>
      </w:pPr>
      <w:r>
        <w:t xml:space="preserve">(в ред. </w:t>
      </w:r>
      <w:hyperlink r:id="rId56">
        <w:r>
          <w:rPr>
            <w:color w:val="0000FF"/>
          </w:rPr>
          <w:t>постановления</w:t>
        </w:r>
      </w:hyperlink>
      <w:r>
        <w:t xml:space="preserve"> администрации города Ульяновска от 10.06.2022 N 818)</w:t>
      </w:r>
    </w:p>
    <w:p w:rsidR="00511B30" w:rsidRDefault="00511B30">
      <w:pPr>
        <w:pStyle w:val="ConsPlusNormal"/>
        <w:spacing w:before="220"/>
        <w:ind w:firstLine="540"/>
        <w:jc w:val="both"/>
      </w:pPr>
      <w:r>
        <w:t>Максимальный срок согласования проекта разрешения на строительство - не более одного рабочего дня с момента получения запрашиваемых документов в рамках межведомственного взаимодействия;</w:t>
      </w:r>
    </w:p>
    <w:p w:rsidR="00511B30" w:rsidRDefault="00511B30">
      <w:pPr>
        <w:pStyle w:val="ConsPlusNormal"/>
        <w:spacing w:before="220"/>
        <w:ind w:firstLine="540"/>
        <w:jc w:val="both"/>
      </w:pPr>
      <w:r>
        <w:t xml:space="preserve">2) специалист готовит проект разрешения на строительство по </w:t>
      </w:r>
      <w:hyperlink r:id="rId57">
        <w:r>
          <w:rPr>
            <w:color w:val="0000FF"/>
          </w:rPr>
          <w:t>форме</w:t>
        </w:r>
      </w:hyperlink>
      <w:r>
        <w:t xml:space="preserve">, утвержденной Приказом Минстроя России от 19.02.2015 N 117/пр "Об утверждении формы разрешения на строительство и формы разрешения на ввод объекта в эксплуатацию", если внесение изменений в разрешение на строительство вносится в случаях, предусмотренных </w:t>
      </w:r>
      <w:hyperlink w:anchor="P156">
        <w:r>
          <w:rPr>
            <w:color w:val="0000FF"/>
          </w:rPr>
          <w:t>подпунктом 1 подпункта 2.6.2 пункта 2.6</w:t>
        </w:r>
      </w:hyperlink>
      <w:r>
        <w:t xml:space="preserve"> и </w:t>
      </w:r>
      <w:hyperlink w:anchor="P176">
        <w:r>
          <w:rPr>
            <w:color w:val="0000FF"/>
          </w:rPr>
          <w:t>подпунктом 2.6.2.3 подпункта 2.6.2 пункта 2.6</w:t>
        </w:r>
      </w:hyperlink>
      <w:r>
        <w:t xml:space="preserve"> настоящего административного регламента.</w:t>
      </w:r>
    </w:p>
    <w:p w:rsidR="00511B30" w:rsidRDefault="00511B30">
      <w:pPr>
        <w:pStyle w:val="ConsPlusNormal"/>
        <w:spacing w:before="220"/>
        <w:ind w:firstLine="540"/>
        <w:jc w:val="both"/>
      </w:pPr>
      <w:r>
        <w:t>Результат муниципальной услуги согласовывается в подразделениях администрации города Ульяновска.</w:t>
      </w:r>
    </w:p>
    <w:p w:rsidR="00511B30" w:rsidRDefault="00511B30">
      <w:pPr>
        <w:pStyle w:val="ConsPlusNormal"/>
        <w:jc w:val="both"/>
      </w:pPr>
      <w:r>
        <w:t xml:space="preserve">(в ред. </w:t>
      </w:r>
      <w:hyperlink r:id="rId58">
        <w:r>
          <w:rPr>
            <w:color w:val="0000FF"/>
          </w:rPr>
          <w:t>постановления</w:t>
        </w:r>
      </w:hyperlink>
      <w:r>
        <w:t xml:space="preserve"> администрации города Ульяновска от 10.06.2022 N 818)</w:t>
      </w:r>
    </w:p>
    <w:p w:rsidR="00511B30" w:rsidRDefault="00511B30">
      <w:pPr>
        <w:pStyle w:val="ConsPlusNormal"/>
        <w:spacing w:before="220"/>
        <w:ind w:firstLine="540"/>
        <w:jc w:val="both"/>
      </w:pPr>
      <w:r>
        <w:t>Максимальный срок согласования проекта разрешения на строительство - не более одного рабочего дня с момента получения запрашиваемых документов в рамках межведомственного взаимодействия;</w:t>
      </w:r>
    </w:p>
    <w:p w:rsidR="00511B30" w:rsidRDefault="00511B30">
      <w:pPr>
        <w:pStyle w:val="ConsPlusNormal"/>
        <w:spacing w:before="220"/>
        <w:ind w:firstLine="540"/>
        <w:jc w:val="both"/>
      </w:pPr>
      <w:r>
        <w:t xml:space="preserve">3) специалист готовит проект распоряжения Управления о внесении изменений в разрешение на строительство, если внесение изменений в разрешение на строительство вносится в случае, предусмотренном </w:t>
      </w:r>
      <w:hyperlink w:anchor="P157">
        <w:r>
          <w:rPr>
            <w:color w:val="0000FF"/>
          </w:rPr>
          <w:t>подпунктами 2</w:t>
        </w:r>
      </w:hyperlink>
      <w:r>
        <w:t xml:space="preserve"> - </w:t>
      </w:r>
      <w:hyperlink w:anchor="P159">
        <w:r>
          <w:rPr>
            <w:color w:val="0000FF"/>
          </w:rPr>
          <w:t>4 подпункта 2.6.2 пункта 2.6</w:t>
        </w:r>
      </w:hyperlink>
      <w:r>
        <w:t xml:space="preserve"> настоящего административного регламента.</w:t>
      </w:r>
    </w:p>
    <w:p w:rsidR="00511B30" w:rsidRDefault="00511B30">
      <w:pPr>
        <w:pStyle w:val="ConsPlusNormal"/>
        <w:spacing w:before="220"/>
        <w:ind w:firstLine="540"/>
        <w:jc w:val="both"/>
      </w:pPr>
      <w:r>
        <w:t>Результат муниципальной услуги согласовывается с:</w:t>
      </w:r>
    </w:p>
    <w:p w:rsidR="00511B30" w:rsidRDefault="00511B30">
      <w:pPr>
        <w:pStyle w:val="ConsPlusNormal"/>
        <w:spacing w:before="220"/>
        <w:ind w:firstLine="540"/>
        <w:jc w:val="both"/>
      </w:pPr>
      <w:r>
        <w:t>начальником отдела перепланировки, перевода и разрешений на строительство Управления;</w:t>
      </w:r>
    </w:p>
    <w:p w:rsidR="00511B30" w:rsidRDefault="00511B30">
      <w:pPr>
        <w:pStyle w:val="ConsPlusNormal"/>
        <w:spacing w:before="220"/>
        <w:ind w:firstLine="540"/>
        <w:jc w:val="both"/>
      </w:pPr>
      <w:r>
        <w:t>начальником Правового отдела;</w:t>
      </w:r>
    </w:p>
    <w:p w:rsidR="00511B30" w:rsidRDefault="00511B30">
      <w:pPr>
        <w:pStyle w:val="ConsPlusNormal"/>
        <w:spacing w:before="220"/>
        <w:ind w:firstLine="540"/>
        <w:jc w:val="both"/>
      </w:pPr>
      <w:r>
        <w:t>заместителем начальника Управления.</w:t>
      </w:r>
    </w:p>
    <w:p w:rsidR="00511B30" w:rsidRDefault="00511B30">
      <w:pPr>
        <w:pStyle w:val="ConsPlusNormal"/>
        <w:spacing w:before="220"/>
        <w:ind w:firstLine="540"/>
        <w:jc w:val="both"/>
      </w:pPr>
      <w:r>
        <w:t>Максимальный срок согласования проекта распоряжения Управления о внесении изменений в разрешение на строительство - не более одного рабочего дня с момента получения запрашиваемых документов в рамках межведомственного взаимодействия;</w:t>
      </w:r>
    </w:p>
    <w:p w:rsidR="00511B30" w:rsidRDefault="00511B30">
      <w:pPr>
        <w:pStyle w:val="ConsPlusNormal"/>
        <w:spacing w:before="220"/>
        <w:ind w:firstLine="540"/>
        <w:jc w:val="both"/>
      </w:pPr>
      <w:r>
        <w:t xml:space="preserve">4) специалист проставляет в проекте разрешения на строительство, реконструкцию объекта капитального строительства дату, до которой продлевается разрешение, если внесение изменений в разрешение на строительство вносится в случае, предусмотренном </w:t>
      </w:r>
      <w:hyperlink w:anchor="P172">
        <w:r>
          <w:rPr>
            <w:color w:val="0000FF"/>
          </w:rPr>
          <w:t>подпунктом 2.6.2.2 подпункта 2.6.2 пункта 2.6</w:t>
        </w:r>
      </w:hyperlink>
      <w:r>
        <w:t xml:space="preserve"> настоящего административного регламента.</w:t>
      </w:r>
    </w:p>
    <w:p w:rsidR="00511B30" w:rsidRDefault="00511B30">
      <w:pPr>
        <w:pStyle w:val="ConsPlusNormal"/>
        <w:spacing w:before="220"/>
        <w:ind w:firstLine="540"/>
        <w:jc w:val="both"/>
      </w:pPr>
      <w:r>
        <w:t>Результат муниципальной услуги согласовывается в подразделениях администрации города Ульяновска.</w:t>
      </w:r>
    </w:p>
    <w:p w:rsidR="00511B30" w:rsidRDefault="00511B30">
      <w:pPr>
        <w:pStyle w:val="ConsPlusNormal"/>
        <w:jc w:val="both"/>
      </w:pPr>
      <w:r>
        <w:t xml:space="preserve">(в ред. </w:t>
      </w:r>
      <w:hyperlink r:id="rId59">
        <w:r>
          <w:rPr>
            <w:color w:val="0000FF"/>
          </w:rPr>
          <w:t>постановления</w:t>
        </w:r>
      </w:hyperlink>
      <w:r>
        <w:t xml:space="preserve"> администрации города Ульяновска от 10.06.2022 N 818)</w:t>
      </w:r>
    </w:p>
    <w:p w:rsidR="00511B30" w:rsidRDefault="00511B30">
      <w:pPr>
        <w:pStyle w:val="ConsPlusNormal"/>
        <w:spacing w:before="220"/>
        <w:ind w:firstLine="540"/>
        <w:jc w:val="both"/>
      </w:pPr>
      <w:r>
        <w:t>Максимальный срок согласования проекта разрешения на строительство - не более одного рабочего дня с момента получения запрашиваемых документов в рамках межведомственного взаимодействия.</w:t>
      </w:r>
    </w:p>
    <w:p w:rsidR="00511B30" w:rsidRDefault="00511B30">
      <w:pPr>
        <w:pStyle w:val="ConsPlusNormal"/>
        <w:spacing w:before="220"/>
        <w:ind w:firstLine="540"/>
        <w:jc w:val="both"/>
      </w:pPr>
      <w:r>
        <w:t xml:space="preserve">В случае выявления оснований для отказа во внесении изменений в разрешение на строительство, специалист в течение трех рабочих дней со дня регистрации заявления готовит проект документа об отказе во внесении изменений в разрешение на строительство (с указанием причин отказа в соответствии с </w:t>
      </w:r>
      <w:hyperlink w:anchor="P196">
        <w:r>
          <w:rPr>
            <w:color w:val="0000FF"/>
          </w:rPr>
          <w:t>подпунктом 2.8.3 пункта 2.8</w:t>
        </w:r>
      </w:hyperlink>
      <w:r>
        <w:t xml:space="preserve"> настоящего административного регламента).</w:t>
      </w:r>
    </w:p>
    <w:p w:rsidR="00511B30" w:rsidRDefault="00511B30">
      <w:pPr>
        <w:pStyle w:val="ConsPlusNormal"/>
        <w:spacing w:before="220"/>
        <w:ind w:firstLine="540"/>
        <w:jc w:val="both"/>
      </w:pPr>
      <w:r>
        <w:t>Результат муниципальной услуги согласовывается с:</w:t>
      </w:r>
    </w:p>
    <w:p w:rsidR="00511B30" w:rsidRDefault="00511B30">
      <w:pPr>
        <w:pStyle w:val="ConsPlusNormal"/>
        <w:spacing w:before="220"/>
        <w:ind w:firstLine="540"/>
        <w:jc w:val="both"/>
      </w:pPr>
      <w:r>
        <w:t>начальником отдела перепланировки, перевода и разрешений на строительство Управления;</w:t>
      </w:r>
    </w:p>
    <w:p w:rsidR="00511B30" w:rsidRDefault="00511B30">
      <w:pPr>
        <w:pStyle w:val="ConsPlusNormal"/>
        <w:spacing w:before="220"/>
        <w:ind w:firstLine="540"/>
        <w:jc w:val="both"/>
      </w:pPr>
      <w:r>
        <w:t>заместителем начальника Управления.</w:t>
      </w:r>
    </w:p>
    <w:p w:rsidR="00511B30" w:rsidRDefault="00511B30">
      <w:pPr>
        <w:pStyle w:val="ConsPlusNormal"/>
        <w:spacing w:before="220"/>
        <w:ind w:firstLine="540"/>
        <w:jc w:val="both"/>
      </w:pPr>
      <w:r>
        <w:t>Максимальный срок согласования проекта документа об отказе - не более одного рабочего дня с момента получения запрашиваемых документов в рамках межведомственного взаимодействия.</w:t>
      </w:r>
    </w:p>
    <w:p w:rsidR="00511B30" w:rsidRDefault="00511B30">
      <w:pPr>
        <w:pStyle w:val="ConsPlusNormal"/>
        <w:spacing w:before="220"/>
        <w:ind w:firstLine="540"/>
        <w:jc w:val="both"/>
      </w:pPr>
      <w:r>
        <w:t>Согласованный проект разрешения на строительство, проект распоряжения Управления о внесении изменений в разрешение на строительство либо проект решения об отказе поступает начальнику Управления. Начальник Управления подписывает зарегистрированное разрешение на строительство либо решение об отказе в течение одного рабочего дня. Начальник отдела перепланировки, перевода и разрешений на строительство Управления передает согласованный и подписанный начальником Управления документ специалисту.</w:t>
      </w:r>
    </w:p>
    <w:p w:rsidR="00511B30" w:rsidRDefault="00511B30">
      <w:pPr>
        <w:pStyle w:val="ConsPlusNormal"/>
        <w:spacing w:before="220"/>
        <w:ind w:firstLine="540"/>
        <w:jc w:val="both"/>
      </w:pPr>
      <w:r>
        <w:t>Максимальный срок выполнения административной процедуры составляет один рабочий день с момента поступления согласованного проекта разрешения на строительство либо проекта решения об отказе к начальнику Управления.</w:t>
      </w:r>
    </w:p>
    <w:p w:rsidR="00511B30" w:rsidRDefault="00511B30">
      <w:pPr>
        <w:pStyle w:val="ConsPlusNormal"/>
        <w:spacing w:before="220"/>
        <w:ind w:firstLine="540"/>
        <w:jc w:val="both"/>
      </w:pPr>
      <w:r>
        <w:t>Результатом административной процедуры является подписанный начальником Управления результат предоставления муниципальной услуги.</w:t>
      </w:r>
    </w:p>
    <w:p w:rsidR="00511B30" w:rsidRDefault="00511B30">
      <w:pPr>
        <w:pStyle w:val="ConsPlusNormal"/>
        <w:spacing w:before="220"/>
        <w:ind w:firstLine="540"/>
        <w:jc w:val="both"/>
      </w:pPr>
      <w:r>
        <w:t>Способ фиксации результата выполнения административной процедуры - отметка в электронной таблице.</w:t>
      </w:r>
    </w:p>
    <w:p w:rsidR="00511B30" w:rsidRDefault="00511B30">
      <w:pPr>
        <w:pStyle w:val="ConsPlusNormal"/>
        <w:spacing w:before="220"/>
        <w:ind w:firstLine="540"/>
        <w:jc w:val="both"/>
      </w:pPr>
      <w:r>
        <w:t>3.2.2.4. Уведомление о готовности результата предоставления муниципальной услуги, выдача результата предоставления муниципальной услуги.</w:t>
      </w:r>
    </w:p>
    <w:p w:rsidR="00511B30" w:rsidRDefault="00511B30">
      <w:pPr>
        <w:pStyle w:val="ConsPlusNormal"/>
        <w:spacing w:before="220"/>
        <w:ind w:firstLine="540"/>
        <w:jc w:val="both"/>
      </w:pPr>
      <w:r>
        <w:t>Юридическим фактом начала процедуры является согласованный и подписанный результат предоставления муниципальной услуги.</w:t>
      </w:r>
    </w:p>
    <w:p w:rsidR="00511B30" w:rsidRDefault="00511B30">
      <w:pPr>
        <w:pStyle w:val="ConsPlusNormal"/>
        <w:spacing w:before="220"/>
        <w:ind w:firstLine="540"/>
        <w:jc w:val="both"/>
      </w:pPr>
      <w:r>
        <w:t>Специалист уведомляет заявителя о подготовленном результате предоставления услуги с использованием телефонной связи.</w:t>
      </w:r>
    </w:p>
    <w:p w:rsidR="00511B30" w:rsidRDefault="00511B30">
      <w:pPr>
        <w:pStyle w:val="ConsPlusNormal"/>
        <w:spacing w:before="220"/>
        <w:ind w:firstLine="540"/>
        <w:jc w:val="both"/>
      </w:pPr>
      <w:r>
        <w:t>Максимальный срок выполнения административной процедуры составляет один рабочий день.</w:t>
      </w:r>
    </w:p>
    <w:p w:rsidR="00511B30" w:rsidRDefault="00511B30">
      <w:pPr>
        <w:pStyle w:val="ConsPlusNormal"/>
        <w:spacing w:before="220"/>
        <w:ind w:firstLine="540"/>
        <w:jc w:val="both"/>
      </w:pPr>
      <w:r>
        <w:t>Разрешение на строительство выдается заявителю должностным лицом - специалистом с одновременной отметкой о его выдаче во втором экземпляре разрешения на строительство, который хранится в Управлении.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511B30" w:rsidRDefault="00511B30">
      <w:pPr>
        <w:pStyle w:val="ConsPlusNormal"/>
        <w:jc w:val="both"/>
      </w:pPr>
      <w:r>
        <w:t xml:space="preserve">(в ред. </w:t>
      </w:r>
      <w:hyperlink r:id="rId60">
        <w:r>
          <w:rPr>
            <w:color w:val="0000FF"/>
          </w:rPr>
          <w:t>постановления</w:t>
        </w:r>
      </w:hyperlink>
      <w:r>
        <w:t xml:space="preserve"> администрации города Ульяновска от 10.06.2022 N 818)</w:t>
      </w:r>
    </w:p>
    <w:p w:rsidR="00511B30" w:rsidRDefault="00511B30">
      <w:pPr>
        <w:pStyle w:val="ConsPlusNormal"/>
        <w:spacing w:before="220"/>
        <w:ind w:firstLine="540"/>
        <w:jc w:val="both"/>
      </w:pPr>
      <w:r>
        <w:t>Распоряжение о внесении изменений в разрешение на строительство выдается заявителю должностным лицом - специалистом с одновременной отметкой о его выдаче во втором экземпляре распоряжения о внесении изменений в разрешение на строительство, который хранится в Управлении.</w:t>
      </w:r>
    </w:p>
    <w:p w:rsidR="00511B30" w:rsidRDefault="00511B30">
      <w:pPr>
        <w:pStyle w:val="ConsPlusNormal"/>
        <w:spacing w:before="220"/>
        <w:ind w:firstLine="540"/>
        <w:jc w:val="both"/>
      </w:pPr>
      <w:r>
        <w:t>Решение об отказе выдается заявителю должностным лицом - специалистом с одновременной отметкой о его выдаче в копии документа об отказе, которая хранится в Управлении.</w:t>
      </w:r>
    </w:p>
    <w:p w:rsidR="00511B30" w:rsidRDefault="00511B30">
      <w:pPr>
        <w:pStyle w:val="ConsPlusNormal"/>
        <w:spacing w:before="220"/>
        <w:ind w:firstLine="540"/>
        <w:jc w:val="both"/>
      </w:pPr>
      <w:r>
        <w:t>Максимальный срок выполнения административной процедуры составляет один рабочий день с момента подписания результата муниципальной услуги.</w:t>
      </w:r>
    </w:p>
    <w:p w:rsidR="00511B30" w:rsidRDefault="00511B30">
      <w:pPr>
        <w:pStyle w:val="ConsPlusNormal"/>
        <w:spacing w:before="220"/>
        <w:ind w:firstLine="540"/>
        <w:jc w:val="both"/>
      </w:pPr>
      <w:r>
        <w:t>Результатом административной процедуры является выдача результата муниципальной услуги заявителю.</w:t>
      </w:r>
    </w:p>
    <w:p w:rsidR="00511B30" w:rsidRDefault="00511B30">
      <w:pPr>
        <w:pStyle w:val="ConsPlusNormal"/>
        <w:spacing w:before="220"/>
        <w:ind w:firstLine="540"/>
        <w:jc w:val="both"/>
      </w:pPr>
      <w:r>
        <w:t>Способом фиксации административной процедуры является отметка о выдаче разрешения на строительство во втором экземпляре, который хранится в Управлении либо отметка о выдаче распоряжения Управления о внесении изменений в разрешение на строительство во втором экземпляре, который хранится в Управлении либо в случае отказа во внесение изменений в разрешение на строительство - отметка о его выдаче во втором экземпляре, который хранится в Управлении либо отметка в электронной таблице (в случае принятия решения о внесении изменений в разрешение на строительство или об отказе во внесении изменений в разрешение на строительство в форме электронного документа).</w:t>
      </w:r>
    </w:p>
    <w:p w:rsidR="00511B30" w:rsidRDefault="00511B30">
      <w:pPr>
        <w:pStyle w:val="ConsPlusNormal"/>
        <w:jc w:val="both"/>
      </w:pPr>
      <w:r>
        <w:t xml:space="preserve">(в ред. </w:t>
      </w:r>
      <w:hyperlink r:id="rId61">
        <w:r>
          <w:rPr>
            <w:color w:val="0000FF"/>
          </w:rPr>
          <w:t>постановления</w:t>
        </w:r>
      </w:hyperlink>
      <w:r>
        <w:t xml:space="preserve"> администрации города Ульяновска от 10.06.2022 N 818)</w:t>
      </w:r>
    </w:p>
    <w:p w:rsidR="00511B30" w:rsidRDefault="00511B30">
      <w:pPr>
        <w:pStyle w:val="ConsPlusNormal"/>
        <w:jc w:val="both"/>
      </w:pPr>
    </w:p>
    <w:p w:rsidR="00511B30" w:rsidRDefault="00511B30">
      <w:pPr>
        <w:pStyle w:val="ConsPlusTitle"/>
        <w:jc w:val="center"/>
        <w:outlineLvl w:val="2"/>
      </w:pPr>
      <w:r>
        <w:t>3.3. Порядок осуществления в электронной форме, в том числе</w:t>
      </w:r>
    </w:p>
    <w:p w:rsidR="00511B30" w:rsidRDefault="00511B30">
      <w:pPr>
        <w:pStyle w:val="ConsPlusTitle"/>
        <w:jc w:val="center"/>
      </w:pPr>
      <w:r>
        <w:t>с использованием Единого портала, административных процедур</w:t>
      </w:r>
    </w:p>
    <w:p w:rsidR="00511B30" w:rsidRDefault="00511B30">
      <w:pPr>
        <w:pStyle w:val="ConsPlusTitle"/>
        <w:jc w:val="center"/>
      </w:pPr>
      <w:r>
        <w:t xml:space="preserve">в соответствии с положениями </w:t>
      </w:r>
      <w:hyperlink r:id="rId62">
        <w:r>
          <w:rPr>
            <w:color w:val="0000FF"/>
          </w:rPr>
          <w:t>статьи 10</w:t>
        </w:r>
      </w:hyperlink>
      <w:r>
        <w:t xml:space="preserve"> Федерального закона</w:t>
      </w:r>
    </w:p>
    <w:p w:rsidR="00511B30" w:rsidRDefault="00511B30">
      <w:pPr>
        <w:pStyle w:val="ConsPlusTitle"/>
        <w:jc w:val="center"/>
      </w:pPr>
      <w:r>
        <w:t>от 27.07.2010 N 210-ФЗ "Об организации предоставления</w:t>
      </w:r>
    </w:p>
    <w:p w:rsidR="00511B30" w:rsidRDefault="00511B30">
      <w:pPr>
        <w:pStyle w:val="ConsPlusTitle"/>
        <w:jc w:val="center"/>
      </w:pPr>
      <w:r>
        <w:t>государственных и муниципальных услуг"</w:t>
      </w:r>
    </w:p>
    <w:p w:rsidR="00511B30" w:rsidRDefault="00511B30">
      <w:pPr>
        <w:pStyle w:val="ConsPlusNormal"/>
        <w:jc w:val="both"/>
      </w:pPr>
    </w:p>
    <w:p w:rsidR="00511B30" w:rsidRDefault="00511B30">
      <w:pPr>
        <w:pStyle w:val="ConsPlusNormal"/>
        <w:ind w:firstLine="540"/>
        <w:jc w:val="both"/>
      </w:pPr>
      <w: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64">
        <w:r>
          <w:rPr>
            <w:color w:val="0000FF"/>
          </w:rPr>
          <w:t>подпунктом 1.3.1 пункта 1.3</w:t>
        </w:r>
      </w:hyperlink>
      <w:r>
        <w:t>.</w:t>
      </w:r>
    </w:p>
    <w:p w:rsidR="00511B30" w:rsidRDefault="00511B30">
      <w:pPr>
        <w:pStyle w:val="ConsPlusNormal"/>
        <w:spacing w:before="220"/>
        <w:ind w:firstLine="540"/>
        <w:jc w:val="both"/>
      </w:pPr>
      <w: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511B30" w:rsidRDefault="00511B30">
      <w:pPr>
        <w:pStyle w:val="ConsPlusNormal"/>
        <w:spacing w:before="220"/>
        <w:ind w:firstLine="540"/>
        <w:jc w:val="both"/>
      </w:pPr>
      <w:r>
        <w:t>Заявитель может подать заявление, подписанное простой электронной подписью, в форме электронного документа через Единый портал.</w:t>
      </w:r>
    </w:p>
    <w:p w:rsidR="00511B30" w:rsidRDefault="00511B30">
      <w:pPr>
        <w:pStyle w:val="ConsPlusNormal"/>
        <w:spacing w:before="220"/>
        <w:ind w:firstLine="540"/>
        <w:jc w:val="both"/>
      </w:pPr>
      <w:r>
        <w:t xml:space="preserve">При направлении заявления о предоставлении муниципальной услуги в электронной форме, подписанного простой электронной подписью, через Единый портал, заявитель, не позднее одного рабочего дня обязан представить документы, указанные в </w:t>
      </w:r>
      <w:hyperlink w:anchor="P121">
        <w:r>
          <w:rPr>
            <w:color w:val="0000FF"/>
          </w:rPr>
          <w:t>пункте 2.6</w:t>
        </w:r>
      </w:hyperlink>
      <w:r>
        <w:t xml:space="preserve"> настоящего административного регламента (за исключением документов, находящихся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предоставлении муниципальной услуги), в Управление.</w:t>
      </w:r>
    </w:p>
    <w:p w:rsidR="00511B30" w:rsidRDefault="00511B30">
      <w:pPr>
        <w:pStyle w:val="ConsPlusNormal"/>
        <w:spacing w:before="220"/>
        <w:ind w:firstLine="540"/>
        <w:jc w:val="both"/>
      </w:pPr>
      <w:r>
        <w:t xml:space="preserve">Представление документов на бумажном носителе не требуется в случае, если документы, указанные в </w:t>
      </w:r>
      <w:hyperlink w:anchor="P121">
        <w:r>
          <w:rPr>
            <w:color w:val="0000FF"/>
          </w:rPr>
          <w:t>пункте 2.6</w:t>
        </w:r>
      </w:hyperlink>
      <w:r>
        <w:t xml:space="preserve"> настоящего административного регламента, находятся в распоряжении органов местного самоуправления, органа исполнительной власти, либо подведомственной уполномоченному органу организации, участвующей в предоставлении муниципальной услуги, предоставлены в электронной форме в момент подачи заявления.</w:t>
      </w:r>
    </w:p>
    <w:p w:rsidR="00511B30" w:rsidRDefault="00511B30">
      <w:pPr>
        <w:pStyle w:val="ConsPlusNormal"/>
        <w:spacing w:before="220"/>
        <w:ind w:firstLine="540"/>
        <w:jc w:val="both"/>
      </w:pPr>
      <w:r>
        <w:t>Документы, направляемые в электронной форме, должны соответствовать следующим требованиям:</w:t>
      </w:r>
    </w:p>
    <w:p w:rsidR="00511B30" w:rsidRDefault="00511B30">
      <w:pPr>
        <w:pStyle w:val="ConsPlusNormal"/>
        <w:spacing w:before="220"/>
        <w:ind w:firstLine="540"/>
        <w:jc w:val="both"/>
      </w:pPr>
      <w:r>
        <w:t>1) документы направляются в виде отдельных файлов в формате doc, docx, odt, pdf, tiff, jpeg (jpg), xls, xlsx;</w:t>
      </w:r>
    </w:p>
    <w:p w:rsidR="00511B30" w:rsidRDefault="00511B30">
      <w:pPr>
        <w:pStyle w:val="ConsPlusNormal"/>
        <w:spacing w:before="220"/>
        <w:ind w:firstLine="540"/>
        <w:jc w:val="both"/>
      </w:pPr>
      <w:r>
        <w:t>2) количество файлов должно соответствовать количеству документов, а наименование файла должно позволять идентифицировать документ;</w:t>
      </w:r>
    </w:p>
    <w:p w:rsidR="00511B30" w:rsidRDefault="00511B30">
      <w:pPr>
        <w:pStyle w:val="ConsPlusNormal"/>
        <w:spacing w:before="220"/>
        <w:ind w:firstLine="540"/>
        <w:jc w:val="both"/>
      </w:pPr>
      <w:r>
        <w:t>3)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511B30" w:rsidRDefault="00511B30">
      <w:pPr>
        <w:pStyle w:val="ConsPlusNormal"/>
        <w:spacing w:before="220"/>
        <w:ind w:firstLine="540"/>
        <w:jc w:val="both"/>
      </w:pPr>
      <w:r>
        <w:t>4) документы в электронной форме, прикладываемые к заявлению, подписаны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511B30" w:rsidRDefault="00511B30">
      <w:pPr>
        <w:pStyle w:val="ConsPlusNormal"/>
        <w:spacing w:before="220"/>
        <w:ind w:firstLine="540"/>
        <w:jc w:val="both"/>
      </w:pPr>
      <w:r>
        <w:t>3.3.3. Получение заявителем сведений о ходе выполнения запроса о предоставлении муниципальной услуги.</w:t>
      </w:r>
    </w:p>
    <w:p w:rsidR="00511B30" w:rsidRDefault="00511B30">
      <w:pPr>
        <w:pStyle w:val="ConsPlusNormal"/>
        <w:spacing w:before="220"/>
        <w:ind w:firstLine="540"/>
        <w:jc w:val="both"/>
      </w:pPr>
      <w:r>
        <w:t>Сведения о ходе выполнения запроса о предоставлении муниципальной услуги заявитель может получить путем отслеживания статуса заявления через Единый портал в личном кабинете заявителя.</w:t>
      </w:r>
    </w:p>
    <w:p w:rsidR="00511B30" w:rsidRDefault="00511B30">
      <w:pPr>
        <w:pStyle w:val="ConsPlusNormal"/>
        <w:spacing w:before="220"/>
        <w:ind w:firstLine="540"/>
        <w:jc w:val="both"/>
      </w:pPr>
      <w:r>
        <w:t>3.3.4. Получение заявителем результата предоставления муниципальной услуги, если иное не установлено федеральным законом.</w:t>
      </w:r>
    </w:p>
    <w:p w:rsidR="00511B30" w:rsidRDefault="00511B30">
      <w:pPr>
        <w:pStyle w:val="ConsPlusNormal"/>
        <w:spacing w:before="220"/>
        <w:ind w:firstLine="540"/>
        <w:jc w:val="both"/>
      </w:pPr>
      <w: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начальника Управления и направляется в формате pdf, jpg, tiff в личный кабинет заявителя на Едином портале, одновременно с уведомлением о результате предоставления муниципальной услуги.</w:t>
      </w:r>
    </w:p>
    <w:p w:rsidR="00511B30" w:rsidRDefault="00511B30">
      <w:pPr>
        <w:pStyle w:val="ConsPlusNormal"/>
        <w:spacing w:before="220"/>
        <w:ind w:firstLine="540"/>
        <w:jc w:val="both"/>
      </w:pPr>
      <w:r>
        <w:t>Если в качестве способа получения результата было выбрано получение в уполномоченном органе, то в личный кабинет заявителя на Едином портале направляется уведомление о результате предоставления муниципальной услуги.</w:t>
      </w:r>
    </w:p>
    <w:p w:rsidR="00511B30" w:rsidRDefault="00511B30">
      <w:pPr>
        <w:pStyle w:val="ConsPlusNormal"/>
        <w:jc w:val="both"/>
      </w:pPr>
    </w:p>
    <w:p w:rsidR="00511B30" w:rsidRDefault="00511B30">
      <w:pPr>
        <w:pStyle w:val="ConsPlusTitle"/>
        <w:jc w:val="center"/>
        <w:outlineLvl w:val="2"/>
      </w:pPr>
      <w:r>
        <w:t>3.4. Порядок выполнения административных процедур</w:t>
      </w:r>
    </w:p>
    <w:p w:rsidR="00511B30" w:rsidRDefault="00511B30">
      <w:pPr>
        <w:pStyle w:val="ConsPlusTitle"/>
        <w:jc w:val="center"/>
      </w:pPr>
      <w:r>
        <w:t>ОГКУ "Правительство для граждан"</w:t>
      </w:r>
    </w:p>
    <w:p w:rsidR="00511B30" w:rsidRDefault="00511B30">
      <w:pPr>
        <w:pStyle w:val="ConsPlusNormal"/>
        <w:jc w:val="both"/>
      </w:pPr>
    </w:p>
    <w:p w:rsidR="00511B30" w:rsidRDefault="00511B30">
      <w:pPr>
        <w:pStyle w:val="ConsPlusNormal"/>
        <w:ind w:firstLine="540"/>
        <w:jc w:val="both"/>
      </w:pPr>
      <w:r>
        <w:t>3.4.1. Информирование заявителя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11B30" w:rsidRDefault="00511B30">
      <w:pPr>
        <w:pStyle w:val="ConsPlusNormal"/>
        <w:spacing w:before="220"/>
        <w:ind w:firstLine="540"/>
        <w:jc w:val="both"/>
      </w:pPr>
      <w:r>
        <w:t>Информирование заявителя о порядке предоставления муниципальной услуги осуществляется путем:</w:t>
      </w:r>
    </w:p>
    <w:p w:rsidR="00511B30" w:rsidRDefault="00511B30">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помещениях ОГКУ "Правительство для граждан";</w:t>
      </w:r>
    </w:p>
    <w:p w:rsidR="00511B30" w:rsidRDefault="00511B30">
      <w:pPr>
        <w:pStyle w:val="ConsPlusNormal"/>
        <w:spacing w:before="220"/>
        <w:ind w:firstLine="540"/>
        <w:jc w:val="both"/>
      </w:pPr>
      <w:r>
        <w:t>личного обращения заявителя;</w:t>
      </w:r>
    </w:p>
    <w:p w:rsidR="00511B30" w:rsidRDefault="00511B30">
      <w:pPr>
        <w:pStyle w:val="ConsPlusNormal"/>
        <w:spacing w:before="220"/>
        <w:ind w:firstLine="540"/>
        <w:jc w:val="both"/>
      </w:pPr>
      <w:r>
        <w:t>по справочному телефону.</w:t>
      </w:r>
    </w:p>
    <w:p w:rsidR="00511B30" w:rsidRDefault="00511B30">
      <w:pPr>
        <w:pStyle w:val="ConsPlusNormal"/>
        <w:spacing w:before="220"/>
        <w:ind w:firstLine="540"/>
        <w:jc w:val="both"/>
      </w:pPr>
      <w:r>
        <w:t>Информацию о ходе выполнения запроса заявитель может получить лично или по справочному телефону ОГКУ "Правительство для граждан" (8422) 37-31-31.</w:t>
      </w:r>
    </w:p>
    <w:p w:rsidR="00511B30" w:rsidRDefault="00511B30">
      <w:pPr>
        <w:pStyle w:val="ConsPlusNormal"/>
        <w:spacing w:before="220"/>
        <w:ind w:firstLine="540"/>
        <w:jc w:val="both"/>
      </w:pPr>
      <w:r>
        <w:t>Консультирование заявителя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511B30" w:rsidRDefault="00511B30">
      <w:pPr>
        <w:pStyle w:val="ConsPlusNormal"/>
        <w:spacing w:before="220"/>
        <w:ind w:firstLine="540"/>
        <w:jc w:val="both"/>
      </w:pPr>
      <w:r>
        <w:t>3.4.2. Прием запросов заявителя о предоставлении муниципальной услуги и иных документов, необходимых для предоставления муниципальной услуги.</w:t>
      </w:r>
    </w:p>
    <w:p w:rsidR="00511B30" w:rsidRDefault="00511B30">
      <w:pPr>
        <w:pStyle w:val="ConsPlusNormal"/>
        <w:spacing w:before="220"/>
        <w:ind w:firstLine="540"/>
        <w:jc w:val="both"/>
      </w:pPr>
      <w:r>
        <w:t>Основанием для начала административной процедуры является поступление заявления и документов в ОГКУ "Правительство для граждан".</w:t>
      </w:r>
    </w:p>
    <w:p w:rsidR="00511B30" w:rsidRDefault="00511B30">
      <w:pPr>
        <w:pStyle w:val="ConsPlusNormal"/>
        <w:spacing w:before="220"/>
        <w:ind w:firstLine="540"/>
        <w:jc w:val="both"/>
      </w:pPr>
      <w:r>
        <w:t>Заявителю, подавшему заявление (уведомление), выдается расписка (опись) в получении заявления и прилагаемых к нему документов с указанием их перечня, даты и времени получения.</w:t>
      </w:r>
    </w:p>
    <w:p w:rsidR="00511B30" w:rsidRDefault="00511B30">
      <w:pPr>
        <w:pStyle w:val="ConsPlusNormal"/>
        <w:spacing w:before="220"/>
        <w:ind w:firstLine="540"/>
        <w:jc w:val="both"/>
      </w:pPr>
      <w:r>
        <w:t>ОГКУ "Правительство для граждан" обеспечивает передачу заявлений (уведомлений), принятых от заявителя в порядке и сроки, установленные соглашением о взаимодействии.</w:t>
      </w:r>
    </w:p>
    <w:p w:rsidR="00511B30" w:rsidRDefault="00511B30">
      <w:pPr>
        <w:pStyle w:val="ConsPlusNormal"/>
        <w:jc w:val="both"/>
      </w:pPr>
      <w:r>
        <w:t xml:space="preserve">(в ред. </w:t>
      </w:r>
      <w:hyperlink r:id="rId63">
        <w:r>
          <w:rPr>
            <w:color w:val="0000FF"/>
          </w:rPr>
          <w:t>постановления</w:t>
        </w:r>
      </w:hyperlink>
      <w:r>
        <w:t xml:space="preserve"> администрации города Ульяновска от 10.06.2022 N 818)</w:t>
      </w:r>
    </w:p>
    <w:p w:rsidR="00511B30" w:rsidRDefault="00511B30">
      <w:pPr>
        <w:pStyle w:val="ConsPlusNormal"/>
        <w:spacing w:before="220"/>
        <w:ind w:firstLine="540"/>
        <w:jc w:val="both"/>
      </w:pPr>
      <w:r>
        <w:t>Уполномоченный орган обеспечивает регистрацию заявления (уведомления), принятого от ОГКУ "Правительство для граждан", в день поступления.</w:t>
      </w:r>
    </w:p>
    <w:p w:rsidR="00511B30" w:rsidRDefault="00511B30">
      <w:pPr>
        <w:pStyle w:val="ConsPlusNormal"/>
        <w:spacing w:before="220"/>
        <w:ind w:firstLine="540"/>
        <w:jc w:val="both"/>
      </w:pPr>
      <w:r>
        <w:t>Днем приема представленных заявителем заявления (уведомления) и необходимых документов является день получения таких заявлений (уведомлений) и документов уполномоченным органом от ОГКУ "Правительство для граждан". Основанием для начала административной процедуры является поступление заявления (уведомления) и документов в ОГКУ "Правительство для граждан".</w:t>
      </w:r>
    </w:p>
    <w:p w:rsidR="00511B30" w:rsidRDefault="00511B30">
      <w:pPr>
        <w:pStyle w:val="ConsPlusNormal"/>
        <w:spacing w:before="220"/>
        <w:ind w:firstLine="540"/>
        <w:jc w:val="both"/>
      </w:pPr>
      <w: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Управлением,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511B30" w:rsidRDefault="00511B30">
      <w:pPr>
        <w:pStyle w:val="ConsPlusNormal"/>
        <w:spacing w:before="220"/>
        <w:ind w:firstLine="540"/>
        <w:jc w:val="both"/>
      </w:pPr>
      <w:r>
        <w:t>Основанием для начала административной процедуры является полученный от Управления результат предоставления муниципальной услуги на бумажном носителе.</w:t>
      </w:r>
    </w:p>
    <w:p w:rsidR="00511B30" w:rsidRDefault="00511B30">
      <w:pPr>
        <w:pStyle w:val="ConsPlusNormal"/>
        <w:spacing w:before="220"/>
        <w:ind w:firstLine="540"/>
        <w:jc w:val="both"/>
      </w:pPr>
      <w:r>
        <w:t xml:space="preserve">Управление обеспечивает передачу результата предоставления муниципальной услуги по реестрам в ОГКУ "Правительство для граждан" не позднее 1 одного рабочего дня до окончания срока предоставления муниципальной услуги, установленного </w:t>
      </w:r>
      <w:hyperlink w:anchor="P111">
        <w:r>
          <w:rPr>
            <w:color w:val="0000FF"/>
          </w:rPr>
          <w:t>пунктом 2.4</w:t>
        </w:r>
      </w:hyperlink>
      <w:r>
        <w:t xml:space="preserve"> настоящего административного регламента.</w:t>
      </w:r>
    </w:p>
    <w:p w:rsidR="00511B30" w:rsidRDefault="00511B30">
      <w:pPr>
        <w:pStyle w:val="ConsPlusNormal"/>
        <w:spacing w:before="220"/>
        <w:ind w:firstLine="540"/>
        <w:jc w:val="both"/>
      </w:pPr>
      <w: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а в случае обращения представителя заявителя, также документа, подтверждающего его полномочия, с проставлением подписи в расписке (описи).</w:t>
      </w:r>
    </w:p>
    <w:p w:rsidR="00511B30" w:rsidRDefault="00511B30">
      <w:pPr>
        <w:pStyle w:val="ConsPlusNormal"/>
        <w:spacing w:before="220"/>
        <w:ind w:firstLine="540"/>
        <w:jc w:val="both"/>
      </w:pPr>
      <w:r>
        <w:t>ОГКУ "Правительство для граждан" обеспечивает хранение полученных от Управления документов, предназначенных для выдачи заявителю (представителю заявителя), в течение 30 календарных дней со дня получения таких документов.</w:t>
      </w:r>
    </w:p>
    <w:p w:rsidR="00511B30" w:rsidRDefault="00511B30">
      <w:pPr>
        <w:pStyle w:val="ConsPlusNormal"/>
        <w:spacing w:before="220"/>
        <w:ind w:firstLine="540"/>
        <w:jc w:val="both"/>
      </w:pPr>
      <w:r>
        <w:t>В случае, если заявитель не получил результат муниципальной услуги по истечении тридцатидневного срока, ОГКУ "Правительство для граждан" передает по реестру невостребованные документы в уполномоченный орган.</w:t>
      </w:r>
    </w:p>
    <w:p w:rsidR="00511B30" w:rsidRDefault="00511B30">
      <w:pPr>
        <w:pStyle w:val="ConsPlusNormal"/>
        <w:spacing w:before="220"/>
        <w:ind w:firstLine="540"/>
        <w:jc w:val="both"/>
      </w:pPr>
      <w:r>
        <w:t>3.4.4. Иные процедуры отсутствуют.</w:t>
      </w:r>
    </w:p>
    <w:p w:rsidR="00511B30" w:rsidRDefault="00511B30">
      <w:pPr>
        <w:pStyle w:val="ConsPlusNormal"/>
        <w:spacing w:before="220"/>
        <w:ind w:firstLine="540"/>
        <w:jc w:val="both"/>
      </w:pPr>
      <w:r>
        <w:t>3.4.5. Иные действия.</w:t>
      </w:r>
    </w:p>
    <w:p w:rsidR="00511B30" w:rsidRDefault="00511B30">
      <w:pPr>
        <w:pStyle w:val="ConsPlusNormal"/>
        <w:spacing w:before="220"/>
        <w:ind w:firstLine="540"/>
        <w:jc w:val="both"/>
      </w:pPr>
      <w:r>
        <w:t>Представление интересов Управления при взаимодействии с заявителями и предоставление интересов заявителя при взаимодействии с уполномоченным органом.</w:t>
      </w:r>
    </w:p>
    <w:p w:rsidR="00511B30" w:rsidRDefault="00511B30">
      <w:pPr>
        <w:pStyle w:val="ConsPlusNormal"/>
        <w:jc w:val="both"/>
      </w:pPr>
    </w:p>
    <w:p w:rsidR="00511B30" w:rsidRDefault="00511B30">
      <w:pPr>
        <w:pStyle w:val="ConsPlusTitle"/>
        <w:jc w:val="center"/>
        <w:outlineLvl w:val="2"/>
      </w:pPr>
      <w:r>
        <w:t>3.5. Порядок исправления допущенных опечаток и (или) ошибок</w:t>
      </w:r>
    </w:p>
    <w:p w:rsidR="00511B30" w:rsidRDefault="00511B30">
      <w:pPr>
        <w:pStyle w:val="ConsPlusTitle"/>
        <w:jc w:val="center"/>
      </w:pPr>
      <w:r>
        <w:t>в выданных в результате предоставления муниципальной услуги</w:t>
      </w:r>
    </w:p>
    <w:p w:rsidR="00511B30" w:rsidRDefault="00511B30">
      <w:pPr>
        <w:pStyle w:val="ConsPlusTitle"/>
        <w:jc w:val="center"/>
      </w:pPr>
      <w:r>
        <w:t>документах</w:t>
      </w:r>
    </w:p>
    <w:p w:rsidR="00511B30" w:rsidRDefault="00511B30">
      <w:pPr>
        <w:pStyle w:val="ConsPlusNormal"/>
        <w:jc w:val="both"/>
      </w:pPr>
    </w:p>
    <w:p w:rsidR="00511B30" w:rsidRDefault="00511B30">
      <w:pPr>
        <w:pStyle w:val="ConsPlusNormal"/>
        <w:ind w:firstLine="540"/>
        <w:jc w:val="both"/>
      </w:pPr>
      <w: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511B30" w:rsidRDefault="00511B30">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Управление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511B30" w:rsidRDefault="00511B30">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Управление заявления.</w:t>
      </w:r>
    </w:p>
    <w:p w:rsidR="00511B30" w:rsidRDefault="00511B30">
      <w:pPr>
        <w:pStyle w:val="ConsPlusNormal"/>
        <w:spacing w:before="220"/>
        <w:ind w:firstLine="540"/>
        <w:jc w:val="both"/>
      </w:pPr>
      <w:r>
        <w:t>При обращении за исправлением опечаток и (или) ошибок заявитель представляет:</w:t>
      </w:r>
    </w:p>
    <w:p w:rsidR="00511B30" w:rsidRDefault="00511B30">
      <w:pPr>
        <w:pStyle w:val="ConsPlusNormal"/>
        <w:spacing w:before="220"/>
        <w:ind w:firstLine="540"/>
        <w:jc w:val="both"/>
      </w:pPr>
      <w:r>
        <w:t>заявление;</w:t>
      </w:r>
    </w:p>
    <w:p w:rsidR="00511B30" w:rsidRDefault="00511B30">
      <w:pPr>
        <w:pStyle w:val="ConsPlusNormal"/>
        <w:spacing w:before="220"/>
        <w:ind w:firstLine="540"/>
        <w:jc w:val="both"/>
      </w:pPr>
      <w:r>
        <w:t>документы, имеющие юридическую силу и содержащие правильные данные;</w:t>
      </w:r>
    </w:p>
    <w:p w:rsidR="00511B30" w:rsidRDefault="00511B30">
      <w:pPr>
        <w:pStyle w:val="ConsPlusNormal"/>
        <w:spacing w:before="220"/>
        <w:ind w:firstLine="540"/>
        <w:jc w:val="both"/>
      </w:pPr>
      <w:r>
        <w:t>выданный Управлением документ, в котором содержатся допущенные опечатки и (или) ошибки.</w:t>
      </w:r>
    </w:p>
    <w:p w:rsidR="00511B30" w:rsidRDefault="00511B30">
      <w:pPr>
        <w:pStyle w:val="ConsPlusNormal"/>
        <w:spacing w:before="220"/>
        <w:ind w:firstLine="540"/>
        <w:jc w:val="both"/>
      </w:pPr>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511B30" w:rsidRDefault="00511B30">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511B30" w:rsidRDefault="00511B30">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511B30" w:rsidRDefault="00511B30">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511B30" w:rsidRDefault="00511B30">
      <w:pPr>
        <w:pStyle w:val="ConsPlusNormal"/>
        <w:spacing w:before="220"/>
        <w:ind w:firstLine="540"/>
        <w:jc w:val="both"/>
      </w:pPr>
      <w:r>
        <w:t xml:space="preserve">Прием и регистрация заявления осуществляется в соответствии с </w:t>
      </w:r>
      <w:hyperlink w:anchor="P309">
        <w:r>
          <w:rPr>
            <w:color w:val="0000FF"/>
          </w:rPr>
          <w:t>подпунктом 1 подпункта 3.2.1 пункта 3.2</w:t>
        </w:r>
      </w:hyperlink>
      <w:r>
        <w:t xml:space="preserve"> настоящего административного регламента.</w:t>
      </w:r>
    </w:p>
    <w:p w:rsidR="00511B30" w:rsidRDefault="00511B30">
      <w:pPr>
        <w:pStyle w:val="ConsPlusNormal"/>
        <w:spacing w:before="220"/>
        <w:ind w:firstLine="540"/>
        <w:jc w:val="both"/>
      </w:pPr>
      <w:r>
        <w:t>Максимальный срок выполнения административной процедуры составляет один рабочий день.</w:t>
      </w:r>
    </w:p>
    <w:p w:rsidR="00511B30" w:rsidRDefault="00511B30">
      <w:pPr>
        <w:pStyle w:val="ConsPlusNormal"/>
        <w:spacing w:before="220"/>
        <w:ind w:firstLine="540"/>
        <w:jc w:val="both"/>
      </w:pPr>
      <w:r>
        <w:t>3.5.2. Рассмотрение поступившего заявления, выдача нового исправленного документа.</w:t>
      </w:r>
    </w:p>
    <w:p w:rsidR="00511B30" w:rsidRDefault="00511B30">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511B30" w:rsidRDefault="00511B30">
      <w:pPr>
        <w:pStyle w:val="ConsPlusNormal"/>
        <w:spacing w:before="220"/>
        <w:ind w:firstLine="540"/>
        <w:jc w:val="both"/>
      </w:pPr>
      <w:r>
        <w:t>Заявление с визой начальника Управления передается на исполнение специалисту.</w:t>
      </w:r>
    </w:p>
    <w:p w:rsidR="00511B30" w:rsidRDefault="00511B30">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511B30" w:rsidRDefault="00511B30">
      <w:pPr>
        <w:pStyle w:val="ConsPlusNormal"/>
        <w:spacing w:before="220"/>
        <w:ind w:firstLine="540"/>
        <w:jc w:val="both"/>
      </w:pPr>
      <w:r>
        <w:t>При исправлении опечаток и (или) ошибок не допускается:</w:t>
      </w:r>
    </w:p>
    <w:p w:rsidR="00511B30" w:rsidRDefault="00511B30">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511B30" w:rsidRDefault="00511B30">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11B30" w:rsidRDefault="00511B30">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337">
        <w:r>
          <w:rPr>
            <w:color w:val="0000FF"/>
          </w:rPr>
          <w:t>подпункте 3 подпункта 3.2.1 пункта 3.2</w:t>
        </w:r>
      </w:hyperlink>
      <w:r>
        <w:t xml:space="preserve"> настоящего административного регламента.</w:t>
      </w:r>
    </w:p>
    <w:p w:rsidR="00511B30" w:rsidRDefault="00511B30">
      <w:pPr>
        <w:pStyle w:val="ConsPlusNormal"/>
        <w:spacing w:before="220"/>
        <w:ind w:firstLine="540"/>
        <w:jc w:val="both"/>
      </w:pPr>
      <w:r>
        <w:t>Максимальный срок выполнения административной процедуры составляет не более трех рабочих дней со дня поступления в уполномоченный орган заявления.</w:t>
      </w:r>
    </w:p>
    <w:p w:rsidR="00511B30" w:rsidRDefault="00511B30">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511B30" w:rsidRDefault="00511B30">
      <w:pPr>
        <w:pStyle w:val="ConsPlusNormal"/>
        <w:spacing w:before="220"/>
        <w:ind w:firstLine="540"/>
        <w:jc w:val="both"/>
      </w:pPr>
      <w:r>
        <w:t>Выдача заявителю нового исправленного документа осуществляется в течение одного рабочего дня.</w:t>
      </w:r>
    </w:p>
    <w:p w:rsidR="00511B30" w:rsidRDefault="00511B30">
      <w:pPr>
        <w:pStyle w:val="ConsPlusNormal"/>
        <w:spacing w:before="220"/>
        <w:ind w:firstLine="540"/>
        <w:jc w:val="both"/>
      </w:pPr>
      <w:r>
        <w:t>Способом фиксации результата процедуры является выдача нового исправленного документа, оформленного в виде разрешения на строительство, подписанного начальником Управления.</w:t>
      </w:r>
    </w:p>
    <w:p w:rsidR="00511B30" w:rsidRDefault="00511B30">
      <w:pPr>
        <w:pStyle w:val="ConsPlusNormal"/>
        <w:spacing w:before="220"/>
        <w:ind w:firstLine="540"/>
        <w:jc w:val="both"/>
      </w:pPr>
      <w:r>
        <w:t>Способом фиксации результата процедуры является соответствующая запись в журнале регистрации.</w:t>
      </w:r>
    </w:p>
    <w:p w:rsidR="00511B30" w:rsidRDefault="00511B30">
      <w:pPr>
        <w:pStyle w:val="ConsPlusNormal"/>
        <w:spacing w:before="220"/>
        <w:ind w:firstLine="540"/>
        <w:jc w:val="both"/>
      </w:pPr>
      <w:r>
        <w:t>Один экземпляр оригинала разрешения, в котором содержатся опечатки и (или) ошибки, после выдачи заявителю (его уполномоченному представителю) нового разрешения остается у заявителя.</w:t>
      </w:r>
    </w:p>
    <w:p w:rsidR="00511B30" w:rsidRDefault="00511B30">
      <w:pPr>
        <w:pStyle w:val="ConsPlusNormal"/>
        <w:jc w:val="both"/>
      </w:pPr>
    </w:p>
    <w:p w:rsidR="00511B30" w:rsidRDefault="00511B30">
      <w:pPr>
        <w:pStyle w:val="ConsPlusTitle"/>
        <w:jc w:val="center"/>
        <w:outlineLvl w:val="1"/>
      </w:pPr>
      <w:r>
        <w:t>4. Формы контроля за исполнением административного</w:t>
      </w:r>
    </w:p>
    <w:p w:rsidR="00511B30" w:rsidRDefault="00511B30">
      <w:pPr>
        <w:pStyle w:val="ConsPlusTitle"/>
        <w:jc w:val="center"/>
      </w:pPr>
      <w:r>
        <w:t>регламента</w:t>
      </w:r>
    </w:p>
    <w:p w:rsidR="00511B30" w:rsidRDefault="00511B30">
      <w:pPr>
        <w:pStyle w:val="ConsPlusNormal"/>
        <w:jc w:val="both"/>
      </w:pPr>
    </w:p>
    <w:p w:rsidR="00511B30" w:rsidRDefault="00511B30">
      <w:pPr>
        <w:pStyle w:val="ConsPlusTitle"/>
        <w:jc w:val="center"/>
        <w:outlineLvl w:val="2"/>
      </w:pPr>
      <w:r>
        <w:t>4.1. Порядок осуществления текущего контроля за соблюдением</w:t>
      </w:r>
    </w:p>
    <w:p w:rsidR="00511B30" w:rsidRDefault="00511B30">
      <w:pPr>
        <w:pStyle w:val="ConsPlusTitle"/>
        <w:jc w:val="center"/>
      </w:pPr>
      <w:r>
        <w:t>и исполнением ответственными должностными лицами,</w:t>
      </w:r>
    </w:p>
    <w:p w:rsidR="00511B30" w:rsidRDefault="00511B30">
      <w:pPr>
        <w:pStyle w:val="ConsPlusTitle"/>
        <w:jc w:val="center"/>
      </w:pPr>
      <w:r>
        <w:t>муниципальными служащими положений административного</w:t>
      </w:r>
    </w:p>
    <w:p w:rsidR="00511B30" w:rsidRDefault="00511B30">
      <w:pPr>
        <w:pStyle w:val="ConsPlusTitle"/>
        <w:jc w:val="center"/>
      </w:pPr>
      <w:r>
        <w:t>регламента и иных нормативных правовых актов,</w:t>
      </w:r>
    </w:p>
    <w:p w:rsidR="00511B30" w:rsidRDefault="00511B30">
      <w:pPr>
        <w:pStyle w:val="ConsPlusTitle"/>
        <w:jc w:val="center"/>
      </w:pPr>
      <w:r>
        <w:t>устанавливающих требования к предоставлению муниципальной</w:t>
      </w:r>
    </w:p>
    <w:p w:rsidR="00511B30" w:rsidRDefault="00511B30">
      <w:pPr>
        <w:pStyle w:val="ConsPlusTitle"/>
        <w:jc w:val="center"/>
      </w:pPr>
      <w:r>
        <w:t>услуги, а также принятием решений ответственными лицами</w:t>
      </w:r>
    </w:p>
    <w:p w:rsidR="00511B30" w:rsidRDefault="00511B30">
      <w:pPr>
        <w:pStyle w:val="ConsPlusNormal"/>
        <w:jc w:val="both"/>
      </w:pPr>
    </w:p>
    <w:p w:rsidR="00511B30" w:rsidRDefault="00511B30">
      <w:pPr>
        <w:pStyle w:val="ConsPlusNormal"/>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rsidR="00511B30" w:rsidRDefault="00511B30">
      <w:pPr>
        <w:pStyle w:val="ConsPlusNormal"/>
        <w:jc w:val="both"/>
      </w:pPr>
    </w:p>
    <w:p w:rsidR="00511B30" w:rsidRDefault="00511B30">
      <w:pPr>
        <w:pStyle w:val="ConsPlusTitle"/>
        <w:jc w:val="center"/>
        <w:outlineLvl w:val="2"/>
      </w:pPr>
      <w:r>
        <w:t>4.2. Порядок и периодичность осуществления плановых</w:t>
      </w:r>
    </w:p>
    <w:p w:rsidR="00511B30" w:rsidRDefault="00511B30">
      <w:pPr>
        <w:pStyle w:val="ConsPlusTitle"/>
        <w:jc w:val="center"/>
      </w:pPr>
      <w:r>
        <w:t>и внеплановых проверок полноты и качества предоставления</w:t>
      </w:r>
    </w:p>
    <w:p w:rsidR="00511B30" w:rsidRDefault="00511B30">
      <w:pPr>
        <w:pStyle w:val="ConsPlusTitle"/>
        <w:jc w:val="center"/>
      </w:pPr>
      <w:r>
        <w:t>муниципальной услуги, в том числе порядок и формы контроля</w:t>
      </w:r>
    </w:p>
    <w:p w:rsidR="00511B30" w:rsidRDefault="00511B30">
      <w:pPr>
        <w:pStyle w:val="ConsPlusTitle"/>
        <w:jc w:val="center"/>
      </w:pPr>
      <w:r>
        <w:t>за полнотой и качеством предоставления муниципальной услуги</w:t>
      </w:r>
    </w:p>
    <w:p w:rsidR="00511B30" w:rsidRDefault="00511B30">
      <w:pPr>
        <w:pStyle w:val="ConsPlusNormal"/>
        <w:jc w:val="both"/>
      </w:pPr>
    </w:p>
    <w:p w:rsidR="00511B30" w:rsidRDefault="00511B30">
      <w:pPr>
        <w:pStyle w:val="ConsPlusNormal"/>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подразделением уполномоченного органа.</w:t>
      </w:r>
    </w:p>
    <w:p w:rsidR="00511B30" w:rsidRDefault="00511B30">
      <w:pPr>
        <w:pStyle w:val="ConsPlusNormal"/>
        <w:jc w:val="both"/>
      </w:pPr>
      <w:r>
        <w:t xml:space="preserve">(в ред. </w:t>
      </w:r>
      <w:hyperlink r:id="rId64">
        <w:r>
          <w:rPr>
            <w:color w:val="0000FF"/>
          </w:rPr>
          <w:t>постановления</w:t>
        </w:r>
      </w:hyperlink>
      <w:r>
        <w:t xml:space="preserve"> администрации города Ульяновска от 10.06.2022 N 818)</w:t>
      </w:r>
    </w:p>
    <w:p w:rsidR="00511B30" w:rsidRDefault="00511B30">
      <w:pPr>
        <w:pStyle w:val="ConsPlusNormal"/>
        <w:spacing w:before="220"/>
        <w:ind w:firstLine="540"/>
        <w:jc w:val="both"/>
      </w:pPr>
      <w:r>
        <w:t>Проверки полноты и качества предоставления муниципальной услуги осуществляются на основании постановления администрации города Ульяновска.</w:t>
      </w:r>
    </w:p>
    <w:p w:rsidR="00511B30" w:rsidRDefault="00511B30">
      <w:pPr>
        <w:pStyle w:val="ConsPlusNormal"/>
        <w:spacing w:before="220"/>
        <w:ind w:firstLine="540"/>
        <w:jc w:val="both"/>
      </w:pPr>
      <w:r>
        <w:t>4.2.2. Проверки могут быть плановыми и внеплановыми.</w:t>
      </w:r>
    </w:p>
    <w:p w:rsidR="00511B30" w:rsidRDefault="00511B30">
      <w:pPr>
        <w:pStyle w:val="ConsPlusNormal"/>
        <w:spacing w:before="220"/>
        <w:ind w:firstLine="540"/>
        <w:jc w:val="both"/>
      </w:pPr>
      <w:r>
        <w:t>Плановые проверки проводятся на основании планов работы подразделения уполномоченного органа по мере возникновения необходимости.</w:t>
      </w:r>
    </w:p>
    <w:p w:rsidR="00511B30" w:rsidRDefault="00511B30">
      <w:pPr>
        <w:pStyle w:val="ConsPlusNormal"/>
        <w:jc w:val="both"/>
      </w:pPr>
      <w:r>
        <w:t xml:space="preserve">(в ред. </w:t>
      </w:r>
      <w:hyperlink r:id="rId65">
        <w:r>
          <w:rPr>
            <w:color w:val="0000FF"/>
          </w:rPr>
          <w:t>постановления</w:t>
        </w:r>
      </w:hyperlink>
      <w:r>
        <w:t xml:space="preserve"> администрации города Ульяновска от 10.06.2022 N 818)</w:t>
      </w:r>
    </w:p>
    <w:p w:rsidR="00511B30" w:rsidRDefault="00511B30">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отраслевого органа, ответственного за предоставление муниципальной услуги.</w:t>
      </w:r>
    </w:p>
    <w:p w:rsidR="00511B30" w:rsidRDefault="00511B30">
      <w:pPr>
        <w:pStyle w:val="ConsPlusNormal"/>
        <w:jc w:val="both"/>
      </w:pPr>
    </w:p>
    <w:p w:rsidR="00511B30" w:rsidRDefault="00511B30">
      <w:pPr>
        <w:pStyle w:val="ConsPlusTitle"/>
        <w:jc w:val="center"/>
        <w:outlineLvl w:val="2"/>
      </w:pPr>
      <w:r>
        <w:t>4.3. Ответственность должностных лиц, муниципальных служащих</w:t>
      </w:r>
    </w:p>
    <w:p w:rsidR="00511B30" w:rsidRDefault="00511B30">
      <w:pPr>
        <w:pStyle w:val="ConsPlusTitle"/>
        <w:jc w:val="center"/>
      </w:pPr>
      <w:r>
        <w:t>за решения и действия (бездействие), принимаемые</w:t>
      </w:r>
    </w:p>
    <w:p w:rsidR="00511B30" w:rsidRDefault="00511B30">
      <w:pPr>
        <w:pStyle w:val="ConsPlusTitle"/>
        <w:jc w:val="center"/>
      </w:pPr>
      <w:r>
        <w:t>(осуществляемые) в ходе предоставления муниципальной услуги</w:t>
      </w:r>
    </w:p>
    <w:p w:rsidR="00511B30" w:rsidRDefault="00511B30">
      <w:pPr>
        <w:pStyle w:val="ConsPlusNormal"/>
        <w:jc w:val="both"/>
      </w:pPr>
    </w:p>
    <w:p w:rsidR="00511B30" w:rsidRDefault="00511B30">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66">
        <w:r>
          <w:rPr>
            <w:color w:val="0000FF"/>
          </w:rPr>
          <w:t>статьей 25</w:t>
        </w:r>
      </w:hyperlink>
      <w:r>
        <w:t xml:space="preserve"> Кодекса Ульяновской области об административных правонарушениях.</w:t>
      </w:r>
    </w:p>
    <w:p w:rsidR="00511B30" w:rsidRDefault="00511B30">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511B30" w:rsidRDefault="00511B30">
      <w:pPr>
        <w:pStyle w:val="ConsPlusNormal"/>
        <w:spacing w:before="22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511B30" w:rsidRDefault="00511B30">
      <w:pPr>
        <w:pStyle w:val="ConsPlusNormal"/>
        <w:jc w:val="both"/>
      </w:pPr>
    </w:p>
    <w:p w:rsidR="00511B30" w:rsidRDefault="00511B30">
      <w:pPr>
        <w:pStyle w:val="ConsPlusTitle"/>
        <w:jc w:val="center"/>
        <w:outlineLvl w:val="2"/>
      </w:pPr>
      <w:r>
        <w:t>4.4. Положения, характеризующие требования к порядку</w:t>
      </w:r>
    </w:p>
    <w:p w:rsidR="00511B30" w:rsidRDefault="00511B30">
      <w:pPr>
        <w:pStyle w:val="ConsPlusTitle"/>
        <w:jc w:val="center"/>
      </w:pPr>
      <w:r>
        <w:t>и формам контроля за предоставлением муниципальной услуги,</w:t>
      </w:r>
    </w:p>
    <w:p w:rsidR="00511B30" w:rsidRDefault="00511B30">
      <w:pPr>
        <w:pStyle w:val="ConsPlusTitle"/>
        <w:jc w:val="center"/>
      </w:pPr>
      <w:r>
        <w:t>в том числе со стороны граждан, их объединений и организаций</w:t>
      </w:r>
    </w:p>
    <w:p w:rsidR="00511B30" w:rsidRDefault="00511B30">
      <w:pPr>
        <w:pStyle w:val="ConsPlusNormal"/>
        <w:jc w:val="both"/>
      </w:pPr>
    </w:p>
    <w:p w:rsidR="00511B30" w:rsidRDefault="00511B30">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 Руководителем уполномоченного органа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511B30" w:rsidRDefault="00511B30">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511B30" w:rsidRDefault="00511B30">
      <w:pPr>
        <w:pStyle w:val="ConsPlusNormal"/>
        <w:jc w:val="both"/>
      </w:pPr>
    </w:p>
    <w:p w:rsidR="00511B30" w:rsidRDefault="00511B30">
      <w:pPr>
        <w:pStyle w:val="ConsPlusTitle"/>
        <w:jc w:val="center"/>
        <w:outlineLvl w:val="1"/>
      </w:pPr>
      <w:r>
        <w:t>5. Досудебный (внесудебный) порядок обжалования решений</w:t>
      </w:r>
    </w:p>
    <w:p w:rsidR="00511B30" w:rsidRDefault="00511B30">
      <w:pPr>
        <w:pStyle w:val="ConsPlusTitle"/>
        <w:jc w:val="center"/>
      </w:pPr>
      <w:r>
        <w:t>и действий (бездействия) уполномоченного органа,</w:t>
      </w:r>
    </w:p>
    <w:p w:rsidR="00511B30" w:rsidRDefault="00511B30">
      <w:pPr>
        <w:pStyle w:val="ConsPlusTitle"/>
        <w:jc w:val="center"/>
      </w:pPr>
      <w:r>
        <w:t>многофункционального центра, организаций, осуществляющих</w:t>
      </w:r>
    </w:p>
    <w:p w:rsidR="00511B30" w:rsidRDefault="00511B30">
      <w:pPr>
        <w:pStyle w:val="ConsPlusTitle"/>
        <w:jc w:val="center"/>
      </w:pPr>
      <w:r>
        <w:t>функции по предоставлению муниципальных услуг, а также их</w:t>
      </w:r>
    </w:p>
    <w:p w:rsidR="00511B30" w:rsidRDefault="00511B30">
      <w:pPr>
        <w:pStyle w:val="ConsPlusTitle"/>
        <w:jc w:val="center"/>
      </w:pPr>
      <w:r>
        <w:t>должностных лиц, муниципальных служащих, работников</w:t>
      </w:r>
    </w:p>
    <w:p w:rsidR="00511B30" w:rsidRDefault="00511B30">
      <w:pPr>
        <w:pStyle w:val="ConsPlusNormal"/>
        <w:jc w:val="both"/>
      </w:pPr>
    </w:p>
    <w:p w:rsidR="00511B30" w:rsidRDefault="00511B30">
      <w:pPr>
        <w:pStyle w:val="ConsPlusTitle"/>
        <w:jc w:val="center"/>
        <w:outlineLvl w:val="2"/>
      </w:pPr>
      <w:bookmarkStart w:id="35" w:name="P555"/>
      <w:bookmarkEnd w:id="35"/>
      <w:r>
        <w:t>5.1. Информация для заявителя о его праве подать жалобу</w:t>
      </w:r>
    </w:p>
    <w:p w:rsidR="00511B30" w:rsidRDefault="00511B30">
      <w:pPr>
        <w:pStyle w:val="ConsPlusNormal"/>
        <w:jc w:val="both"/>
      </w:pPr>
    </w:p>
    <w:p w:rsidR="00511B30" w:rsidRDefault="00511B30">
      <w:pPr>
        <w:pStyle w:val="ConsPlusNormal"/>
        <w:ind w:firstLine="540"/>
        <w:jc w:val="both"/>
      </w:pPr>
      <w:r>
        <w:t>Заявитель вправе подать жалобу на решение и (или) действие (бездействие) Управления,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511B30" w:rsidRDefault="00511B30">
      <w:pPr>
        <w:pStyle w:val="ConsPlusNormal"/>
        <w:jc w:val="both"/>
      </w:pPr>
    </w:p>
    <w:p w:rsidR="00511B30" w:rsidRDefault="00511B30">
      <w:pPr>
        <w:pStyle w:val="ConsPlusTitle"/>
        <w:jc w:val="center"/>
        <w:outlineLvl w:val="2"/>
      </w:pPr>
      <w:r>
        <w:t>5.2. Предмет жалобы</w:t>
      </w:r>
    </w:p>
    <w:p w:rsidR="00511B30" w:rsidRDefault="00511B30">
      <w:pPr>
        <w:pStyle w:val="ConsPlusNormal"/>
        <w:jc w:val="both"/>
      </w:pPr>
    </w:p>
    <w:p w:rsidR="00511B30" w:rsidRDefault="00511B30">
      <w:pPr>
        <w:pStyle w:val="ConsPlusNormal"/>
        <w:ind w:firstLine="540"/>
        <w:jc w:val="both"/>
      </w:pPr>
      <w:r>
        <w:t>Заявитель может обратиться с жалобой в следующих случаях:</w:t>
      </w:r>
    </w:p>
    <w:p w:rsidR="00511B30" w:rsidRDefault="00511B30">
      <w:pPr>
        <w:pStyle w:val="ConsPlusNormal"/>
        <w:spacing w:before="220"/>
        <w:ind w:firstLine="540"/>
        <w:jc w:val="both"/>
      </w:pPr>
      <w:r>
        <w:t>1) нарушение срока регистрации запроса заявителя о предоставлении муниципальной услуги;</w:t>
      </w:r>
    </w:p>
    <w:p w:rsidR="00511B30" w:rsidRDefault="00511B30">
      <w:pPr>
        <w:pStyle w:val="ConsPlusNormal"/>
        <w:spacing w:before="220"/>
        <w:ind w:firstLine="540"/>
        <w:jc w:val="both"/>
      </w:pPr>
      <w:r>
        <w:t>2) нарушение срока предоставления муниципальной услуги.</w:t>
      </w:r>
    </w:p>
    <w:p w:rsidR="00511B30" w:rsidRDefault="00511B30">
      <w:pPr>
        <w:pStyle w:val="ConsPlusNormal"/>
        <w:spacing w:before="220"/>
        <w:ind w:firstLine="540"/>
        <w:jc w:val="both"/>
      </w:pPr>
      <w:r>
        <w:t>Досудебное (внесудебное) обжалование заявителем решения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511B30" w:rsidRDefault="00511B3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511B30" w:rsidRDefault="00511B3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 у заявителя;</w:t>
      </w:r>
    </w:p>
    <w:p w:rsidR="00511B30" w:rsidRDefault="00511B30">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511B30" w:rsidRDefault="00511B30">
      <w:pPr>
        <w:pStyle w:val="ConsPlusNormal"/>
        <w:spacing w:before="220"/>
        <w:ind w:firstLine="540"/>
        <w:jc w:val="both"/>
      </w:pPr>
      <w:r>
        <w:t>Досудебное (внесудебное) обжалование заявителем решения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511B30" w:rsidRDefault="00511B30">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511B30" w:rsidRDefault="00511B30">
      <w:pPr>
        <w:pStyle w:val="ConsPlusNormal"/>
        <w:spacing w:before="220"/>
        <w:ind w:firstLine="540"/>
        <w:jc w:val="both"/>
      </w:pPr>
      <w:r>
        <w:t>7) отказ Управления,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1B30" w:rsidRDefault="00511B30">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511B30" w:rsidRDefault="00511B30">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511B30" w:rsidRDefault="00511B30">
      <w:pPr>
        <w:pStyle w:val="ConsPlusNormal"/>
        <w:spacing w:before="220"/>
        <w:ind w:firstLine="540"/>
        <w:jc w:val="both"/>
      </w:pPr>
      <w:r>
        <w:t>Досудебное (внесудебное) обжалование заявителем решения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511B30" w:rsidRDefault="00511B30">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1B30" w:rsidRDefault="00511B30">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1B30" w:rsidRDefault="00511B3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1B30" w:rsidRDefault="00511B3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1B30" w:rsidRDefault="00511B30">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11B30" w:rsidRDefault="00511B30">
      <w:pPr>
        <w:pStyle w:val="ConsPlusNormal"/>
        <w:spacing w:before="220"/>
        <w:ind w:firstLine="540"/>
        <w:jc w:val="both"/>
      </w:pPr>
      <w:r>
        <w:t>Досудебное (внесудебное) обжалование заявителем решения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511B30" w:rsidRDefault="00511B30">
      <w:pPr>
        <w:pStyle w:val="ConsPlusNormal"/>
        <w:jc w:val="both"/>
      </w:pPr>
    </w:p>
    <w:p w:rsidR="00511B30" w:rsidRDefault="00511B30">
      <w:pPr>
        <w:pStyle w:val="ConsPlusTitle"/>
        <w:jc w:val="center"/>
        <w:outlineLvl w:val="2"/>
      </w:pPr>
      <w:r>
        <w:t>5.3. Органы местного самоуправления, организации</w:t>
      </w:r>
    </w:p>
    <w:p w:rsidR="00511B30" w:rsidRDefault="00511B30">
      <w:pPr>
        <w:pStyle w:val="ConsPlusTitle"/>
        <w:jc w:val="center"/>
      </w:pPr>
      <w:r>
        <w:t>и уполномоченные на рассмотрение жалобы лица, которым может</w:t>
      </w:r>
    </w:p>
    <w:p w:rsidR="00511B30" w:rsidRDefault="00511B30">
      <w:pPr>
        <w:pStyle w:val="ConsPlusTitle"/>
        <w:jc w:val="center"/>
      </w:pPr>
      <w:r>
        <w:t>быть направлена жалоба заявителя в досудебном порядке</w:t>
      </w:r>
    </w:p>
    <w:p w:rsidR="00511B30" w:rsidRDefault="00511B30">
      <w:pPr>
        <w:pStyle w:val="ConsPlusNormal"/>
        <w:jc w:val="both"/>
      </w:pPr>
    </w:p>
    <w:p w:rsidR="00511B30" w:rsidRDefault="00511B30">
      <w:pPr>
        <w:pStyle w:val="ConsPlusNormal"/>
        <w:ind w:firstLine="540"/>
        <w:jc w:val="both"/>
      </w:pPr>
      <w:r>
        <w:t>Заявители могут обратиться с жалобой в Управление, ОГКУ "Правительство для граждан".</w:t>
      </w:r>
    </w:p>
    <w:p w:rsidR="00511B30" w:rsidRDefault="00511B30">
      <w:pPr>
        <w:pStyle w:val="ConsPlusNormal"/>
        <w:spacing w:before="220"/>
        <w:ind w:firstLine="540"/>
        <w:jc w:val="both"/>
      </w:pPr>
      <w:r>
        <w:t>Жалобы на решение и (или) действие (бездействие) муниципальных служащих Управления рассматриваются начальником Управления.</w:t>
      </w:r>
    </w:p>
    <w:p w:rsidR="00511B30" w:rsidRDefault="00511B30">
      <w:pPr>
        <w:pStyle w:val="ConsPlusNormal"/>
        <w:spacing w:before="220"/>
        <w:ind w:firstLine="540"/>
        <w:jc w:val="both"/>
      </w:pPr>
      <w:r>
        <w:t>Жалобы на решение и (или) действие (бездействие) Руководителя уполномоченного органа рассматриваются Руководителем уполномоченного органа.</w:t>
      </w:r>
    </w:p>
    <w:p w:rsidR="00511B30" w:rsidRDefault="00511B30">
      <w:pPr>
        <w:pStyle w:val="ConsPlusNormal"/>
        <w:spacing w:before="220"/>
        <w:ind w:firstLine="540"/>
        <w:jc w:val="both"/>
      </w:pPr>
      <w:r>
        <w:t>Жалобы на решение и (или) действие (бездействие) работника ОГКУ "Правительство для граждан" рассматриваются руководителем ОГКУ "Правительство для граждан".</w:t>
      </w:r>
    </w:p>
    <w:p w:rsidR="00511B30" w:rsidRDefault="00511B30">
      <w:pPr>
        <w:pStyle w:val="ConsPlusNormal"/>
        <w:spacing w:before="220"/>
        <w:ind w:firstLine="540"/>
        <w:jc w:val="both"/>
      </w:pPr>
      <w:r>
        <w:t>Жалобы на решение и (или) действие (бездействие) руководителя ОГКУ "Правительство для граждан" рассматриваются Правительством Ульяновской области.</w:t>
      </w:r>
    </w:p>
    <w:p w:rsidR="00511B30" w:rsidRDefault="00511B30">
      <w:pPr>
        <w:pStyle w:val="ConsPlusNormal"/>
        <w:spacing w:before="220"/>
        <w:ind w:firstLine="540"/>
        <w:jc w:val="both"/>
      </w:pPr>
      <w:r>
        <w:t>Заявители могут обратиться с жалобой в Управление Федеральной антимонопольной службы по Ульяновской области (далее - УФАС).</w:t>
      </w:r>
    </w:p>
    <w:p w:rsidR="00511B30" w:rsidRDefault="00511B30">
      <w:pPr>
        <w:pStyle w:val="ConsPlusNormal"/>
        <w:jc w:val="both"/>
      </w:pPr>
    </w:p>
    <w:p w:rsidR="00511B30" w:rsidRDefault="00511B30">
      <w:pPr>
        <w:pStyle w:val="ConsPlusTitle"/>
        <w:jc w:val="center"/>
        <w:outlineLvl w:val="2"/>
      </w:pPr>
      <w:r>
        <w:t>5.4. Порядок подачи и рассмотрения жалобы</w:t>
      </w:r>
    </w:p>
    <w:p w:rsidR="00511B30" w:rsidRDefault="00511B30">
      <w:pPr>
        <w:pStyle w:val="ConsPlusNormal"/>
        <w:jc w:val="both"/>
      </w:pPr>
    </w:p>
    <w:p w:rsidR="00511B30" w:rsidRDefault="00511B30">
      <w:pPr>
        <w:pStyle w:val="ConsPlusNormal"/>
        <w:ind w:firstLine="540"/>
        <w:jc w:val="both"/>
      </w:pPr>
      <w:r>
        <w:t>Жалоба на решение и действие (бездействие) Управления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511B30" w:rsidRDefault="00511B30">
      <w:pPr>
        <w:pStyle w:val="ConsPlusNormal"/>
        <w:spacing w:before="220"/>
        <w:ind w:firstLine="540"/>
        <w:jc w:val="both"/>
      </w:pPr>
      <w: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511B30" w:rsidRDefault="00511B30">
      <w:pPr>
        <w:pStyle w:val="ConsPlusNormal"/>
        <w:spacing w:before="220"/>
        <w:ind w:firstLine="540"/>
        <w:jc w:val="both"/>
      </w:pPr>
      <w:r>
        <w:t>Жалоба подается в уполномоченный орган, ОГКУ "Правительство для граждан" в письменной форме на бумажном носителе или в электронной форме.</w:t>
      </w:r>
    </w:p>
    <w:p w:rsidR="00511B30" w:rsidRDefault="00511B30">
      <w:pPr>
        <w:pStyle w:val="ConsPlusNormal"/>
        <w:spacing w:before="220"/>
        <w:ind w:firstLine="540"/>
        <w:jc w:val="both"/>
      </w:pPr>
      <w:r>
        <w:t>ОГКУ "Правительство для граждан" передает принятую им жалобу от заявителя на решения и действия (бездействие) Управления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511B30" w:rsidRDefault="00511B30">
      <w:pPr>
        <w:pStyle w:val="ConsPlusNormal"/>
        <w:spacing w:before="220"/>
        <w:ind w:firstLine="540"/>
        <w:jc w:val="both"/>
      </w:pPr>
      <w:r>
        <w:t>Жалоба должна содержать:</w:t>
      </w:r>
    </w:p>
    <w:p w:rsidR="00511B30" w:rsidRDefault="00511B30">
      <w:pPr>
        <w:pStyle w:val="ConsPlusNormal"/>
        <w:spacing w:before="220"/>
        <w:ind w:firstLine="540"/>
        <w:jc w:val="both"/>
      </w:pPr>
      <w:r>
        <w:t>1) наименование Управления,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511B30" w:rsidRDefault="00511B3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1B30" w:rsidRDefault="00511B30">
      <w:pPr>
        <w:pStyle w:val="ConsPlusNormal"/>
        <w:spacing w:before="220"/>
        <w:ind w:firstLine="540"/>
        <w:jc w:val="both"/>
      </w:pPr>
      <w:r>
        <w:t>3) сведения об обжалуемых решениях и действиях (бездействии) Управления,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511B30" w:rsidRDefault="00511B30">
      <w:pPr>
        <w:pStyle w:val="ConsPlusNormal"/>
        <w:spacing w:before="220"/>
        <w:ind w:firstLine="540"/>
        <w:jc w:val="both"/>
      </w:pPr>
      <w: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511B30" w:rsidRDefault="00511B30">
      <w:pPr>
        <w:pStyle w:val="ConsPlusNormal"/>
        <w:spacing w:before="220"/>
        <w:ind w:firstLine="540"/>
        <w:jc w:val="both"/>
      </w:pPr>
      <w:r>
        <w:t xml:space="preserve">Порядок подачи и рассмотрения жалобы УФАС определен </w:t>
      </w:r>
      <w:hyperlink r:id="rId67">
        <w:r>
          <w:rPr>
            <w:color w:val="0000FF"/>
          </w:rPr>
          <w:t>статьей 18.1</w:t>
        </w:r>
      </w:hyperlink>
      <w:r>
        <w:t xml:space="preserve"> Федерального закона от 26.07.2006 N 135-ФЗ "О защите конкуренции".</w:t>
      </w:r>
    </w:p>
    <w:p w:rsidR="00511B30" w:rsidRDefault="00511B30">
      <w:pPr>
        <w:pStyle w:val="ConsPlusNormal"/>
        <w:jc w:val="both"/>
      </w:pPr>
    </w:p>
    <w:p w:rsidR="00511B30" w:rsidRDefault="00511B30">
      <w:pPr>
        <w:pStyle w:val="ConsPlusTitle"/>
        <w:jc w:val="center"/>
        <w:outlineLvl w:val="2"/>
      </w:pPr>
      <w:r>
        <w:t>5.5. Сроки рассмотрения жалобы</w:t>
      </w:r>
    </w:p>
    <w:p w:rsidR="00511B30" w:rsidRDefault="00511B30">
      <w:pPr>
        <w:pStyle w:val="ConsPlusNormal"/>
        <w:jc w:val="both"/>
      </w:pPr>
    </w:p>
    <w:p w:rsidR="00511B30" w:rsidRDefault="00511B30">
      <w:pPr>
        <w:pStyle w:val="ConsPlusNormal"/>
        <w:ind w:firstLine="540"/>
        <w:jc w:val="both"/>
      </w:pPr>
      <w:r>
        <w:t>Жалоба, поступившая в уполномоченный орган, ОГКУ "Правительство для граждан", подлежит регистрации не позднее следующего рабочего дня со дня ее поступления.</w:t>
      </w:r>
    </w:p>
    <w:p w:rsidR="00511B30" w:rsidRDefault="00511B30">
      <w:pPr>
        <w:pStyle w:val="ConsPlusNormal"/>
        <w:spacing w:before="220"/>
        <w:ind w:firstLine="540"/>
        <w:jc w:val="both"/>
      </w:pPr>
      <w:r>
        <w:t>Жалоба, поступившая в уполномоченный орган, ОГКУ "Правительство для граждан", подлежит рассмотрению в течение 15 рабочих дней со дня ее регистрации, а в случае обжалования отказа Управления, 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1B30" w:rsidRDefault="00511B30">
      <w:pPr>
        <w:pStyle w:val="ConsPlusNormal"/>
        <w:jc w:val="both"/>
      </w:pPr>
    </w:p>
    <w:p w:rsidR="00511B30" w:rsidRDefault="00511B30">
      <w:pPr>
        <w:pStyle w:val="ConsPlusTitle"/>
        <w:jc w:val="center"/>
        <w:outlineLvl w:val="2"/>
      </w:pPr>
      <w:r>
        <w:t>5.6. Результат рассмотрения жалобы</w:t>
      </w:r>
    </w:p>
    <w:p w:rsidR="00511B30" w:rsidRDefault="00511B30">
      <w:pPr>
        <w:pStyle w:val="ConsPlusNormal"/>
        <w:jc w:val="both"/>
      </w:pPr>
    </w:p>
    <w:p w:rsidR="00511B30" w:rsidRDefault="00511B30">
      <w:pPr>
        <w:pStyle w:val="ConsPlusNormal"/>
        <w:ind w:firstLine="540"/>
        <w:jc w:val="both"/>
      </w:pPr>
      <w:r>
        <w:t>По результатам рассмотрения жалобы уполномоченным органом, ОГКУ "Правительство для граждан" принимается одно из следующих решений:</w:t>
      </w:r>
    </w:p>
    <w:p w:rsidR="00511B30" w:rsidRDefault="00511B3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511B30" w:rsidRDefault="00511B30">
      <w:pPr>
        <w:pStyle w:val="ConsPlusNormal"/>
        <w:spacing w:before="220"/>
        <w:ind w:firstLine="540"/>
        <w:jc w:val="both"/>
      </w:pPr>
      <w:r>
        <w:t>2) в удовлетворении жалобы отказывается.</w:t>
      </w:r>
    </w:p>
    <w:p w:rsidR="00511B30" w:rsidRDefault="00511B30">
      <w:pPr>
        <w:pStyle w:val="ConsPlusNormal"/>
        <w:jc w:val="both"/>
      </w:pPr>
    </w:p>
    <w:p w:rsidR="00511B30" w:rsidRDefault="00511B30">
      <w:pPr>
        <w:pStyle w:val="ConsPlusTitle"/>
        <w:jc w:val="center"/>
        <w:outlineLvl w:val="2"/>
      </w:pPr>
      <w:r>
        <w:t>5.7. Порядок информирования заявителя о результатах</w:t>
      </w:r>
    </w:p>
    <w:p w:rsidR="00511B30" w:rsidRDefault="00511B30">
      <w:pPr>
        <w:pStyle w:val="ConsPlusTitle"/>
        <w:jc w:val="center"/>
      </w:pPr>
      <w:r>
        <w:t>рассмотрения жалобы</w:t>
      </w:r>
    </w:p>
    <w:p w:rsidR="00511B30" w:rsidRDefault="00511B30">
      <w:pPr>
        <w:pStyle w:val="ConsPlusNormal"/>
        <w:jc w:val="both"/>
      </w:pPr>
    </w:p>
    <w:p w:rsidR="00511B30" w:rsidRDefault="00511B30">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1B30" w:rsidRDefault="00511B30">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1B30" w:rsidRDefault="00511B3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1B30" w:rsidRDefault="00511B3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1B30" w:rsidRDefault="00511B30">
      <w:pPr>
        <w:pStyle w:val="ConsPlusNormal"/>
        <w:jc w:val="both"/>
      </w:pPr>
    </w:p>
    <w:p w:rsidR="00511B30" w:rsidRDefault="00511B30">
      <w:pPr>
        <w:pStyle w:val="ConsPlusTitle"/>
        <w:jc w:val="center"/>
        <w:outlineLvl w:val="2"/>
      </w:pPr>
      <w:r>
        <w:t>5.8. Порядок обжалования решения по жалобе</w:t>
      </w:r>
    </w:p>
    <w:p w:rsidR="00511B30" w:rsidRDefault="00511B30">
      <w:pPr>
        <w:pStyle w:val="ConsPlusNormal"/>
        <w:jc w:val="both"/>
      </w:pPr>
    </w:p>
    <w:p w:rsidR="00511B30" w:rsidRDefault="00511B30">
      <w:pPr>
        <w:pStyle w:val="ConsPlusNormal"/>
        <w:ind w:firstLine="540"/>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511B30" w:rsidRDefault="00511B30">
      <w:pPr>
        <w:pStyle w:val="ConsPlusNormal"/>
        <w:jc w:val="both"/>
      </w:pPr>
    </w:p>
    <w:p w:rsidR="00511B30" w:rsidRDefault="00511B30">
      <w:pPr>
        <w:pStyle w:val="ConsPlusTitle"/>
        <w:jc w:val="center"/>
        <w:outlineLvl w:val="2"/>
      </w:pPr>
      <w:r>
        <w:t>5.9. Право заявителя на получение информации и документов,</w:t>
      </w:r>
    </w:p>
    <w:p w:rsidR="00511B30" w:rsidRDefault="00511B30">
      <w:pPr>
        <w:pStyle w:val="ConsPlusTitle"/>
        <w:jc w:val="center"/>
      </w:pPr>
      <w:r>
        <w:t>необходимых для обоснования и рассмотрения жалобы</w:t>
      </w:r>
    </w:p>
    <w:p w:rsidR="00511B30" w:rsidRDefault="00511B30">
      <w:pPr>
        <w:pStyle w:val="ConsPlusNormal"/>
        <w:jc w:val="both"/>
      </w:pPr>
    </w:p>
    <w:p w:rsidR="00511B30" w:rsidRDefault="00511B30">
      <w:pPr>
        <w:pStyle w:val="ConsPlusNormal"/>
        <w:ind w:firstLine="540"/>
        <w:jc w:val="both"/>
      </w:pPr>
      <w: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511B30" w:rsidRDefault="00511B30">
      <w:pPr>
        <w:pStyle w:val="ConsPlusNormal"/>
        <w:jc w:val="both"/>
      </w:pPr>
    </w:p>
    <w:p w:rsidR="00511B30" w:rsidRDefault="00511B30">
      <w:pPr>
        <w:pStyle w:val="ConsPlusTitle"/>
        <w:jc w:val="center"/>
        <w:outlineLvl w:val="2"/>
      </w:pPr>
      <w:bookmarkStart w:id="36" w:name="P633"/>
      <w:bookmarkEnd w:id="36"/>
      <w:r>
        <w:t>5.10. Способы информирования заявителя о порядке подачи</w:t>
      </w:r>
    </w:p>
    <w:p w:rsidR="00511B30" w:rsidRDefault="00511B30">
      <w:pPr>
        <w:pStyle w:val="ConsPlusTitle"/>
        <w:jc w:val="center"/>
      </w:pPr>
      <w:r>
        <w:t>и рассмотрения жалобы</w:t>
      </w:r>
    </w:p>
    <w:p w:rsidR="00511B30" w:rsidRDefault="00511B30">
      <w:pPr>
        <w:pStyle w:val="ConsPlusNormal"/>
        <w:jc w:val="both"/>
      </w:pPr>
    </w:p>
    <w:p w:rsidR="00511B30" w:rsidRDefault="00511B30">
      <w:pPr>
        <w:pStyle w:val="ConsPlusNormal"/>
        <w:ind w:firstLine="540"/>
        <w:jc w:val="both"/>
      </w:pPr>
      <w:r>
        <w:t>Информацию о порядке подачи и рассмотрения жалобы можно получить при личном обращении или по телефону в уполномоченном органе, ОГКУ "Правительство для граждан", а также посредством использования информации, размещенной на официальном сайте уполномоченного органа, на Едином портале.</w:t>
      </w:r>
    </w:p>
    <w:p w:rsidR="00511B30" w:rsidRDefault="00511B30">
      <w:pPr>
        <w:pStyle w:val="ConsPlusNormal"/>
        <w:spacing w:before="220"/>
        <w:ind w:firstLine="540"/>
        <w:jc w:val="both"/>
      </w:pPr>
      <w:r>
        <w:t>Информирование заявителя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511B30" w:rsidRDefault="00511B30">
      <w:pPr>
        <w:pStyle w:val="ConsPlusNormal"/>
        <w:spacing w:before="220"/>
        <w:ind w:firstLine="540"/>
        <w:jc w:val="both"/>
      </w:pPr>
      <w:r>
        <w:t xml:space="preserve">Информация, указанная в </w:t>
      </w:r>
      <w:hyperlink w:anchor="P555">
        <w:r>
          <w:rPr>
            <w:color w:val="0000FF"/>
          </w:rPr>
          <w:t>пунктах 5.1</w:t>
        </w:r>
      </w:hyperlink>
      <w:r>
        <w:t xml:space="preserve"> - </w:t>
      </w:r>
      <w:hyperlink w:anchor="P633">
        <w:r>
          <w:rPr>
            <w:color w:val="0000FF"/>
          </w:rPr>
          <w:t>5.10</w:t>
        </w:r>
      </w:hyperlink>
      <w:r>
        <w:t xml:space="preserve"> настоящего административного регламента, размещена на официальном сайте уполномоченного органа, Едином портале.</w:t>
      </w:r>
    </w:p>
    <w:p w:rsidR="00511B30" w:rsidRDefault="00511B30">
      <w:pPr>
        <w:pStyle w:val="ConsPlusNormal"/>
        <w:jc w:val="both"/>
      </w:pPr>
    </w:p>
    <w:p w:rsidR="00511B30" w:rsidRDefault="00511B30">
      <w:pPr>
        <w:pStyle w:val="ConsPlusNormal"/>
        <w:jc w:val="both"/>
      </w:pPr>
    </w:p>
    <w:p w:rsidR="00511B30" w:rsidRDefault="00511B30">
      <w:pPr>
        <w:pStyle w:val="ConsPlusNormal"/>
        <w:jc w:val="both"/>
      </w:pPr>
    </w:p>
    <w:p w:rsidR="00511B30" w:rsidRDefault="00511B30">
      <w:pPr>
        <w:pStyle w:val="ConsPlusNormal"/>
        <w:jc w:val="both"/>
      </w:pPr>
    </w:p>
    <w:p w:rsidR="00511B30" w:rsidRDefault="00511B30">
      <w:pPr>
        <w:pStyle w:val="ConsPlusNormal"/>
        <w:jc w:val="both"/>
      </w:pPr>
    </w:p>
    <w:p w:rsidR="00511B30" w:rsidRDefault="00511B30">
      <w:pPr>
        <w:pStyle w:val="ConsPlusNormal"/>
        <w:jc w:val="right"/>
        <w:outlineLvl w:val="1"/>
      </w:pPr>
      <w:r>
        <w:t>Приложение 1</w:t>
      </w:r>
    </w:p>
    <w:p w:rsidR="00511B30" w:rsidRDefault="00511B30">
      <w:pPr>
        <w:pStyle w:val="ConsPlusNormal"/>
        <w:jc w:val="right"/>
      </w:pPr>
      <w:r>
        <w:t>к административному регламенту</w:t>
      </w:r>
    </w:p>
    <w:p w:rsidR="00511B30" w:rsidRDefault="00511B30">
      <w:pPr>
        <w:pStyle w:val="ConsPlusNormal"/>
        <w:jc w:val="both"/>
      </w:pPr>
    </w:p>
    <w:p w:rsidR="00511B30" w:rsidRDefault="00511B30">
      <w:pPr>
        <w:pStyle w:val="ConsPlusNonformat"/>
        <w:jc w:val="both"/>
      </w:pPr>
      <w:r>
        <w:t xml:space="preserve">                                              Начальнику Управления</w:t>
      </w:r>
    </w:p>
    <w:p w:rsidR="00511B30" w:rsidRDefault="00511B30">
      <w:pPr>
        <w:pStyle w:val="ConsPlusNonformat"/>
        <w:jc w:val="both"/>
      </w:pPr>
      <w:r>
        <w:t xml:space="preserve">                                         архитектуры и градостроительства</w:t>
      </w:r>
    </w:p>
    <w:p w:rsidR="00511B30" w:rsidRDefault="00511B30">
      <w:pPr>
        <w:pStyle w:val="ConsPlusNonformat"/>
        <w:jc w:val="both"/>
      </w:pPr>
      <w:r>
        <w:t xml:space="preserve">                                          администрации города Ульяновска</w:t>
      </w:r>
    </w:p>
    <w:p w:rsidR="00511B30" w:rsidRDefault="00511B30">
      <w:pPr>
        <w:pStyle w:val="ConsPlusNonformat"/>
        <w:jc w:val="both"/>
      </w:pPr>
      <w:r>
        <w:t xml:space="preserve">                                      _____________________________________</w:t>
      </w:r>
    </w:p>
    <w:p w:rsidR="00511B30" w:rsidRDefault="00511B30">
      <w:pPr>
        <w:pStyle w:val="ConsPlusNonformat"/>
        <w:jc w:val="both"/>
      </w:pPr>
      <w:r>
        <w:t xml:space="preserve">                                      _____________________________________</w:t>
      </w:r>
    </w:p>
    <w:p w:rsidR="00511B30" w:rsidRDefault="00511B30">
      <w:pPr>
        <w:pStyle w:val="ConsPlusNonformat"/>
        <w:jc w:val="both"/>
      </w:pPr>
      <w:r>
        <w:t xml:space="preserve">                                      _____________________________________</w:t>
      </w:r>
    </w:p>
    <w:p w:rsidR="00511B30" w:rsidRDefault="00511B30">
      <w:pPr>
        <w:pStyle w:val="ConsPlusNonformat"/>
        <w:jc w:val="both"/>
      </w:pPr>
      <w:r>
        <w:t xml:space="preserve">                                      _____________________________________</w:t>
      </w:r>
    </w:p>
    <w:p w:rsidR="00511B30" w:rsidRDefault="00511B30">
      <w:pPr>
        <w:pStyle w:val="ConsPlusNonformat"/>
        <w:jc w:val="both"/>
      </w:pPr>
      <w:r>
        <w:t xml:space="preserve">                                           (ФИО (последнее при наличии)</w:t>
      </w:r>
    </w:p>
    <w:p w:rsidR="00511B30" w:rsidRDefault="00511B30">
      <w:pPr>
        <w:pStyle w:val="ConsPlusNonformat"/>
        <w:jc w:val="both"/>
      </w:pPr>
      <w:r>
        <w:t xml:space="preserve">                                       (физического лица, индивидуального</w:t>
      </w:r>
    </w:p>
    <w:p w:rsidR="00511B30" w:rsidRDefault="00511B30">
      <w:pPr>
        <w:pStyle w:val="ConsPlusNonformat"/>
        <w:jc w:val="both"/>
      </w:pPr>
      <w:r>
        <w:t xml:space="preserve">                                       предпринимателя либо наименование</w:t>
      </w:r>
    </w:p>
    <w:p w:rsidR="00511B30" w:rsidRDefault="00511B30">
      <w:pPr>
        <w:pStyle w:val="ConsPlusNonformat"/>
        <w:jc w:val="both"/>
      </w:pPr>
      <w:r>
        <w:t xml:space="preserve">                                               юридического лица)</w:t>
      </w:r>
    </w:p>
    <w:p w:rsidR="00511B30" w:rsidRDefault="00511B30">
      <w:pPr>
        <w:pStyle w:val="ConsPlusNonformat"/>
        <w:jc w:val="both"/>
      </w:pPr>
      <w:r>
        <w:t xml:space="preserve">                                      _____________________________________</w:t>
      </w:r>
    </w:p>
    <w:p w:rsidR="00511B30" w:rsidRDefault="00511B30">
      <w:pPr>
        <w:pStyle w:val="ConsPlusNonformat"/>
        <w:jc w:val="both"/>
      </w:pPr>
      <w:r>
        <w:t xml:space="preserve">                                      _____________________________________</w:t>
      </w:r>
    </w:p>
    <w:p w:rsidR="00511B30" w:rsidRDefault="00511B30">
      <w:pPr>
        <w:pStyle w:val="ConsPlusNonformat"/>
        <w:jc w:val="both"/>
      </w:pPr>
      <w:r>
        <w:t xml:space="preserve">                                      _____________________________________</w:t>
      </w:r>
    </w:p>
    <w:p w:rsidR="00511B30" w:rsidRDefault="00511B30">
      <w:pPr>
        <w:pStyle w:val="ConsPlusNonformat"/>
        <w:jc w:val="both"/>
      </w:pPr>
      <w:r>
        <w:t xml:space="preserve">                                      (реквизиты документа, удостоверяющего</w:t>
      </w:r>
    </w:p>
    <w:p w:rsidR="00511B30" w:rsidRDefault="00511B30">
      <w:pPr>
        <w:pStyle w:val="ConsPlusNonformat"/>
        <w:jc w:val="both"/>
      </w:pPr>
      <w:r>
        <w:t xml:space="preserve">                                          личность физического лица или</w:t>
      </w:r>
    </w:p>
    <w:p w:rsidR="00511B30" w:rsidRDefault="00511B30">
      <w:pPr>
        <w:pStyle w:val="ConsPlusNonformat"/>
        <w:jc w:val="both"/>
      </w:pPr>
      <w:r>
        <w:t xml:space="preserve">                                         индивидуального предпринимателя</w:t>
      </w:r>
    </w:p>
    <w:p w:rsidR="00511B30" w:rsidRDefault="00511B30">
      <w:pPr>
        <w:pStyle w:val="ConsPlusNonformat"/>
        <w:jc w:val="both"/>
      </w:pPr>
      <w:r>
        <w:t xml:space="preserve">                                          либо ИНН, банковские реквизиты</w:t>
      </w:r>
    </w:p>
    <w:p w:rsidR="00511B30" w:rsidRDefault="00511B30">
      <w:pPr>
        <w:pStyle w:val="ConsPlusNonformat"/>
        <w:jc w:val="both"/>
      </w:pPr>
      <w:r>
        <w:t xml:space="preserve">                                               юридического лица)</w:t>
      </w:r>
    </w:p>
    <w:p w:rsidR="00511B30" w:rsidRDefault="00511B30">
      <w:pPr>
        <w:pStyle w:val="ConsPlusNonformat"/>
        <w:jc w:val="both"/>
      </w:pPr>
      <w:r>
        <w:t xml:space="preserve">                                      _____________________________________</w:t>
      </w:r>
    </w:p>
    <w:p w:rsidR="00511B30" w:rsidRDefault="00511B30">
      <w:pPr>
        <w:pStyle w:val="ConsPlusNonformat"/>
        <w:jc w:val="both"/>
      </w:pPr>
      <w:r>
        <w:t xml:space="preserve">                                       (почтовый адрес, юридический адрес)</w:t>
      </w:r>
    </w:p>
    <w:p w:rsidR="00511B30" w:rsidRDefault="00511B30">
      <w:pPr>
        <w:pStyle w:val="ConsPlusNonformat"/>
        <w:jc w:val="both"/>
      </w:pPr>
      <w:r>
        <w:t xml:space="preserve">                                      _____________________________________</w:t>
      </w:r>
    </w:p>
    <w:p w:rsidR="00511B30" w:rsidRDefault="00511B30">
      <w:pPr>
        <w:pStyle w:val="ConsPlusNonformat"/>
        <w:jc w:val="both"/>
      </w:pPr>
      <w:r>
        <w:t xml:space="preserve">                                              (контактный телефон)</w:t>
      </w:r>
    </w:p>
    <w:p w:rsidR="00511B30" w:rsidRDefault="00511B30">
      <w:pPr>
        <w:pStyle w:val="ConsPlusNonformat"/>
        <w:jc w:val="both"/>
      </w:pPr>
    </w:p>
    <w:p w:rsidR="00511B30" w:rsidRDefault="00511B30">
      <w:pPr>
        <w:pStyle w:val="ConsPlusNonformat"/>
        <w:jc w:val="both"/>
      </w:pPr>
      <w:bookmarkStart w:id="37" w:name="P671"/>
      <w:bookmarkEnd w:id="37"/>
      <w:r>
        <w:t xml:space="preserve">                                 Заявление</w:t>
      </w:r>
    </w:p>
    <w:p w:rsidR="00511B30" w:rsidRDefault="00511B30">
      <w:pPr>
        <w:pStyle w:val="ConsPlusNonformat"/>
        <w:jc w:val="both"/>
      </w:pPr>
    </w:p>
    <w:p w:rsidR="00511B30" w:rsidRDefault="00511B30">
      <w:pPr>
        <w:pStyle w:val="ConsPlusNonformat"/>
        <w:jc w:val="both"/>
      </w:pPr>
      <w:r>
        <w:t>Прошу Вас выдать (продлить) разрешение на строительство, реконструкцию</w:t>
      </w:r>
    </w:p>
    <w:p w:rsidR="00511B30" w:rsidRDefault="00511B30">
      <w:pPr>
        <w:pStyle w:val="ConsPlusNonformat"/>
        <w:jc w:val="both"/>
      </w:pPr>
      <w:r>
        <w:t xml:space="preserve">          _________________            _______________________________</w:t>
      </w:r>
    </w:p>
    <w:p w:rsidR="00511B30" w:rsidRDefault="00511B30">
      <w:pPr>
        <w:pStyle w:val="ConsPlusNonformat"/>
        <w:jc w:val="both"/>
      </w:pPr>
      <w:r>
        <w:t xml:space="preserve">        (ненужное зачеркнуть)               (ненужное зачеркнуть)</w:t>
      </w:r>
    </w:p>
    <w:p w:rsidR="00511B30" w:rsidRDefault="00511B30">
      <w:pPr>
        <w:pStyle w:val="ConsPlusNonformat"/>
        <w:jc w:val="both"/>
      </w:pPr>
      <w:r>
        <w:t>___________________________________________________________________________</w:t>
      </w:r>
    </w:p>
    <w:p w:rsidR="00511B30" w:rsidRDefault="00511B30">
      <w:pPr>
        <w:pStyle w:val="ConsPlusNonformat"/>
        <w:jc w:val="both"/>
      </w:pPr>
      <w:r>
        <w:t>___________________________________________________________________________</w:t>
      </w:r>
    </w:p>
    <w:p w:rsidR="00511B30" w:rsidRDefault="00511B30">
      <w:pPr>
        <w:pStyle w:val="ConsPlusNonformat"/>
        <w:jc w:val="both"/>
      </w:pPr>
      <w:r>
        <w:t>___________________________________________________________________________</w:t>
      </w:r>
    </w:p>
    <w:p w:rsidR="00511B30" w:rsidRDefault="00511B30">
      <w:pPr>
        <w:pStyle w:val="ConsPlusNonformat"/>
        <w:jc w:val="both"/>
      </w:pPr>
      <w:r>
        <w:t>___________________________________________________________________________</w:t>
      </w:r>
    </w:p>
    <w:p w:rsidR="00511B30" w:rsidRDefault="00511B30">
      <w:pPr>
        <w:pStyle w:val="ConsPlusNonformat"/>
        <w:jc w:val="both"/>
      </w:pPr>
      <w:r>
        <w:t>__________________________________________________________________________,</w:t>
      </w:r>
    </w:p>
    <w:p w:rsidR="00511B30" w:rsidRDefault="00511B30">
      <w:pPr>
        <w:pStyle w:val="ConsPlusNonformat"/>
        <w:jc w:val="both"/>
      </w:pPr>
      <w:r>
        <w:t xml:space="preserve">                          (наименование объекта)</w:t>
      </w:r>
    </w:p>
    <w:p w:rsidR="00511B30" w:rsidRDefault="00511B30">
      <w:pPr>
        <w:pStyle w:val="ConsPlusNonformat"/>
        <w:jc w:val="both"/>
      </w:pPr>
      <w:r>
        <w:t>расположенного  на  земельном  участке  (участках)  с  кадастровым  номером</w:t>
      </w:r>
    </w:p>
    <w:p w:rsidR="00511B30" w:rsidRDefault="00511B30">
      <w:pPr>
        <w:pStyle w:val="ConsPlusNonformat"/>
        <w:jc w:val="both"/>
      </w:pPr>
      <w:r>
        <w:t>(кадастровыми номерами) ___________________________________________________</w:t>
      </w:r>
    </w:p>
    <w:p w:rsidR="00511B30" w:rsidRDefault="00511B30">
      <w:pPr>
        <w:pStyle w:val="ConsPlusNonformat"/>
        <w:jc w:val="both"/>
      </w:pPr>
      <w:r>
        <w:t>___________________________________________________________________________</w:t>
      </w:r>
    </w:p>
    <w:p w:rsidR="00511B30" w:rsidRDefault="00511B30">
      <w:pPr>
        <w:pStyle w:val="ConsPlusNonformat"/>
        <w:jc w:val="both"/>
      </w:pPr>
      <w:r>
        <w:t>по адресу _________________________________________________________________</w:t>
      </w:r>
    </w:p>
    <w:p w:rsidR="00511B30" w:rsidRDefault="00511B30">
      <w:pPr>
        <w:pStyle w:val="ConsPlusNonformat"/>
        <w:jc w:val="both"/>
      </w:pPr>
      <w:r>
        <w:t>___________________________________________________________________________</w:t>
      </w:r>
    </w:p>
    <w:p w:rsidR="00511B30" w:rsidRDefault="00511B30">
      <w:pPr>
        <w:pStyle w:val="ConsPlusNonformat"/>
        <w:jc w:val="both"/>
      </w:pPr>
      <w:r>
        <w:t>___________________________________________________________________________</w:t>
      </w:r>
    </w:p>
    <w:p w:rsidR="00511B30" w:rsidRDefault="00511B30">
      <w:pPr>
        <w:pStyle w:val="ConsPlusNonformat"/>
        <w:jc w:val="both"/>
      </w:pPr>
      <w:r>
        <w:t>сроком на __________.</w:t>
      </w:r>
    </w:p>
    <w:p w:rsidR="00511B30" w:rsidRDefault="00511B30">
      <w:pPr>
        <w:pStyle w:val="ConsPlusNonformat"/>
        <w:jc w:val="both"/>
      </w:pPr>
      <w:r>
        <w:t>К заявлению прилагаются следующие документы:</w:t>
      </w:r>
    </w:p>
    <w:p w:rsidR="00511B30" w:rsidRDefault="00511B30">
      <w:pPr>
        <w:pStyle w:val="ConsPlusNonformat"/>
        <w:jc w:val="both"/>
      </w:pPr>
      <w:r>
        <w:t>1. _______________________________________________________;</w:t>
      </w:r>
    </w:p>
    <w:p w:rsidR="00511B30" w:rsidRDefault="00511B30">
      <w:pPr>
        <w:pStyle w:val="ConsPlusNonformat"/>
        <w:jc w:val="both"/>
      </w:pPr>
      <w:r>
        <w:t>2. _______________________________________________________;</w:t>
      </w:r>
    </w:p>
    <w:p w:rsidR="00511B30" w:rsidRDefault="00511B30">
      <w:pPr>
        <w:pStyle w:val="ConsPlusNonformat"/>
        <w:jc w:val="both"/>
      </w:pPr>
      <w:r>
        <w:t>3. _______________________________________________________.</w:t>
      </w:r>
    </w:p>
    <w:p w:rsidR="00511B30" w:rsidRDefault="00511B30">
      <w:pPr>
        <w:pStyle w:val="ConsPlusNonformat"/>
        <w:jc w:val="both"/>
      </w:pPr>
      <w:r>
        <w:t>Способ  уведомления  о  готовности  результата предоставления муниципальной</w:t>
      </w:r>
    </w:p>
    <w:p w:rsidR="00511B30" w:rsidRDefault="00511B30">
      <w:pPr>
        <w:pStyle w:val="ConsPlusNonformat"/>
        <w:jc w:val="both"/>
      </w:pPr>
      <w:r>
        <w:t>услуги почтовым отправлением, по телефону (ненужное зачеркнуть)</w:t>
      </w:r>
    </w:p>
    <w:p w:rsidR="00511B30" w:rsidRDefault="00511B30">
      <w:pPr>
        <w:pStyle w:val="ConsPlusNonformat"/>
        <w:jc w:val="both"/>
      </w:pPr>
      <w:r>
        <w:t>Место получения муниципальной услуги:</w:t>
      </w:r>
    </w:p>
    <w:p w:rsidR="00511B30" w:rsidRDefault="00511B30">
      <w:pPr>
        <w:pStyle w:val="ConsPlusNonformat"/>
        <w:jc w:val="both"/>
      </w:pPr>
    </w:p>
    <w:p w:rsidR="00511B30" w:rsidRDefault="00511B30">
      <w:pPr>
        <w:pStyle w:val="ConsPlusNonformat"/>
        <w:jc w:val="both"/>
      </w:pPr>
      <w:r>
        <w:t>┌──┐</w:t>
      </w:r>
    </w:p>
    <w:p w:rsidR="00511B30" w:rsidRDefault="00511B30">
      <w:pPr>
        <w:pStyle w:val="ConsPlusNonformat"/>
        <w:jc w:val="both"/>
      </w:pPr>
      <w:r>
        <w:t>│  │ Наименование уполномоченного органа</w:t>
      </w:r>
    </w:p>
    <w:p w:rsidR="00511B30" w:rsidRDefault="00511B30">
      <w:pPr>
        <w:pStyle w:val="ConsPlusNonformat"/>
        <w:jc w:val="both"/>
      </w:pPr>
      <w:r>
        <w:t>└──┘</w:t>
      </w:r>
    </w:p>
    <w:p w:rsidR="00511B30" w:rsidRDefault="00511B30">
      <w:pPr>
        <w:pStyle w:val="ConsPlusNonformat"/>
        <w:jc w:val="both"/>
      </w:pPr>
      <w:r>
        <w:t>┌──┐</w:t>
      </w:r>
    </w:p>
    <w:p w:rsidR="00511B30" w:rsidRDefault="00511B30">
      <w:pPr>
        <w:pStyle w:val="ConsPlusNonformat"/>
        <w:jc w:val="both"/>
      </w:pPr>
      <w:r>
        <w:t>│  │ ОГКУ  "Правительство  для  граждан"  (в  случае подачи заявления через</w:t>
      </w:r>
    </w:p>
    <w:p w:rsidR="00511B30" w:rsidRDefault="00511B30">
      <w:pPr>
        <w:pStyle w:val="ConsPlusNonformat"/>
        <w:jc w:val="both"/>
      </w:pPr>
      <w:r>
        <w:t>└──┘</w:t>
      </w:r>
    </w:p>
    <w:p w:rsidR="00511B30" w:rsidRDefault="00511B30">
      <w:pPr>
        <w:pStyle w:val="ConsPlusNonformat"/>
        <w:jc w:val="both"/>
      </w:pPr>
      <w:r>
        <w:t>ОГКУ "Правительство для граждан")</w:t>
      </w:r>
    </w:p>
    <w:p w:rsidR="00511B30" w:rsidRDefault="00511B30">
      <w:pPr>
        <w:pStyle w:val="ConsPlusNonformat"/>
        <w:jc w:val="both"/>
      </w:pPr>
    </w:p>
    <w:p w:rsidR="00511B30" w:rsidRDefault="00511B30">
      <w:pPr>
        <w:pStyle w:val="ConsPlusNonformat"/>
        <w:jc w:val="both"/>
      </w:pPr>
      <w:r>
        <w:t xml:space="preserve">В  соответствии  с  требованиями  </w:t>
      </w:r>
      <w:hyperlink r:id="rId68">
        <w:r>
          <w:rPr>
            <w:color w:val="0000FF"/>
          </w:rPr>
          <w:t>части  3  статьи  7</w:t>
        </w:r>
      </w:hyperlink>
      <w:r>
        <w:t xml:space="preserve">  Федерального  закона</w:t>
      </w:r>
    </w:p>
    <w:p w:rsidR="00511B30" w:rsidRDefault="00511B30">
      <w:pPr>
        <w:pStyle w:val="ConsPlusNonformat"/>
        <w:jc w:val="both"/>
      </w:pPr>
      <w:r>
        <w:t>от  27.07.2010  N  210-ФЗ  "Об организации предоставления государственных и</w:t>
      </w:r>
    </w:p>
    <w:p w:rsidR="00511B30" w:rsidRDefault="00511B30">
      <w:pPr>
        <w:pStyle w:val="ConsPlusNonformat"/>
        <w:jc w:val="both"/>
      </w:pPr>
      <w:r>
        <w:t xml:space="preserve">муниципальных  услуг",  </w:t>
      </w:r>
      <w:hyperlink r:id="rId69">
        <w:r>
          <w:rPr>
            <w:color w:val="0000FF"/>
          </w:rPr>
          <w:t>части  4 статьи 9</w:t>
        </w:r>
      </w:hyperlink>
      <w:r>
        <w:t xml:space="preserve"> Федерального закона от 27.07.2006</w:t>
      </w:r>
    </w:p>
    <w:p w:rsidR="00511B30" w:rsidRDefault="00511B30">
      <w:pPr>
        <w:pStyle w:val="ConsPlusNonformat"/>
        <w:jc w:val="both"/>
      </w:pPr>
      <w:r>
        <w:t>N 152-ФЗ "О персональных данных"</w:t>
      </w:r>
    </w:p>
    <w:p w:rsidR="00511B30" w:rsidRDefault="00511B30">
      <w:pPr>
        <w:pStyle w:val="ConsPlusNonformat"/>
        <w:jc w:val="both"/>
      </w:pPr>
      <w:r>
        <w:t xml:space="preserve">    Я, ____________________________________________________________________</w:t>
      </w:r>
    </w:p>
    <w:p w:rsidR="00511B30" w:rsidRDefault="00511B30">
      <w:pPr>
        <w:pStyle w:val="ConsPlusNonformat"/>
        <w:jc w:val="both"/>
      </w:pPr>
      <w:r>
        <w:t>__________________________________________________________________________,</w:t>
      </w:r>
    </w:p>
    <w:p w:rsidR="00511B30" w:rsidRDefault="00511B30">
      <w:pPr>
        <w:pStyle w:val="ConsPlusNonformat"/>
        <w:jc w:val="both"/>
      </w:pPr>
      <w:r>
        <w:t xml:space="preserve">                      (ФИО (последнее - при наличии))</w:t>
      </w:r>
    </w:p>
    <w:p w:rsidR="00511B30" w:rsidRDefault="00511B30">
      <w:pPr>
        <w:pStyle w:val="ConsPlusNonformat"/>
        <w:jc w:val="both"/>
      </w:pPr>
      <w:r>
        <w:t>подтверждаю  свое  согласие администрации муниципального образования "город</w:t>
      </w:r>
    </w:p>
    <w:p w:rsidR="00511B30" w:rsidRDefault="00511B30">
      <w:pPr>
        <w:pStyle w:val="ConsPlusNonformat"/>
        <w:jc w:val="both"/>
      </w:pPr>
      <w:r>
        <w:t>Ульяновск"  либо  ОГКУ  "Правительство  для  граждан" (далее - Оператор) на</w:t>
      </w:r>
    </w:p>
    <w:p w:rsidR="00511B30" w:rsidRDefault="00511B30">
      <w:pPr>
        <w:pStyle w:val="ConsPlusNonformat"/>
        <w:jc w:val="both"/>
      </w:pPr>
      <w:r>
        <w:t>обработку  моих  персональных данных в целях получения муниципальной услуги</w:t>
      </w:r>
    </w:p>
    <w:p w:rsidR="00511B30" w:rsidRDefault="00511B30">
      <w:pPr>
        <w:pStyle w:val="ConsPlusNonformat"/>
        <w:jc w:val="both"/>
      </w:pPr>
      <w:r>
        <w:t>"Выдача    разрешения    на    строительство   (за   исключением   случаев,</w:t>
      </w:r>
    </w:p>
    <w:p w:rsidR="00511B30" w:rsidRDefault="00511B30">
      <w:pPr>
        <w:pStyle w:val="ConsPlusNonformat"/>
        <w:jc w:val="both"/>
      </w:pPr>
      <w:r>
        <w:t xml:space="preserve">предусмотренных  Градостроительным  </w:t>
      </w:r>
      <w:hyperlink r:id="rId70">
        <w:r>
          <w:rPr>
            <w:color w:val="0000FF"/>
          </w:rPr>
          <w:t>кодексом</w:t>
        </w:r>
      </w:hyperlink>
      <w:r>
        <w:t xml:space="preserve">  Российской  Федерации,  иными</w:t>
      </w:r>
    </w:p>
    <w:p w:rsidR="00511B30" w:rsidRDefault="00511B30">
      <w:pPr>
        <w:pStyle w:val="ConsPlusNonformat"/>
        <w:jc w:val="both"/>
      </w:pPr>
      <w:r>
        <w:t>федеральными   законами)  при  осуществлении  строительства,  реконструкции</w:t>
      </w:r>
    </w:p>
    <w:p w:rsidR="00511B30" w:rsidRDefault="00511B30">
      <w:pPr>
        <w:pStyle w:val="ConsPlusNonformat"/>
        <w:jc w:val="both"/>
      </w:pPr>
      <w:r>
        <w:t>объектов капитального строительства".</w:t>
      </w:r>
    </w:p>
    <w:p w:rsidR="00511B30" w:rsidRDefault="00511B30">
      <w:pPr>
        <w:pStyle w:val="ConsPlusNonformat"/>
        <w:jc w:val="both"/>
      </w:pPr>
      <w:r>
        <w:t>К персональным данным, на обработку которых дается мое согласие, относятся:</w:t>
      </w:r>
    </w:p>
    <w:p w:rsidR="00511B30" w:rsidRDefault="00511B30">
      <w:pPr>
        <w:pStyle w:val="ConsPlusNonformat"/>
        <w:jc w:val="both"/>
      </w:pPr>
      <w:r>
        <w:t>фамилия, имя, отчество (последнее - при наличии);</w:t>
      </w:r>
    </w:p>
    <w:p w:rsidR="00511B30" w:rsidRDefault="00511B30">
      <w:pPr>
        <w:pStyle w:val="ConsPlusNonformat"/>
        <w:jc w:val="both"/>
      </w:pPr>
      <w:r>
        <w:t>паспортные данные (серия, номер, когда и кем выдан);</w:t>
      </w:r>
    </w:p>
    <w:p w:rsidR="00511B30" w:rsidRDefault="00511B30">
      <w:pPr>
        <w:pStyle w:val="ConsPlusNonformat"/>
        <w:jc w:val="both"/>
      </w:pPr>
      <w:r>
        <w:t>дата и место рождения;</w:t>
      </w:r>
    </w:p>
    <w:p w:rsidR="00511B30" w:rsidRDefault="00511B30">
      <w:pPr>
        <w:pStyle w:val="ConsPlusNonformat"/>
        <w:jc w:val="both"/>
      </w:pPr>
      <w:r>
        <w:t>адрес места регистрации или места жительства;</w:t>
      </w:r>
    </w:p>
    <w:p w:rsidR="00511B30" w:rsidRDefault="00511B30">
      <w:pPr>
        <w:pStyle w:val="ConsPlusNonformat"/>
        <w:jc w:val="both"/>
      </w:pPr>
      <w:r>
        <w:t>сведения,  содержащие  информацию  о  номере домашнего телефона, мобильного</w:t>
      </w:r>
    </w:p>
    <w:p w:rsidR="00511B30" w:rsidRDefault="00511B30">
      <w:pPr>
        <w:pStyle w:val="ConsPlusNonformat"/>
        <w:jc w:val="both"/>
      </w:pPr>
      <w:r>
        <w:t>телефона, личной электронной почте.</w:t>
      </w:r>
    </w:p>
    <w:p w:rsidR="00511B30" w:rsidRDefault="00511B30">
      <w:pPr>
        <w:pStyle w:val="ConsPlusNonformat"/>
        <w:jc w:val="both"/>
      </w:pPr>
      <w:r>
        <w:t>Подтверждаю   свое   согласие   на  обработку  персональных  данных  (сбор,</w:t>
      </w:r>
    </w:p>
    <w:p w:rsidR="00511B30" w:rsidRDefault="00511B30">
      <w:pPr>
        <w:pStyle w:val="ConsPlusNonformat"/>
        <w:jc w:val="both"/>
      </w:pPr>
      <w:r>
        <w:t>систематизацию,  накопление,  хранение,  уточнение (обновление, изменение),</w:t>
      </w:r>
    </w:p>
    <w:p w:rsidR="00511B30" w:rsidRDefault="00511B30">
      <w:pPr>
        <w:pStyle w:val="ConsPlusNonformat"/>
        <w:jc w:val="both"/>
      </w:pPr>
      <w:r>
        <w:t>использование,   распространение   (в  том  числе  передачу  для  получения</w:t>
      </w:r>
    </w:p>
    <w:p w:rsidR="00511B30" w:rsidRDefault="00511B30">
      <w:pPr>
        <w:pStyle w:val="ConsPlusNonformat"/>
        <w:jc w:val="both"/>
      </w:pPr>
      <w:r>
        <w:t>документов  и  информации,  необходимых  для  предоставления  муниципальной</w:t>
      </w:r>
    </w:p>
    <w:p w:rsidR="00511B30" w:rsidRDefault="00511B30">
      <w:pPr>
        <w:pStyle w:val="ConsPlusNonformat"/>
        <w:jc w:val="both"/>
      </w:pPr>
      <w:r>
        <w:t>услуги, в организациях, участвующих в предоставлении муниципальной услуги),</w:t>
      </w:r>
    </w:p>
    <w:p w:rsidR="00511B30" w:rsidRDefault="00511B30">
      <w:pPr>
        <w:pStyle w:val="ConsPlusNonformat"/>
        <w:jc w:val="both"/>
      </w:pPr>
      <w:r>
        <w:t>обезличивание,  блокирование, уничтожение персональных данных, а также иных</w:t>
      </w:r>
    </w:p>
    <w:p w:rsidR="00511B30" w:rsidRDefault="00511B30">
      <w:pPr>
        <w:pStyle w:val="ConsPlusNonformat"/>
        <w:jc w:val="both"/>
      </w:pPr>
      <w:r>
        <w:t>действий,   необходимых   для   обработки   персональных  данных  в  рамках</w:t>
      </w:r>
    </w:p>
    <w:p w:rsidR="00511B30" w:rsidRDefault="00511B30">
      <w:pPr>
        <w:pStyle w:val="ConsPlusNonformat"/>
        <w:jc w:val="both"/>
      </w:pPr>
      <w:r>
        <w:t>предоставления  муниципальной  услуги  в  соответствии  с законодательством</w:t>
      </w:r>
    </w:p>
    <w:p w:rsidR="00511B30" w:rsidRDefault="00511B30">
      <w:pPr>
        <w:pStyle w:val="ConsPlusNonformat"/>
        <w:jc w:val="both"/>
      </w:pPr>
      <w:r>
        <w:t>Российской  Федерации),  в  том  числе  в автоматизированном режиме в целях</w:t>
      </w:r>
    </w:p>
    <w:p w:rsidR="00511B30" w:rsidRDefault="00511B30">
      <w:pPr>
        <w:pStyle w:val="ConsPlusNonformat"/>
        <w:jc w:val="both"/>
      </w:pPr>
      <w:r>
        <w:t>предоставления муниципальной услуги.</w:t>
      </w:r>
    </w:p>
    <w:p w:rsidR="00511B30" w:rsidRDefault="00511B30">
      <w:pPr>
        <w:pStyle w:val="ConsPlusNonformat"/>
        <w:jc w:val="both"/>
      </w:pPr>
      <w:r>
        <w:t>Я  подтверждаю, что мне известно о праве отозвать свое согласие посредством</w:t>
      </w:r>
    </w:p>
    <w:p w:rsidR="00511B30" w:rsidRDefault="00511B30">
      <w:pPr>
        <w:pStyle w:val="ConsPlusNonformat"/>
        <w:jc w:val="both"/>
      </w:pPr>
      <w:r>
        <w:t>составления  соответствующего  письменного  документа,  который  может быть</w:t>
      </w:r>
    </w:p>
    <w:p w:rsidR="00511B30" w:rsidRDefault="00511B30">
      <w:pPr>
        <w:pStyle w:val="ConsPlusNonformat"/>
        <w:jc w:val="both"/>
      </w:pPr>
      <w:r>
        <w:t>направлен  мной  в  адрес  Оператора.  В  случае  моего  отзыва согласия на</w:t>
      </w:r>
    </w:p>
    <w:p w:rsidR="00511B30" w:rsidRDefault="00511B30">
      <w:pPr>
        <w:pStyle w:val="ConsPlusNonformat"/>
        <w:jc w:val="both"/>
      </w:pPr>
      <w:r>
        <w:t>обработку   персональных   данных   Оператор  вправе  продолжить  обработку</w:t>
      </w:r>
    </w:p>
    <w:p w:rsidR="00511B30" w:rsidRDefault="00511B30">
      <w:pPr>
        <w:pStyle w:val="ConsPlusNonformat"/>
        <w:jc w:val="both"/>
      </w:pPr>
      <w:r>
        <w:t>персональных  данных  без моего согласия при наличии оснований, указанных в</w:t>
      </w:r>
    </w:p>
    <w:p w:rsidR="00511B30" w:rsidRDefault="00511B30">
      <w:pPr>
        <w:pStyle w:val="ConsPlusNonformat"/>
        <w:jc w:val="both"/>
      </w:pPr>
      <w:hyperlink r:id="rId71">
        <w:r>
          <w:rPr>
            <w:color w:val="0000FF"/>
          </w:rPr>
          <w:t>пунктах  2</w:t>
        </w:r>
      </w:hyperlink>
      <w:r>
        <w:t xml:space="preserve">  -  </w:t>
      </w:r>
      <w:hyperlink r:id="rId72">
        <w:r>
          <w:rPr>
            <w:color w:val="0000FF"/>
          </w:rPr>
          <w:t>11  части  1 статьи 6</w:t>
        </w:r>
      </w:hyperlink>
      <w:r>
        <w:t xml:space="preserve">, </w:t>
      </w:r>
      <w:hyperlink r:id="rId73">
        <w:r>
          <w:rPr>
            <w:color w:val="0000FF"/>
          </w:rPr>
          <w:t>части 2 статьи 10</w:t>
        </w:r>
      </w:hyperlink>
      <w:r>
        <w:t xml:space="preserve"> и </w:t>
      </w:r>
      <w:hyperlink r:id="rId74">
        <w:r>
          <w:rPr>
            <w:color w:val="0000FF"/>
          </w:rPr>
          <w:t>части 2 статьи 11</w:t>
        </w:r>
      </w:hyperlink>
    </w:p>
    <w:p w:rsidR="00511B30" w:rsidRDefault="00511B30">
      <w:pPr>
        <w:pStyle w:val="ConsPlusNonformat"/>
        <w:jc w:val="both"/>
      </w:pPr>
      <w:r>
        <w:t xml:space="preserve">Федерального </w:t>
      </w:r>
      <w:hyperlink r:id="rId75">
        <w:r>
          <w:rPr>
            <w:color w:val="0000FF"/>
          </w:rPr>
          <w:t>закона</w:t>
        </w:r>
      </w:hyperlink>
      <w:r>
        <w:t xml:space="preserve"> от 27.07.2006 N 152-ФЗ "О персональных данных".</w:t>
      </w:r>
    </w:p>
    <w:p w:rsidR="00511B30" w:rsidRDefault="00511B30">
      <w:pPr>
        <w:pStyle w:val="ConsPlusNonformat"/>
        <w:jc w:val="both"/>
      </w:pPr>
    </w:p>
    <w:p w:rsidR="00511B30" w:rsidRDefault="00511B30">
      <w:pPr>
        <w:pStyle w:val="ConsPlusNonformat"/>
        <w:jc w:val="both"/>
      </w:pPr>
      <w:r>
        <w:t>Согласие действует _________________________________________________</w:t>
      </w:r>
    </w:p>
    <w:p w:rsidR="00511B30" w:rsidRDefault="00511B30">
      <w:pPr>
        <w:pStyle w:val="ConsPlusNonformat"/>
        <w:jc w:val="both"/>
      </w:pPr>
      <w:r>
        <w:t xml:space="preserve">                                 (срок действия)</w:t>
      </w:r>
    </w:p>
    <w:p w:rsidR="00511B30" w:rsidRDefault="00511B30">
      <w:pPr>
        <w:pStyle w:val="ConsPlusNonformat"/>
        <w:jc w:val="both"/>
      </w:pPr>
      <w:r>
        <w:t>"___" __________ 20__ г. ____________(___________________)</w:t>
      </w:r>
    </w:p>
    <w:p w:rsidR="00511B30" w:rsidRDefault="00511B30">
      <w:pPr>
        <w:pStyle w:val="ConsPlusNonformat"/>
        <w:jc w:val="both"/>
      </w:pPr>
      <w:r>
        <w:t xml:space="preserve">                          (подпись)  (расшифровка подписи)</w:t>
      </w:r>
    </w:p>
    <w:p w:rsidR="00511B30" w:rsidRDefault="00511B30">
      <w:pPr>
        <w:pStyle w:val="ConsPlusNormal"/>
        <w:jc w:val="both"/>
      </w:pPr>
    </w:p>
    <w:p w:rsidR="00511B30" w:rsidRDefault="00511B30">
      <w:pPr>
        <w:pStyle w:val="ConsPlusNormal"/>
        <w:jc w:val="both"/>
      </w:pPr>
    </w:p>
    <w:p w:rsidR="00511B30" w:rsidRDefault="00511B30">
      <w:pPr>
        <w:pStyle w:val="ConsPlusNormal"/>
        <w:jc w:val="both"/>
      </w:pPr>
    </w:p>
    <w:p w:rsidR="00511B30" w:rsidRDefault="00511B30">
      <w:pPr>
        <w:pStyle w:val="ConsPlusNormal"/>
        <w:jc w:val="both"/>
      </w:pPr>
    </w:p>
    <w:p w:rsidR="00511B30" w:rsidRDefault="00511B30">
      <w:pPr>
        <w:pStyle w:val="ConsPlusNormal"/>
        <w:jc w:val="both"/>
      </w:pPr>
    </w:p>
    <w:p w:rsidR="00511B30" w:rsidRDefault="00511B30">
      <w:pPr>
        <w:pStyle w:val="ConsPlusNormal"/>
        <w:jc w:val="right"/>
        <w:outlineLvl w:val="1"/>
      </w:pPr>
      <w:r>
        <w:t>Приложение 2</w:t>
      </w:r>
    </w:p>
    <w:p w:rsidR="00511B30" w:rsidRDefault="00511B30">
      <w:pPr>
        <w:pStyle w:val="ConsPlusNormal"/>
        <w:jc w:val="right"/>
      </w:pPr>
      <w:r>
        <w:t>к административному регламенту</w:t>
      </w:r>
    </w:p>
    <w:p w:rsidR="00511B30" w:rsidRDefault="00511B30">
      <w:pPr>
        <w:pStyle w:val="ConsPlusNormal"/>
        <w:jc w:val="both"/>
      </w:pPr>
    </w:p>
    <w:p w:rsidR="00511B30" w:rsidRDefault="00511B30">
      <w:pPr>
        <w:pStyle w:val="ConsPlusNonformat"/>
        <w:jc w:val="both"/>
      </w:pPr>
      <w:r>
        <w:t xml:space="preserve">                                               Начальнику Управления</w:t>
      </w:r>
    </w:p>
    <w:p w:rsidR="00511B30" w:rsidRDefault="00511B30">
      <w:pPr>
        <w:pStyle w:val="ConsPlusNonformat"/>
        <w:jc w:val="both"/>
      </w:pPr>
      <w:r>
        <w:t xml:space="preserve">                                       архитектуры и градостроительства</w:t>
      </w:r>
    </w:p>
    <w:p w:rsidR="00511B30" w:rsidRDefault="00511B30">
      <w:pPr>
        <w:pStyle w:val="ConsPlusNonformat"/>
        <w:jc w:val="both"/>
      </w:pPr>
      <w:r>
        <w:t xml:space="preserve">                                        администрации города Ульяновска</w:t>
      </w:r>
    </w:p>
    <w:p w:rsidR="00511B30" w:rsidRDefault="00511B30">
      <w:pPr>
        <w:pStyle w:val="ConsPlusNonformat"/>
        <w:jc w:val="both"/>
      </w:pPr>
      <w:r>
        <w:t xml:space="preserve">                                      _____________________________________</w:t>
      </w:r>
    </w:p>
    <w:p w:rsidR="00511B30" w:rsidRDefault="00511B30">
      <w:pPr>
        <w:pStyle w:val="ConsPlusNonformat"/>
        <w:jc w:val="both"/>
      </w:pPr>
      <w:r>
        <w:t xml:space="preserve">                                      _____________________________________</w:t>
      </w:r>
    </w:p>
    <w:p w:rsidR="00511B30" w:rsidRDefault="00511B30">
      <w:pPr>
        <w:pStyle w:val="ConsPlusNonformat"/>
        <w:jc w:val="both"/>
      </w:pPr>
      <w:r>
        <w:t xml:space="preserve">                                      _____________________________________</w:t>
      </w:r>
    </w:p>
    <w:p w:rsidR="00511B30" w:rsidRDefault="00511B30">
      <w:pPr>
        <w:pStyle w:val="ConsPlusNonformat"/>
        <w:jc w:val="both"/>
      </w:pPr>
      <w:r>
        <w:t xml:space="preserve">                                      _____________________________________</w:t>
      </w:r>
    </w:p>
    <w:p w:rsidR="00511B30" w:rsidRDefault="00511B30">
      <w:pPr>
        <w:pStyle w:val="ConsPlusNonformat"/>
        <w:jc w:val="both"/>
      </w:pPr>
      <w:r>
        <w:t xml:space="preserve">                                          (ФИО (последнее при наличии)</w:t>
      </w:r>
    </w:p>
    <w:p w:rsidR="00511B30" w:rsidRDefault="00511B30">
      <w:pPr>
        <w:pStyle w:val="ConsPlusNonformat"/>
        <w:jc w:val="both"/>
      </w:pPr>
      <w:r>
        <w:t xml:space="preserve">                                       (физического лица, индивидуального</w:t>
      </w:r>
    </w:p>
    <w:p w:rsidR="00511B30" w:rsidRDefault="00511B30">
      <w:pPr>
        <w:pStyle w:val="ConsPlusNonformat"/>
        <w:jc w:val="both"/>
      </w:pPr>
      <w:r>
        <w:t xml:space="preserve">                                       предпринимателя либо наименование</w:t>
      </w:r>
    </w:p>
    <w:p w:rsidR="00511B30" w:rsidRDefault="00511B30">
      <w:pPr>
        <w:pStyle w:val="ConsPlusNonformat"/>
        <w:jc w:val="both"/>
      </w:pPr>
      <w:r>
        <w:t xml:space="preserve">                                               юридического лица)</w:t>
      </w:r>
    </w:p>
    <w:p w:rsidR="00511B30" w:rsidRDefault="00511B30">
      <w:pPr>
        <w:pStyle w:val="ConsPlusNonformat"/>
        <w:jc w:val="both"/>
      </w:pPr>
      <w:r>
        <w:t xml:space="preserve">                                      _____________________________________</w:t>
      </w:r>
    </w:p>
    <w:p w:rsidR="00511B30" w:rsidRDefault="00511B30">
      <w:pPr>
        <w:pStyle w:val="ConsPlusNonformat"/>
        <w:jc w:val="both"/>
      </w:pPr>
      <w:r>
        <w:t xml:space="preserve">                                      _____________________________________</w:t>
      </w:r>
    </w:p>
    <w:p w:rsidR="00511B30" w:rsidRDefault="00511B30">
      <w:pPr>
        <w:pStyle w:val="ConsPlusNonformat"/>
        <w:jc w:val="both"/>
      </w:pPr>
      <w:r>
        <w:t xml:space="preserve">                                      _____________________________________</w:t>
      </w:r>
    </w:p>
    <w:p w:rsidR="00511B30" w:rsidRDefault="00511B30">
      <w:pPr>
        <w:pStyle w:val="ConsPlusNonformat"/>
        <w:jc w:val="both"/>
      </w:pPr>
      <w:r>
        <w:t xml:space="preserve">                                      (реквизиты документа, удостоверяющего</w:t>
      </w:r>
    </w:p>
    <w:p w:rsidR="00511B30" w:rsidRDefault="00511B30">
      <w:pPr>
        <w:pStyle w:val="ConsPlusNonformat"/>
        <w:jc w:val="both"/>
      </w:pPr>
      <w:r>
        <w:t xml:space="preserve">                                         личность физического лица или</w:t>
      </w:r>
    </w:p>
    <w:p w:rsidR="00511B30" w:rsidRDefault="00511B30">
      <w:pPr>
        <w:pStyle w:val="ConsPlusNonformat"/>
        <w:jc w:val="both"/>
      </w:pPr>
      <w:r>
        <w:t xml:space="preserve">                                       индивидуального предпринимателя либо</w:t>
      </w:r>
    </w:p>
    <w:p w:rsidR="00511B30" w:rsidRDefault="00511B30">
      <w:pPr>
        <w:pStyle w:val="ConsPlusNonformat"/>
        <w:jc w:val="both"/>
      </w:pPr>
      <w:r>
        <w:t xml:space="preserve">                                             ИНН, банковские реквизиты</w:t>
      </w:r>
    </w:p>
    <w:p w:rsidR="00511B30" w:rsidRDefault="00511B30">
      <w:pPr>
        <w:pStyle w:val="ConsPlusNonformat"/>
        <w:jc w:val="both"/>
      </w:pPr>
      <w:r>
        <w:t xml:space="preserve">                                                 юридического лица)</w:t>
      </w:r>
    </w:p>
    <w:p w:rsidR="00511B30" w:rsidRDefault="00511B30">
      <w:pPr>
        <w:pStyle w:val="ConsPlusNonformat"/>
        <w:jc w:val="both"/>
      </w:pPr>
      <w:r>
        <w:t xml:space="preserve">                                      _____________________________________</w:t>
      </w:r>
    </w:p>
    <w:p w:rsidR="00511B30" w:rsidRDefault="00511B30">
      <w:pPr>
        <w:pStyle w:val="ConsPlusNonformat"/>
        <w:jc w:val="both"/>
      </w:pPr>
      <w:r>
        <w:t xml:space="preserve">                                      _____________________________________</w:t>
      </w:r>
    </w:p>
    <w:p w:rsidR="00511B30" w:rsidRDefault="00511B30">
      <w:pPr>
        <w:pStyle w:val="ConsPlusNonformat"/>
        <w:jc w:val="both"/>
      </w:pPr>
      <w:r>
        <w:t xml:space="preserve">                                      _____________________________________</w:t>
      </w:r>
    </w:p>
    <w:p w:rsidR="00511B30" w:rsidRDefault="00511B30">
      <w:pPr>
        <w:pStyle w:val="ConsPlusNonformat"/>
        <w:jc w:val="both"/>
      </w:pPr>
      <w:r>
        <w:t xml:space="preserve">                                        (почтовый адрес, юридический адрес)</w:t>
      </w:r>
    </w:p>
    <w:p w:rsidR="00511B30" w:rsidRDefault="00511B30">
      <w:pPr>
        <w:pStyle w:val="ConsPlusNonformat"/>
        <w:jc w:val="both"/>
      </w:pPr>
      <w:r>
        <w:t xml:space="preserve">                                      _____________________________________</w:t>
      </w:r>
    </w:p>
    <w:p w:rsidR="00511B30" w:rsidRDefault="00511B30">
      <w:pPr>
        <w:pStyle w:val="ConsPlusNonformat"/>
        <w:jc w:val="both"/>
      </w:pPr>
      <w:r>
        <w:t xml:space="preserve">                                               (контактный телефон)</w:t>
      </w:r>
    </w:p>
    <w:p w:rsidR="00511B30" w:rsidRDefault="00511B30">
      <w:pPr>
        <w:pStyle w:val="ConsPlusNonformat"/>
        <w:jc w:val="both"/>
      </w:pPr>
    </w:p>
    <w:p w:rsidR="00511B30" w:rsidRDefault="00511B30">
      <w:pPr>
        <w:pStyle w:val="ConsPlusNonformat"/>
        <w:jc w:val="both"/>
      </w:pPr>
      <w:bookmarkStart w:id="38" w:name="P782"/>
      <w:bookmarkEnd w:id="38"/>
      <w:r>
        <w:t xml:space="preserve">                                 Заявление</w:t>
      </w:r>
    </w:p>
    <w:p w:rsidR="00511B30" w:rsidRDefault="00511B30">
      <w:pPr>
        <w:pStyle w:val="ConsPlusNonformat"/>
        <w:jc w:val="both"/>
      </w:pPr>
    </w:p>
    <w:p w:rsidR="00511B30" w:rsidRDefault="00511B30">
      <w:pPr>
        <w:pStyle w:val="ConsPlusNonformat"/>
        <w:jc w:val="both"/>
      </w:pPr>
      <w:r>
        <w:t>Прошу Вас внести изменение в разрешение на строительство, реконструкцию</w:t>
      </w:r>
    </w:p>
    <w:p w:rsidR="00511B30" w:rsidRDefault="00511B30">
      <w:pPr>
        <w:pStyle w:val="ConsPlusNonformat"/>
        <w:jc w:val="both"/>
      </w:pPr>
      <w:r>
        <w:t>___________________________________________________________________________</w:t>
      </w:r>
    </w:p>
    <w:p w:rsidR="00511B30" w:rsidRDefault="00511B30">
      <w:pPr>
        <w:pStyle w:val="ConsPlusNonformat"/>
        <w:jc w:val="both"/>
      </w:pPr>
      <w:r>
        <w:t xml:space="preserve">                           (ненужное зачеркнуть)</w:t>
      </w:r>
    </w:p>
    <w:p w:rsidR="00511B30" w:rsidRDefault="00511B30">
      <w:pPr>
        <w:pStyle w:val="ConsPlusNonformat"/>
        <w:jc w:val="both"/>
      </w:pPr>
      <w:r>
        <w:t>N (указать реквизиты разрешения, а также в части чего вносятся изменения)</w:t>
      </w:r>
    </w:p>
    <w:p w:rsidR="00511B30" w:rsidRDefault="00511B30">
      <w:pPr>
        <w:pStyle w:val="ConsPlusNonformat"/>
        <w:jc w:val="both"/>
      </w:pPr>
      <w:r>
        <w:t>___________________________________________________________________________</w:t>
      </w:r>
    </w:p>
    <w:p w:rsidR="00511B30" w:rsidRDefault="00511B30">
      <w:pPr>
        <w:pStyle w:val="ConsPlusNonformat"/>
        <w:jc w:val="both"/>
      </w:pPr>
      <w:r>
        <w:t>___________________________________________________________________________</w:t>
      </w:r>
    </w:p>
    <w:p w:rsidR="00511B30" w:rsidRDefault="00511B30">
      <w:pPr>
        <w:pStyle w:val="ConsPlusNonformat"/>
        <w:jc w:val="both"/>
      </w:pPr>
      <w:r>
        <w:t>___________________________________________________________________________</w:t>
      </w:r>
    </w:p>
    <w:p w:rsidR="00511B30" w:rsidRDefault="00511B30">
      <w:pPr>
        <w:pStyle w:val="ConsPlusNonformat"/>
        <w:jc w:val="both"/>
      </w:pPr>
      <w:r>
        <w:t>___________________________________________________________________________</w:t>
      </w:r>
    </w:p>
    <w:p w:rsidR="00511B30" w:rsidRDefault="00511B30">
      <w:pPr>
        <w:pStyle w:val="ConsPlusNonformat"/>
        <w:jc w:val="both"/>
      </w:pPr>
      <w:r>
        <w:t>___________________________________________________________________________</w:t>
      </w:r>
    </w:p>
    <w:p w:rsidR="00511B30" w:rsidRDefault="00511B30">
      <w:pPr>
        <w:pStyle w:val="ConsPlusNonformat"/>
        <w:jc w:val="both"/>
      </w:pPr>
      <w:r>
        <w:t>К заявлению прилагаются следующие документы:</w:t>
      </w:r>
    </w:p>
    <w:p w:rsidR="00511B30" w:rsidRDefault="00511B30">
      <w:pPr>
        <w:pStyle w:val="ConsPlusNonformat"/>
        <w:jc w:val="both"/>
      </w:pPr>
      <w:r>
        <w:t>1. _______________________________________________________;</w:t>
      </w:r>
    </w:p>
    <w:p w:rsidR="00511B30" w:rsidRDefault="00511B30">
      <w:pPr>
        <w:pStyle w:val="ConsPlusNonformat"/>
        <w:jc w:val="both"/>
      </w:pPr>
      <w:r>
        <w:t>2. _______________________________________________________;</w:t>
      </w:r>
    </w:p>
    <w:p w:rsidR="00511B30" w:rsidRDefault="00511B30">
      <w:pPr>
        <w:pStyle w:val="ConsPlusNonformat"/>
        <w:jc w:val="both"/>
      </w:pPr>
      <w:r>
        <w:t>3. _______________________________________________________.</w:t>
      </w:r>
    </w:p>
    <w:p w:rsidR="00511B30" w:rsidRDefault="00511B30">
      <w:pPr>
        <w:pStyle w:val="ConsPlusNonformat"/>
        <w:jc w:val="both"/>
      </w:pPr>
      <w:r>
        <w:t>Способ  уведомления  о  готовности  результата предоставления муниципальной</w:t>
      </w:r>
    </w:p>
    <w:p w:rsidR="00511B30" w:rsidRDefault="00511B30">
      <w:pPr>
        <w:pStyle w:val="ConsPlusNonformat"/>
        <w:jc w:val="both"/>
      </w:pPr>
      <w:r>
        <w:t>услуги почтовым отправлением, по телефону (ненужное зачеркнуть)</w:t>
      </w:r>
    </w:p>
    <w:p w:rsidR="00511B30" w:rsidRDefault="00511B30">
      <w:pPr>
        <w:pStyle w:val="ConsPlusNonformat"/>
        <w:jc w:val="both"/>
      </w:pPr>
      <w:r>
        <w:t>Место получения муниципальной услуги:</w:t>
      </w:r>
    </w:p>
    <w:p w:rsidR="00511B30" w:rsidRDefault="00511B30">
      <w:pPr>
        <w:pStyle w:val="ConsPlusNonformat"/>
        <w:jc w:val="both"/>
      </w:pPr>
    </w:p>
    <w:p w:rsidR="00511B30" w:rsidRDefault="00511B30">
      <w:pPr>
        <w:pStyle w:val="ConsPlusNonformat"/>
        <w:jc w:val="both"/>
      </w:pPr>
      <w:r>
        <w:t>┌──┐</w:t>
      </w:r>
    </w:p>
    <w:p w:rsidR="00511B30" w:rsidRDefault="00511B30">
      <w:pPr>
        <w:pStyle w:val="ConsPlusNonformat"/>
        <w:jc w:val="both"/>
      </w:pPr>
      <w:r>
        <w:t>│  │ Наименование уполномоченного органа</w:t>
      </w:r>
    </w:p>
    <w:p w:rsidR="00511B30" w:rsidRDefault="00511B30">
      <w:pPr>
        <w:pStyle w:val="ConsPlusNonformat"/>
        <w:jc w:val="both"/>
      </w:pPr>
      <w:r>
        <w:t>└──┘</w:t>
      </w:r>
    </w:p>
    <w:p w:rsidR="00511B30" w:rsidRDefault="00511B30">
      <w:pPr>
        <w:pStyle w:val="ConsPlusNonformat"/>
        <w:jc w:val="both"/>
      </w:pPr>
      <w:r>
        <w:t>┌──┐</w:t>
      </w:r>
    </w:p>
    <w:p w:rsidR="00511B30" w:rsidRDefault="00511B30">
      <w:pPr>
        <w:pStyle w:val="ConsPlusNonformat"/>
        <w:jc w:val="both"/>
      </w:pPr>
      <w:r>
        <w:t>│  │ ОГКУ "Правительство для граждан"  (в  случае  подачи  заявления  через</w:t>
      </w:r>
    </w:p>
    <w:p w:rsidR="00511B30" w:rsidRDefault="00511B30">
      <w:pPr>
        <w:pStyle w:val="ConsPlusNonformat"/>
        <w:jc w:val="both"/>
      </w:pPr>
      <w:r>
        <w:t>└──┘</w:t>
      </w:r>
    </w:p>
    <w:p w:rsidR="00511B30" w:rsidRDefault="00511B30">
      <w:pPr>
        <w:pStyle w:val="ConsPlusNonformat"/>
        <w:jc w:val="both"/>
      </w:pPr>
      <w:r>
        <w:t>ОГКУ "Правительство для граждан")</w:t>
      </w:r>
    </w:p>
    <w:p w:rsidR="00511B30" w:rsidRDefault="00511B30">
      <w:pPr>
        <w:pStyle w:val="ConsPlusNonformat"/>
        <w:jc w:val="both"/>
      </w:pPr>
    </w:p>
    <w:p w:rsidR="00511B30" w:rsidRDefault="00511B30">
      <w:pPr>
        <w:pStyle w:val="ConsPlusNonformat"/>
        <w:jc w:val="both"/>
      </w:pPr>
      <w:r>
        <w:t xml:space="preserve">В  соответствии  с  требованиями  </w:t>
      </w:r>
      <w:hyperlink r:id="rId76">
        <w:r>
          <w:rPr>
            <w:color w:val="0000FF"/>
          </w:rPr>
          <w:t>части  3  статьи  7</w:t>
        </w:r>
      </w:hyperlink>
      <w:r>
        <w:t xml:space="preserve">  Федерального  закона</w:t>
      </w:r>
    </w:p>
    <w:p w:rsidR="00511B30" w:rsidRDefault="00511B30">
      <w:pPr>
        <w:pStyle w:val="ConsPlusNonformat"/>
        <w:jc w:val="both"/>
      </w:pPr>
      <w:r>
        <w:t>от  27.07.2010  N  210-ФЗ  "Об организации предоставления государственных и</w:t>
      </w:r>
    </w:p>
    <w:p w:rsidR="00511B30" w:rsidRDefault="00511B30">
      <w:pPr>
        <w:pStyle w:val="ConsPlusNonformat"/>
        <w:jc w:val="both"/>
      </w:pPr>
      <w:r>
        <w:t xml:space="preserve">муниципальных  услуг",  </w:t>
      </w:r>
      <w:hyperlink r:id="rId77">
        <w:r>
          <w:rPr>
            <w:color w:val="0000FF"/>
          </w:rPr>
          <w:t>части  4 статьи 9</w:t>
        </w:r>
      </w:hyperlink>
      <w:r>
        <w:t xml:space="preserve"> Федерального закона от 27.07.2006</w:t>
      </w:r>
    </w:p>
    <w:p w:rsidR="00511B30" w:rsidRDefault="00511B30">
      <w:pPr>
        <w:pStyle w:val="ConsPlusNonformat"/>
        <w:jc w:val="both"/>
      </w:pPr>
      <w:r>
        <w:t>N 152-ФЗ "О персональных данных"</w:t>
      </w:r>
    </w:p>
    <w:p w:rsidR="00511B30" w:rsidRDefault="00511B30">
      <w:pPr>
        <w:pStyle w:val="ConsPlusNonformat"/>
        <w:jc w:val="both"/>
      </w:pPr>
      <w:r>
        <w:t>Я, _______________________________________________________________________,</w:t>
      </w:r>
    </w:p>
    <w:p w:rsidR="00511B30" w:rsidRDefault="00511B30">
      <w:pPr>
        <w:pStyle w:val="ConsPlusNonformat"/>
        <w:jc w:val="both"/>
      </w:pPr>
      <w:r>
        <w:t xml:space="preserve">                      (ФИО (последнее - при наличии))</w:t>
      </w:r>
    </w:p>
    <w:p w:rsidR="00511B30" w:rsidRDefault="00511B30">
      <w:pPr>
        <w:pStyle w:val="ConsPlusNonformat"/>
        <w:jc w:val="both"/>
      </w:pPr>
      <w:r>
        <w:t>подтверждаю  свое согласие (администрации муниципального образования "город</w:t>
      </w:r>
    </w:p>
    <w:p w:rsidR="00511B30" w:rsidRDefault="00511B30">
      <w:pPr>
        <w:pStyle w:val="ConsPlusNonformat"/>
        <w:jc w:val="both"/>
      </w:pPr>
      <w:r>
        <w:t>Ульяновск"  либо  ОГКУ  "Правительство  для  граждан" (далее - Оператор) на</w:t>
      </w:r>
    </w:p>
    <w:p w:rsidR="00511B30" w:rsidRDefault="00511B30">
      <w:pPr>
        <w:pStyle w:val="ConsPlusNonformat"/>
        <w:jc w:val="both"/>
      </w:pPr>
      <w:r>
        <w:t>обработку  моих  персональных данных в целях получения муниципальной услуги</w:t>
      </w:r>
    </w:p>
    <w:p w:rsidR="00511B30" w:rsidRDefault="00511B30">
      <w:pPr>
        <w:pStyle w:val="ConsPlusNonformat"/>
        <w:jc w:val="both"/>
      </w:pPr>
      <w:r>
        <w:t>"Выдача    разрешения    на    строительство   (за   исключением   случаев,</w:t>
      </w:r>
    </w:p>
    <w:p w:rsidR="00511B30" w:rsidRDefault="00511B30">
      <w:pPr>
        <w:pStyle w:val="ConsPlusNonformat"/>
        <w:jc w:val="both"/>
      </w:pPr>
      <w:r>
        <w:t xml:space="preserve">предусмотренных  Градостроительным  </w:t>
      </w:r>
      <w:hyperlink r:id="rId78">
        <w:r>
          <w:rPr>
            <w:color w:val="0000FF"/>
          </w:rPr>
          <w:t>кодексом</w:t>
        </w:r>
      </w:hyperlink>
      <w:r>
        <w:t xml:space="preserve">  Российской  Федерации,  иными</w:t>
      </w:r>
    </w:p>
    <w:p w:rsidR="00511B30" w:rsidRDefault="00511B30">
      <w:pPr>
        <w:pStyle w:val="ConsPlusNonformat"/>
        <w:jc w:val="both"/>
      </w:pPr>
      <w:r>
        <w:t>федеральными   законами)  при  осуществлении  строительства,  реконструкции</w:t>
      </w:r>
    </w:p>
    <w:p w:rsidR="00511B30" w:rsidRDefault="00511B30">
      <w:pPr>
        <w:pStyle w:val="ConsPlusNonformat"/>
        <w:jc w:val="both"/>
      </w:pPr>
      <w:r>
        <w:t>объектов капитального строительства".</w:t>
      </w:r>
    </w:p>
    <w:p w:rsidR="00511B30" w:rsidRDefault="00511B30">
      <w:pPr>
        <w:pStyle w:val="ConsPlusNonformat"/>
        <w:jc w:val="both"/>
      </w:pPr>
      <w:r>
        <w:t>К персональным данным, на обработку которых дается мое согласие, относятся:</w:t>
      </w:r>
    </w:p>
    <w:p w:rsidR="00511B30" w:rsidRDefault="00511B30">
      <w:pPr>
        <w:pStyle w:val="ConsPlusNonformat"/>
        <w:jc w:val="both"/>
      </w:pPr>
      <w:r>
        <w:t>фамилия, имя, отчество (последнее - при наличии);</w:t>
      </w:r>
    </w:p>
    <w:p w:rsidR="00511B30" w:rsidRDefault="00511B30">
      <w:pPr>
        <w:pStyle w:val="ConsPlusNonformat"/>
        <w:jc w:val="both"/>
      </w:pPr>
      <w:r>
        <w:t>паспортные данные (серия, номер, когда и кем выдан);</w:t>
      </w:r>
    </w:p>
    <w:p w:rsidR="00511B30" w:rsidRDefault="00511B30">
      <w:pPr>
        <w:pStyle w:val="ConsPlusNonformat"/>
        <w:jc w:val="both"/>
      </w:pPr>
      <w:r>
        <w:t>дата и место рождения;</w:t>
      </w:r>
    </w:p>
    <w:p w:rsidR="00511B30" w:rsidRDefault="00511B30">
      <w:pPr>
        <w:pStyle w:val="ConsPlusNonformat"/>
        <w:jc w:val="both"/>
      </w:pPr>
      <w:r>
        <w:t>адрес места регистрации или места жительства;</w:t>
      </w:r>
    </w:p>
    <w:p w:rsidR="00511B30" w:rsidRDefault="00511B30">
      <w:pPr>
        <w:pStyle w:val="ConsPlusNonformat"/>
        <w:jc w:val="both"/>
      </w:pPr>
      <w:r>
        <w:t>сведения,  содержащие  информацию  о  номере домашнего телефона, мобильного</w:t>
      </w:r>
    </w:p>
    <w:p w:rsidR="00511B30" w:rsidRDefault="00511B30">
      <w:pPr>
        <w:pStyle w:val="ConsPlusNonformat"/>
        <w:jc w:val="both"/>
      </w:pPr>
      <w:r>
        <w:t>телефона, личной электронной почте.</w:t>
      </w:r>
    </w:p>
    <w:p w:rsidR="00511B30" w:rsidRDefault="00511B30">
      <w:pPr>
        <w:pStyle w:val="ConsPlusNonformat"/>
        <w:jc w:val="both"/>
      </w:pPr>
      <w:r>
        <w:t>Подтверждаю   свое   согласие   на  обработку  персональных  данных  (сбор,</w:t>
      </w:r>
    </w:p>
    <w:p w:rsidR="00511B30" w:rsidRDefault="00511B30">
      <w:pPr>
        <w:pStyle w:val="ConsPlusNonformat"/>
        <w:jc w:val="both"/>
      </w:pPr>
      <w:r>
        <w:t>систематизацию,  накопление,  хранение,  уточнение (обновление, изменение),</w:t>
      </w:r>
    </w:p>
    <w:p w:rsidR="00511B30" w:rsidRDefault="00511B30">
      <w:pPr>
        <w:pStyle w:val="ConsPlusNonformat"/>
        <w:jc w:val="both"/>
      </w:pPr>
      <w:r>
        <w:t>использование,   распространение   (в  том  числе  передачу  для  получения</w:t>
      </w:r>
    </w:p>
    <w:p w:rsidR="00511B30" w:rsidRDefault="00511B30">
      <w:pPr>
        <w:pStyle w:val="ConsPlusNonformat"/>
        <w:jc w:val="both"/>
      </w:pPr>
      <w:r>
        <w:t>документов  и  информации,  необходимых  для  предоставления  муниципальной</w:t>
      </w:r>
    </w:p>
    <w:p w:rsidR="00511B30" w:rsidRDefault="00511B30">
      <w:pPr>
        <w:pStyle w:val="ConsPlusNonformat"/>
        <w:jc w:val="both"/>
      </w:pPr>
      <w:r>
        <w:t>услуги, в организациях, участвующих в предоставлении муниципальной услуги),</w:t>
      </w:r>
    </w:p>
    <w:p w:rsidR="00511B30" w:rsidRDefault="00511B30">
      <w:pPr>
        <w:pStyle w:val="ConsPlusNonformat"/>
        <w:jc w:val="both"/>
      </w:pPr>
      <w:r>
        <w:t>обезличивание,  блокирование, уничтожение персональных данных, а также иных</w:t>
      </w:r>
    </w:p>
    <w:p w:rsidR="00511B30" w:rsidRDefault="00511B30">
      <w:pPr>
        <w:pStyle w:val="ConsPlusNonformat"/>
        <w:jc w:val="both"/>
      </w:pPr>
      <w:r>
        <w:t>действий,   необходимых   для   обработки   персональных  данных  в  рамках</w:t>
      </w:r>
    </w:p>
    <w:p w:rsidR="00511B30" w:rsidRDefault="00511B30">
      <w:pPr>
        <w:pStyle w:val="ConsPlusNonformat"/>
        <w:jc w:val="both"/>
      </w:pPr>
      <w:r>
        <w:t>предоставления  муниципальной  услуги  в  соответствии  с законодательством</w:t>
      </w:r>
    </w:p>
    <w:p w:rsidR="00511B30" w:rsidRDefault="00511B30">
      <w:pPr>
        <w:pStyle w:val="ConsPlusNonformat"/>
        <w:jc w:val="both"/>
      </w:pPr>
      <w:r>
        <w:t>Российской  Федерации),  в  том  числе  в автоматизированном режиме в целях</w:t>
      </w:r>
    </w:p>
    <w:p w:rsidR="00511B30" w:rsidRDefault="00511B30">
      <w:pPr>
        <w:pStyle w:val="ConsPlusNonformat"/>
        <w:jc w:val="both"/>
      </w:pPr>
      <w:r>
        <w:t>предоставления муниципальной услуги.</w:t>
      </w:r>
    </w:p>
    <w:p w:rsidR="00511B30" w:rsidRDefault="00511B30">
      <w:pPr>
        <w:pStyle w:val="ConsPlusNonformat"/>
        <w:jc w:val="both"/>
      </w:pPr>
      <w:r>
        <w:t>Я  подтверждаю, что мне известно о праве отозвать свое согласие посредством</w:t>
      </w:r>
    </w:p>
    <w:p w:rsidR="00511B30" w:rsidRDefault="00511B30">
      <w:pPr>
        <w:pStyle w:val="ConsPlusNonformat"/>
        <w:jc w:val="both"/>
      </w:pPr>
      <w:r>
        <w:t>составления  соответствующего  письменного  документа,  который  может быть</w:t>
      </w:r>
    </w:p>
    <w:p w:rsidR="00511B30" w:rsidRDefault="00511B30">
      <w:pPr>
        <w:pStyle w:val="ConsPlusNonformat"/>
        <w:jc w:val="both"/>
      </w:pPr>
      <w:r>
        <w:t>направлен  мной  в  адрес  Оператора.  В  случае  моего  отзыва согласия на</w:t>
      </w:r>
    </w:p>
    <w:p w:rsidR="00511B30" w:rsidRDefault="00511B30">
      <w:pPr>
        <w:pStyle w:val="ConsPlusNonformat"/>
        <w:jc w:val="both"/>
      </w:pPr>
      <w:r>
        <w:t>обработку   персональных   данных   Оператор  вправе  продолжить  обработку</w:t>
      </w:r>
    </w:p>
    <w:p w:rsidR="00511B30" w:rsidRDefault="00511B30">
      <w:pPr>
        <w:pStyle w:val="ConsPlusNonformat"/>
        <w:jc w:val="both"/>
      </w:pPr>
      <w:r>
        <w:t>персональных  данных  без моего согласия при наличии оснований, указанных в</w:t>
      </w:r>
    </w:p>
    <w:p w:rsidR="00511B30" w:rsidRDefault="00511B30">
      <w:pPr>
        <w:pStyle w:val="ConsPlusNonformat"/>
        <w:jc w:val="both"/>
      </w:pPr>
      <w:hyperlink r:id="rId79">
        <w:r>
          <w:rPr>
            <w:color w:val="0000FF"/>
          </w:rPr>
          <w:t>пунктах  2</w:t>
        </w:r>
      </w:hyperlink>
      <w:r>
        <w:t xml:space="preserve">  -  </w:t>
      </w:r>
      <w:hyperlink r:id="rId80">
        <w:r>
          <w:rPr>
            <w:color w:val="0000FF"/>
          </w:rPr>
          <w:t>11  части  1 статьи 6</w:t>
        </w:r>
      </w:hyperlink>
      <w:r>
        <w:t xml:space="preserve">, </w:t>
      </w:r>
      <w:hyperlink r:id="rId81">
        <w:r>
          <w:rPr>
            <w:color w:val="0000FF"/>
          </w:rPr>
          <w:t>части 2 статьи 10</w:t>
        </w:r>
      </w:hyperlink>
      <w:r>
        <w:t xml:space="preserve"> и </w:t>
      </w:r>
      <w:hyperlink r:id="rId82">
        <w:r>
          <w:rPr>
            <w:color w:val="0000FF"/>
          </w:rPr>
          <w:t>части 2 статьи 11</w:t>
        </w:r>
      </w:hyperlink>
    </w:p>
    <w:p w:rsidR="00511B30" w:rsidRDefault="00511B30">
      <w:pPr>
        <w:pStyle w:val="ConsPlusNonformat"/>
        <w:jc w:val="both"/>
      </w:pPr>
      <w:r>
        <w:t xml:space="preserve">Федерального </w:t>
      </w:r>
      <w:hyperlink r:id="rId83">
        <w:r>
          <w:rPr>
            <w:color w:val="0000FF"/>
          </w:rPr>
          <w:t>закона</w:t>
        </w:r>
      </w:hyperlink>
      <w:r>
        <w:t xml:space="preserve"> от 27.07.2006 N 152-ФЗ "О персональных данных".</w:t>
      </w:r>
    </w:p>
    <w:p w:rsidR="00511B30" w:rsidRDefault="00511B30">
      <w:pPr>
        <w:pStyle w:val="ConsPlusNonformat"/>
        <w:jc w:val="both"/>
      </w:pPr>
    </w:p>
    <w:p w:rsidR="00511B30" w:rsidRDefault="00511B30">
      <w:pPr>
        <w:pStyle w:val="ConsPlusNonformat"/>
        <w:jc w:val="both"/>
      </w:pPr>
      <w:r>
        <w:t>Согласие действует _________________________________________________</w:t>
      </w:r>
    </w:p>
    <w:p w:rsidR="00511B30" w:rsidRDefault="00511B30">
      <w:pPr>
        <w:pStyle w:val="ConsPlusNonformat"/>
        <w:jc w:val="both"/>
      </w:pPr>
      <w:r>
        <w:t xml:space="preserve">                              (срок действия)</w:t>
      </w:r>
    </w:p>
    <w:p w:rsidR="00511B30" w:rsidRDefault="00511B30">
      <w:pPr>
        <w:pStyle w:val="ConsPlusNonformat"/>
        <w:jc w:val="both"/>
      </w:pPr>
      <w:r>
        <w:t>"___" __________ 20__ г. _____________(___________________)</w:t>
      </w:r>
    </w:p>
    <w:p w:rsidR="00511B30" w:rsidRDefault="00511B30">
      <w:pPr>
        <w:pStyle w:val="ConsPlusNonformat"/>
        <w:jc w:val="both"/>
      </w:pPr>
      <w:r>
        <w:t xml:space="preserve">                           (подпись)  (расшифровка подписи)</w:t>
      </w:r>
    </w:p>
    <w:p w:rsidR="00511B30" w:rsidRDefault="00511B30">
      <w:pPr>
        <w:pStyle w:val="ConsPlusNormal"/>
        <w:jc w:val="both"/>
      </w:pPr>
    </w:p>
    <w:p w:rsidR="00511B30" w:rsidRDefault="00511B30">
      <w:pPr>
        <w:pStyle w:val="ConsPlusNormal"/>
        <w:jc w:val="both"/>
      </w:pPr>
    </w:p>
    <w:p w:rsidR="00511B30" w:rsidRDefault="00511B30">
      <w:pPr>
        <w:pStyle w:val="ConsPlusNormal"/>
        <w:jc w:val="both"/>
      </w:pPr>
    </w:p>
    <w:p w:rsidR="00511B30" w:rsidRDefault="00511B30">
      <w:pPr>
        <w:pStyle w:val="ConsPlusNormal"/>
        <w:jc w:val="both"/>
      </w:pPr>
    </w:p>
    <w:p w:rsidR="00511B30" w:rsidRDefault="00511B30">
      <w:pPr>
        <w:pStyle w:val="ConsPlusNormal"/>
        <w:jc w:val="both"/>
      </w:pPr>
    </w:p>
    <w:p w:rsidR="00511B30" w:rsidRDefault="00511B30">
      <w:pPr>
        <w:pStyle w:val="ConsPlusNormal"/>
        <w:jc w:val="right"/>
        <w:outlineLvl w:val="1"/>
      </w:pPr>
      <w:r>
        <w:t>Приложение 3</w:t>
      </w:r>
    </w:p>
    <w:p w:rsidR="00511B30" w:rsidRDefault="00511B30">
      <w:pPr>
        <w:pStyle w:val="ConsPlusNormal"/>
        <w:jc w:val="right"/>
      </w:pPr>
      <w:r>
        <w:t>к административному регламенту</w:t>
      </w:r>
    </w:p>
    <w:p w:rsidR="00511B30" w:rsidRDefault="00511B30">
      <w:pPr>
        <w:pStyle w:val="ConsPlusNormal"/>
        <w:jc w:val="both"/>
      </w:pPr>
    </w:p>
    <w:p w:rsidR="00511B30" w:rsidRDefault="00511B30">
      <w:pPr>
        <w:pStyle w:val="ConsPlusNonformat"/>
        <w:jc w:val="both"/>
      </w:pPr>
      <w:r>
        <w:t>Ульяновская область</w:t>
      </w:r>
    </w:p>
    <w:p w:rsidR="00511B30" w:rsidRDefault="00511B30">
      <w:pPr>
        <w:pStyle w:val="ConsPlusNonformat"/>
        <w:jc w:val="both"/>
      </w:pPr>
      <w:r>
        <w:t>Администрация города Ульяновска</w:t>
      </w:r>
    </w:p>
    <w:p w:rsidR="00511B30" w:rsidRDefault="00511B30">
      <w:pPr>
        <w:pStyle w:val="ConsPlusNonformat"/>
        <w:jc w:val="both"/>
      </w:pPr>
      <w:r>
        <w:t>Управление</w:t>
      </w:r>
    </w:p>
    <w:p w:rsidR="00511B30" w:rsidRDefault="00511B30">
      <w:pPr>
        <w:pStyle w:val="ConsPlusNonformat"/>
        <w:jc w:val="both"/>
      </w:pPr>
      <w:r>
        <w:t>архитектуры и градостроительства          _________________________________</w:t>
      </w:r>
    </w:p>
    <w:p w:rsidR="00511B30" w:rsidRDefault="00511B30">
      <w:pPr>
        <w:pStyle w:val="ConsPlusNonformat"/>
        <w:jc w:val="both"/>
      </w:pPr>
      <w:r>
        <w:t>(УАиГ)                                    _________________________________</w:t>
      </w:r>
    </w:p>
    <w:p w:rsidR="00511B30" w:rsidRDefault="00511B30">
      <w:pPr>
        <w:pStyle w:val="ConsPlusNonformat"/>
        <w:jc w:val="both"/>
      </w:pPr>
      <w:r>
        <w:t>Гончарова ул., д. 38/8, Ульяновск, 432017 (ФИО   (последнее  при   наличии)</w:t>
      </w:r>
    </w:p>
    <w:p w:rsidR="00511B30" w:rsidRDefault="00511B30">
      <w:pPr>
        <w:pStyle w:val="ConsPlusNonformat"/>
        <w:jc w:val="both"/>
      </w:pPr>
      <w:r>
        <w:t>Тел./факс (8422) 27-26-06, 27-29-11       (физического                лица,</w:t>
      </w:r>
    </w:p>
    <w:p w:rsidR="00511B30" w:rsidRDefault="00511B30">
      <w:pPr>
        <w:pStyle w:val="ConsPlusNonformat"/>
        <w:jc w:val="both"/>
      </w:pPr>
      <w:r>
        <w:t>E-mail: uaig_ul@mail.ru                   индивидуального   предпринимателя</w:t>
      </w:r>
    </w:p>
    <w:p w:rsidR="00511B30" w:rsidRDefault="00511B30">
      <w:pPr>
        <w:pStyle w:val="ConsPlusNonformat"/>
        <w:jc w:val="both"/>
      </w:pPr>
      <w:r>
        <w:t>ОКПО 00495823, ОГРН 1167325054929         или   руководителя   юридического</w:t>
      </w:r>
    </w:p>
    <w:p w:rsidR="00511B30" w:rsidRDefault="00511B30">
      <w:pPr>
        <w:pStyle w:val="ConsPlusNonformat"/>
        <w:jc w:val="both"/>
      </w:pPr>
      <w:r>
        <w:t>ИНН/КПП 7325143572/732501001              лица)</w:t>
      </w:r>
    </w:p>
    <w:p w:rsidR="00511B30" w:rsidRDefault="00511B30">
      <w:pPr>
        <w:pStyle w:val="ConsPlusNonformat"/>
        <w:jc w:val="both"/>
      </w:pPr>
      <w:r>
        <w:t xml:space="preserve">                                          _________________________________</w:t>
      </w:r>
    </w:p>
    <w:p w:rsidR="00511B30" w:rsidRDefault="00511B30">
      <w:pPr>
        <w:pStyle w:val="ConsPlusNonformat"/>
        <w:jc w:val="both"/>
      </w:pPr>
      <w:r>
        <w:t>______________ N _______________          _________________________________</w:t>
      </w:r>
    </w:p>
    <w:p w:rsidR="00511B30" w:rsidRDefault="00511B30">
      <w:pPr>
        <w:pStyle w:val="ConsPlusNonformat"/>
        <w:jc w:val="both"/>
      </w:pPr>
      <w:r>
        <w:t xml:space="preserve">                                            (почтовый адрес, юридический</w:t>
      </w:r>
    </w:p>
    <w:p w:rsidR="00511B30" w:rsidRDefault="00511B30">
      <w:pPr>
        <w:pStyle w:val="ConsPlusNonformat"/>
        <w:jc w:val="both"/>
      </w:pPr>
      <w:r>
        <w:t xml:space="preserve">                                                        адрес)</w:t>
      </w:r>
    </w:p>
    <w:p w:rsidR="00511B30" w:rsidRDefault="00511B30">
      <w:pPr>
        <w:pStyle w:val="ConsPlusNonformat"/>
        <w:jc w:val="both"/>
      </w:pPr>
    </w:p>
    <w:p w:rsidR="00511B30" w:rsidRDefault="00511B30">
      <w:pPr>
        <w:pStyle w:val="ConsPlusNonformat"/>
        <w:jc w:val="both"/>
      </w:pPr>
      <w:bookmarkStart w:id="39" w:name="P874"/>
      <w:bookmarkEnd w:id="39"/>
      <w:r>
        <w:t xml:space="preserve">                                   Отказ</w:t>
      </w:r>
    </w:p>
    <w:p w:rsidR="00511B30" w:rsidRDefault="00511B30">
      <w:pPr>
        <w:pStyle w:val="ConsPlusNonformat"/>
        <w:jc w:val="both"/>
      </w:pPr>
      <w:r>
        <w:t xml:space="preserve">           в выдаче разрешения на строительство (реконструкцию)</w:t>
      </w:r>
    </w:p>
    <w:p w:rsidR="00511B30" w:rsidRDefault="00511B30">
      <w:pPr>
        <w:pStyle w:val="ConsPlusNonformat"/>
        <w:jc w:val="both"/>
      </w:pPr>
    </w:p>
    <w:p w:rsidR="00511B30" w:rsidRDefault="00511B30">
      <w:pPr>
        <w:pStyle w:val="ConsPlusNonformat"/>
        <w:jc w:val="both"/>
      </w:pPr>
      <w:r>
        <w:t xml:space="preserve">    На Ваше заявление о выдаче разрешения на строительство (реконструкцию)</w:t>
      </w:r>
    </w:p>
    <w:p w:rsidR="00511B30" w:rsidRDefault="00511B30">
      <w:pPr>
        <w:pStyle w:val="ConsPlusNonformat"/>
        <w:jc w:val="both"/>
      </w:pPr>
      <w:r>
        <w:t>___________________________________________________________________________</w:t>
      </w:r>
    </w:p>
    <w:p w:rsidR="00511B30" w:rsidRDefault="00511B30">
      <w:pPr>
        <w:pStyle w:val="ConsPlusNonformat"/>
        <w:jc w:val="both"/>
      </w:pPr>
      <w:r>
        <w:t xml:space="preserve">                          (наименование объекта)</w:t>
      </w:r>
    </w:p>
    <w:p w:rsidR="00511B30" w:rsidRDefault="00511B30">
      <w:pPr>
        <w:pStyle w:val="ConsPlusNonformat"/>
        <w:jc w:val="both"/>
      </w:pPr>
      <w:r>
        <w:t>на земельном участке с кадастровым номером ________________________________</w:t>
      </w:r>
    </w:p>
    <w:p w:rsidR="00511B30" w:rsidRDefault="00511B30">
      <w:pPr>
        <w:pStyle w:val="ConsPlusNonformat"/>
        <w:jc w:val="both"/>
      </w:pPr>
      <w:r>
        <w:t>по адресу _________________________________________________________________</w:t>
      </w:r>
    </w:p>
    <w:p w:rsidR="00511B30" w:rsidRDefault="00511B30">
      <w:pPr>
        <w:pStyle w:val="ConsPlusNonformat"/>
        <w:jc w:val="both"/>
      </w:pPr>
      <w:r>
        <w:t>сообщаю следующее.</w:t>
      </w:r>
    </w:p>
    <w:p w:rsidR="00511B30" w:rsidRDefault="00511B30">
      <w:pPr>
        <w:pStyle w:val="ConsPlusNonformat"/>
        <w:jc w:val="both"/>
      </w:pPr>
      <w:r>
        <w:t xml:space="preserve">В  соответствии с </w:t>
      </w:r>
      <w:hyperlink r:id="rId84">
        <w:r>
          <w:rPr>
            <w:color w:val="0000FF"/>
          </w:rPr>
          <w:t>частью 13 статьи 51</w:t>
        </w:r>
      </w:hyperlink>
      <w:r>
        <w:t xml:space="preserve"> Градостроительного кодекса Российской</w:t>
      </w:r>
    </w:p>
    <w:p w:rsidR="00511B30" w:rsidRDefault="00511B30">
      <w:pPr>
        <w:pStyle w:val="ConsPlusNonformat"/>
        <w:jc w:val="both"/>
      </w:pPr>
      <w:r>
        <w:t>Федерации  Управление архитектуры и градостроительства администрации города</w:t>
      </w:r>
    </w:p>
    <w:p w:rsidR="00511B30" w:rsidRDefault="00511B30">
      <w:pPr>
        <w:pStyle w:val="ConsPlusNonformat"/>
        <w:jc w:val="both"/>
      </w:pPr>
      <w:r>
        <w:t>Ульяновска   отказывает   Вам   в   выдаче   разрешения   на  строительство</w:t>
      </w:r>
    </w:p>
    <w:p w:rsidR="00511B30" w:rsidRDefault="00511B30">
      <w:pPr>
        <w:pStyle w:val="ConsPlusNonformat"/>
        <w:jc w:val="both"/>
      </w:pPr>
      <w:r>
        <w:t>(реконструкцию) объекта по вышеуказанному адресу по следующим основаниям:</w:t>
      </w:r>
    </w:p>
    <w:p w:rsidR="00511B30" w:rsidRDefault="00511B30">
      <w:pPr>
        <w:pStyle w:val="ConsPlusNonformat"/>
        <w:jc w:val="both"/>
      </w:pPr>
      <w:r>
        <w:t>1.</w:t>
      </w:r>
    </w:p>
    <w:p w:rsidR="00511B30" w:rsidRDefault="00511B30">
      <w:pPr>
        <w:pStyle w:val="ConsPlusNonformat"/>
        <w:jc w:val="both"/>
      </w:pPr>
      <w:r>
        <w:t>2.</w:t>
      </w:r>
    </w:p>
    <w:p w:rsidR="00511B30" w:rsidRDefault="00511B30">
      <w:pPr>
        <w:pStyle w:val="ConsPlusNonformat"/>
        <w:jc w:val="both"/>
      </w:pPr>
      <w:r>
        <w:t>3.</w:t>
      </w:r>
    </w:p>
    <w:p w:rsidR="00511B30" w:rsidRDefault="00511B30">
      <w:pPr>
        <w:pStyle w:val="ConsPlusNonformat"/>
        <w:jc w:val="both"/>
      </w:pPr>
    </w:p>
    <w:p w:rsidR="00511B30" w:rsidRDefault="00511B30">
      <w:pPr>
        <w:pStyle w:val="ConsPlusNonformat"/>
        <w:jc w:val="both"/>
      </w:pPr>
      <w:r>
        <w:t>Начальник Управления ___________________ _____________________</w:t>
      </w:r>
    </w:p>
    <w:p w:rsidR="00511B30" w:rsidRDefault="00511B30">
      <w:pPr>
        <w:pStyle w:val="ConsPlusNonformat"/>
        <w:jc w:val="both"/>
      </w:pPr>
      <w:r>
        <w:t xml:space="preserve">                         (подпись)              (ФИО)</w:t>
      </w:r>
    </w:p>
    <w:p w:rsidR="00511B30" w:rsidRDefault="00511B30">
      <w:pPr>
        <w:pStyle w:val="ConsPlusNormal"/>
        <w:jc w:val="both"/>
      </w:pPr>
    </w:p>
    <w:p w:rsidR="00511B30" w:rsidRDefault="00511B30">
      <w:pPr>
        <w:pStyle w:val="ConsPlusNormal"/>
        <w:jc w:val="both"/>
      </w:pPr>
    </w:p>
    <w:p w:rsidR="00511B30" w:rsidRDefault="00511B30">
      <w:pPr>
        <w:pStyle w:val="ConsPlusNormal"/>
        <w:jc w:val="both"/>
      </w:pPr>
    </w:p>
    <w:p w:rsidR="00511B30" w:rsidRDefault="00511B30">
      <w:pPr>
        <w:pStyle w:val="ConsPlusNormal"/>
        <w:jc w:val="both"/>
      </w:pPr>
    </w:p>
    <w:p w:rsidR="00511B30" w:rsidRDefault="00511B30">
      <w:pPr>
        <w:pStyle w:val="ConsPlusNormal"/>
        <w:jc w:val="both"/>
      </w:pPr>
    </w:p>
    <w:p w:rsidR="00511B30" w:rsidRDefault="00511B30">
      <w:pPr>
        <w:pStyle w:val="ConsPlusNormal"/>
        <w:jc w:val="right"/>
        <w:outlineLvl w:val="1"/>
      </w:pPr>
      <w:r>
        <w:t>Приложение 4</w:t>
      </w:r>
    </w:p>
    <w:p w:rsidR="00511B30" w:rsidRDefault="00511B30">
      <w:pPr>
        <w:pStyle w:val="ConsPlusNormal"/>
        <w:jc w:val="right"/>
      </w:pPr>
      <w:r>
        <w:t>к административному регламенту</w:t>
      </w:r>
    </w:p>
    <w:p w:rsidR="00511B30" w:rsidRDefault="00511B30">
      <w:pPr>
        <w:pStyle w:val="ConsPlusNormal"/>
        <w:jc w:val="both"/>
      </w:pPr>
    </w:p>
    <w:p w:rsidR="00511B30" w:rsidRDefault="00511B30">
      <w:pPr>
        <w:pStyle w:val="ConsPlusNonformat"/>
        <w:jc w:val="both"/>
      </w:pPr>
      <w:r>
        <w:t>Ульяновская область</w:t>
      </w:r>
    </w:p>
    <w:p w:rsidR="00511B30" w:rsidRDefault="00511B30">
      <w:pPr>
        <w:pStyle w:val="ConsPlusNonformat"/>
        <w:jc w:val="both"/>
      </w:pPr>
      <w:r>
        <w:t>Администрация города Ульяновска</w:t>
      </w:r>
    </w:p>
    <w:p w:rsidR="00511B30" w:rsidRDefault="00511B30">
      <w:pPr>
        <w:pStyle w:val="ConsPlusNonformat"/>
        <w:jc w:val="both"/>
      </w:pPr>
      <w:r>
        <w:t>Управление</w:t>
      </w:r>
    </w:p>
    <w:p w:rsidR="00511B30" w:rsidRDefault="00511B30">
      <w:pPr>
        <w:pStyle w:val="ConsPlusNonformat"/>
        <w:jc w:val="both"/>
      </w:pPr>
      <w:r>
        <w:t>архитектуры и градостроительства          _________________________________</w:t>
      </w:r>
    </w:p>
    <w:p w:rsidR="00511B30" w:rsidRDefault="00511B30">
      <w:pPr>
        <w:pStyle w:val="ConsPlusNonformat"/>
        <w:jc w:val="both"/>
      </w:pPr>
      <w:r>
        <w:t>(УАиГ)                                    _________________________________</w:t>
      </w:r>
    </w:p>
    <w:p w:rsidR="00511B30" w:rsidRDefault="00511B30">
      <w:pPr>
        <w:pStyle w:val="ConsPlusNonformat"/>
        <w:jc w:val="both"/>
      </w:pPr>
      <w:r>
        <w:t>Гончарова ул., д. 38/8, Ульяновск, 432017 (ФИО   (последнее  при   наличии)</w:t>
      </w:r>
    </w:p>
    <w:p w:rsidR="00511B30" w:rsidRDefault="00511B30">
      <w:pPr>
        <w:pStyle w:val="ConsPlusNonformat"/>
        <w:jc w:val="both"/>
      </w:pPr>
      <w:r>
        <w:t>Тел./факс (8422) 27-26-06, 27-29-11       (физического                лица,</w:t>
      </w:r>
    </w:p>
    <w:p w:rsidR="00511B30" w:rsidRDefault="00511B30">
      <w:pPr>
        <w:pStyle w:val="ConsPlusNonformat"/>
        <w:jc w:val="both"/>
      </w:pPr>
      <w:r>
        <w:t>E-mail: uaig_ul@mail.ru                   индивидуального   предпринимателя</w:t>
      </w:r>
    </w:p>
    <w:p w:rsidR="00511B30" w:rsidRDefault="00511B30">
      <w:pPr>
        <w:pStyle w:val="ConsPlusNonformat"/>
        <w:jc w:val="both"/>
      </w:pPr>
      <w:r>
        <w:t>ОКПО 00495823, ОГРН 1167325054929         или  руководителя    юридического</w:t>
      </w:r>
    </w:p>
    <w:p w:rsidR="00511B30" w:rsidRDefault="00511B30">
      <w:pPr>
        <w:pStyle w:val="ConsPlusNonformat"/>
        <w:jc w:val="both"/>
      </w:pPr>
      <w:r>
        <w:t>ИНН/КПП 7325143572/732501001              лица)</w:t>
      </w:r>
    </w:p>
    <w:p w:rsidR="00511B30" w:rsidRDefault="00511B30">
      <w:pPr>
        <w:pStyle w:val="ConsPlusNonformat"/>
        <w:jc w:val="both"/>
      </w:pPr>
      <w:r>
        <w:t xml:space="preserve">                                          _________________________________</w:t>
      </w:r>
    </w:p>
    <w:p w:rsidR="00511B30" w:rsidRDefault="00511B30">
      <w:pPr>
        <w:pStyle w:val="ConsPlusNonformat"/>
        <w:jc w:val="both"/>
      </w:pPr>
      <w:r>
        <w:t>______________ N _______________          _________________________________</w:t>
      </w:r>
    </w:p>
    <w:p w:rsidR="00511B30" w:rsidRDefault="00511B30">
      <w:pPr>
        <w:pStyle w:val="ConsPlusNonformat"/>
        <w:jc w:val="both"/>
      </w:pPr>
      <w:r>
        <w:t xml:space="preserve">                                            (почтовый адрес, юридический</w:t>
      </w:r>
    </w:p>
    <w:p w:rsidR="00511B30" w:rsidRDefault="00511B30">
      <w:pPr>
        <w:pStyle w:val="ConsPlusNonformat"/>
        <w:jc w:val="both"/>
      </w:pPr>
      <w:r>
        <w:t xml:space="preserve">                                                       адрес)</w:t>
      </w:r>
    </w:p>
    <w:p w:rsidR="00511B30" w:rsidRDefault="00511B30">
      <w:pPr>
        <w:pStyle w:val="ConsPlusNonformat"/>
        <w:jc w:val="both"/>
      </w:pPr>
    </w:p>
    <w:p w:rsidR="00511B30" w:rsidRDefault="00511B30">
      <w:pPr>
        <w:pStyle w:val="ConsPlusNonformat"/>
        <w:jc w:val="both"/>
      </w:pPr>
      <w:bookmarkStart w:id="40" w:name="P916"/>
      <w:bookmarkEnd w:id="40"/>
      <w:r>
        <w:t xml:space="preserve">                                   Отказ</w:t>
      </w:r>
    </w:p>
    <w:p w:rsidR="00511B30" w:rsidRDefault="00511B30">
      <w:pPr>
        <w:pStyle w:val="ConsPlusNonformat"/>
        <w:jc w:val="both"/>
      </w:pPr>
      <w:r>
        <w:t xml:space="preserve">     в продлении срока действия разрешения на строительство (реконструкцию)</w:t>
      </w:r>
    </w:p>
    <w:p w:rsidR="00511B30" w:rsidRDefault="00511B30">
      <w:pPr>
        <w:pStyle w:val="ConsPlusNonformat"/>
        <w:jc w:val="both"/>
      </w:pPr>
    </w:p>
    <w:p w:rsidR="00511B30" w:rsidRDefault="00511B30">
      <w:pPr>
        <w:pStyle w:val="ConsPlusNonformat"/>
        <w:jc w:val="both"/>
      </w:pPr>
      <w:r>
        <w:t>На  Ваше  заявление  о продлении срока действия разрешения на строительство</w:t>
      </w:r>
    </w:p>
    <w:p w:rsidR="00511B30" w:rsidRDefault="00511B30">
      <w:pPr>
        <w:pStyle w:val="ConsPlusNonformat"/>
        <w:jc w:val="both"/>
      </w:pPr>
      <w:r>
        <w:t>(реконструкцию)</w:t>
      </w:r>
    </w:p>
    <w:p w:rsidR="00511B30" w:rsidRDefault="00511B30">
      <w:pPr>
        <w:pStyle w:val="ConsPlusNonformat"/>
        <w:jc w:val="both"/>
      </w:pPr>
      <w:r>
        <w:t>___________________________________________________________________________</w:t>
      </w:r>
    </w:p>
    <w:p w:rsidR="00511B30" w:rsidRDefault="00511B30">
      <w:pPr>
        <w:pStyle w:val="ConsPlusNonformat"/>
        <w:jc w:val="both"/>
      </w:pPr>
      <w:r>
        <w:t>___________________________________________________________________________</w:t>
      </w:r>
    </w:p>
    <w:p w:rsidR="00511B30" w:rsidRDefault="00511B30">
      <w:pPr>
        <w:pStyle w:val="ConsPlusNonformat"/>
        <w:jc w:val="both"/>
      </w:pPr>
      <w:r>
        <w:t xml:space="preserve">                          (наименование объекта)</w:t>
      </w:r>
    </w:p>
    <w:p w:rsidR="00511B30" w:rsidRDefault="00511B30">
      <w:pPr>
        <w:pStyle w:val="ConsPlusNonformat"/>
        <w:jc w:val="both"/>
      </w:pPr>
      <w:r>
        <w:t>на земельном участке с кадастровым номером ________________________________</w:t>
      </w:r>
    </w:p>
    <w:p w:rsidR="00511B30" w:rsidRDefault="00511B30">
      <w:pPr>
        <w:pStyle w:val="ConsPlusNonformat"/>
        <w:jc w:val="both"/>
      </w:pPr>
      <w:r>
        <w:t>по адресу _________________________________________________________________</w:t>
      </w:r>
    </w:p>
    <w:p w:rsidR="00511B30" w:rsidRDefault="00511B30">
      <w:pPr>
        <w:pStyle w:val="ConsPlusNonformat"/>
        <w:jc w:val="both"/>
      </w:pPr>
      <w:r>
        <w:t>сообщаю следующее.</w:t>
      </w:r>
    </w:p>
    <w:p w:rsidR="00511B30" w:rsidRDefault="00511B30">
      <w:pPr>
        <w:pStyle w:val="ConsPlusNonformat"/>
        <w:jc w:val="both"/>
      </w:pPr>
      <w:r>
        <w:t xml:space="preserve">В   соответствии  с  </w:t>
      </w:r>
      <w:hyperlink r:id="rId85">
        <w:r>
          <w:rPr>
            <w:color w:val="0000FF"/>
          </w:rPr>
          <w:t>частью  21.15  статьи  51</w:t>
        </w:r>
      </w:hyperlink>
      <w:r>
        <w:t xml:space="preserve">  Градостроительного  кодекса</w:t>
      </w:r>
    </w:p>
    <w:p w:rsidR="00511B30" w:rsidRDefault="00511B30">
      <w:pPr>
        <w:pStyle w:val="ConsPlusNonformat"/>
        <w:jc w:val="both"/>
      </w:pPr>
      <w:r>
        <w:t>Российской    Федерации   Управление   архитектуры   и   градостроительства</w:t>
      </w:r>
    </w:p>
    <w:p w:rsidR="00511B30" w:rsidRDefault="00511B30">
      <w:pPr>
        <w:pStyle w:val="ConsPlusNonformat"/>
        <w:jc w:val="both"/>
      </w:pPr>
      <w:r>
        <w:t>администрации  города  Ульяновска  отказывает  Вам  в  выдаче разрешения на</w:t>
      </w:r>
    </w:p>
    <w:p w:rsidR="00511B30" w:rsidRDefault="00511B30">
      <w:pPr>
        <w:pStyle w:val="ConsPlusNonformat"/>
        <w:jc w:val="both"/>
      </w:pPr>
      <w:r>
        <w:t>строительство (реконструкцию) объекта по вышеуказанному адресу по следующим</w:t>
      </w:r>
    </w:p>
    <w:p w:rsidR="00511B30" w:rsidRDefault="00511B30">
      <w:pPr>
        <w:pStyle w:val="ConsPlusNonformat"/>
        <w:jc w:val="both"/>
      </w:pPr>
      <w:r>
        <w:t>основаниям:</w:t>
      </w:r>
    </w:p>
    <w:p w:rsidR="00511B30" w:rsidRDefault="00511B30">
      <w:pPr>
        <w:pStyle w:val="ConsPlusNonformat"/>
        <w:jc w:val="both"/>
      </w:pPr>
      <w:r>
        <w:t>1.</w:t>
      </w:r>
    </w:p>
    <w:p w:rsidR="00511B30" w:rsidRDefault="00511B30">
      <w:pPr>
        <w:pStyle w:val="ConsPlusNonformat"/>
        <w:jc w:val="both"/>
      </w:pPr>
      <w:r>
        <w:t>2.</w:t>
      </w:r>
    </w:p>
    <w:p w:rsidR="00511B30" w:rsidRDefault="00511B30">
      <w:pPr>
        <w:pStyle w:val="ConsPlusNonformat"/>
        <w:jc w:val="both"/>
      </w:pPr>
      <w:r>
        <w:t>3.</w:t>
      </w:r>
    </w:p>
    <w:p w:rsidR="00511B30" w:rsidRDefault="00511B30">
      <w:pPr>
        <w:pStyle w:val="ConsPlusNonformat"/>
        <w:jc w:val="both"/>
      </w:pPr>
    </w:p>
    <w:p w:rsidR="00511B30" w:rsidRDefault="00511B30">
      <w:pPr>
        <w:pStyle w:val="ConsPlusNonformat"/>
        <w:jc w:val="both"/>
      </w:pPr>
      <w:r>
        <w:t>Начальник Управления ___________________ _____________________</w:t>
      </w:r>
    </w:p>
    <w:p w:rsidR="00511B30" w:rsidRDefault="00511B30">
      <w:pPr>
        <w:pStyle w:val="ConsPlusNonformat"/>
        <w:jc w:val="both"/>
      </w:pPr>
      <w:r>
        <w:t xml:space="preserve">                         (подпись)              (ФИО)</w:t>
      </w:r>
    </w:p>
    <w:p w:rsidR="00511B30" w:rsidRDefault="00511B30">
      <w:pPr>
        <w:pStyle w:val="ConsPlusNormal"/>
        <w:jc w:val="both"/>
      </w:pPr>
    </w:p>
    <w:p w:rsidR="00511B30" w:rsidRDefault="00511B30">
      <w:pPr>
        <w:pStyle w:val="ConsPlusNormal"/>
        <w:jc w:val="both"/>
      </w:pPr>
    </w:p>
    <w:p w:rsidR="00511B30" w:rsidRDefault="00511B30">
      <w:pPr>
        <w:pStyle w:val="ConsPlusNormal"/>
        <w:jc w:val="both"/>
      </w:pPr>
    </w:p>
    <w:p w:rsidR="00511B30" w:rsidRDefault="00511B30">
      <w:pPr>
        <w:pStyle w:val="ConsPlusNormal"/>
        <w:jc w:val="both"/>
      </w:pPr>
    </w:p>
    <w:p w:rsidR="00511B30" w:rsidRDefault="00511B30">
      <w:pPr>
        <w:pStyle w:val="ConsPlusNormal"/>
        <w:jc w:val="both"/>
      </w:pPr>
    </w:p>
    <w:p w:rsidR="00511B30" w:rsidRDefault="00511B30">
      <w:pPr>
        <w:pStyle w:val="ConsPlusNormal"/>
        <w:jc w:val="right"/>
        <w:outlineLvl w:val="1"/>
      </w:pPr>
      <w:r>
        <w:t>Приложение 5</w:t>
      </w:r>
    </w:p>
    <w:p w:rsidR="00511B30" w:rsidRDefault="00511B30">
      <w:pPr>
        <w:pStyle w:val="ConsPlusNormal"/>
        <w:jc w:val="right"/>
      </w:pPr>
      <w:r>
        <w:t>к административному регламенту</w:t>
      </w:r>
    </w:p>
    <w:p w:rsidR="00511B30" w:rsidRDefault="00511B30">
      <w:pPr>
        <w:pStyle w:val="ConsPlusNormal"/>
        <w:jc w:val="both"/>
      </w:pPr>
    </w:p>
    <w:p w:rsidR="00511B30" w:rsidRDefault="00511B30">
      <w:pPr>
        <w:pStyle w:val="ConsPlusNonformat"/>
        <w:jc w:val="both"/>
      </w:pPr>
      <w:r>
        <w:t>Ульяновская область</w:t>
      </w:r>
    </w:p>
    <w:p w:rsidR="00511B30" w:rsidRDefault="00511B30">
      <w:pPr>
        <w:pStyle w:val="ConsPlusNonformat"/>
        <w:jc w:val="both"/>
      </w:pPr>
      <w:r>
        <w:t>Администрация города Ульяновска</w:t>
      </w:r>
    </w:p>
    <w:p w:rsidR="00511B30" w:rsidRDefault="00511B30">
      <w:pPr>
        <w:pStyle w:val="ConsPlusNonformat"/>
        <w:jc w:val="both"/>
      </w:pPr>
      <w:r>
        <w:t>Управление</w:t>
      </w:r>
    </w:p>
    <w:p w:rsidR="00511B30" w:rsidRDefault="00511B30">
      <w:pPr>
        <w:pStyle w:val="ConsPlusNonformat"/>
        <w:jc w:val="both"/>
      </w:pPr>
      <w:r>
        <w:t>архитектуры и градостроительства          _________________________________</w:t>
      </w:r>
    </w:p>
    <w:p w:rsidR="00511B30" w:rsidRDefault="00511B30">
      <w:pPr>
        <w:pStyle w:val="ConsPlusNonformat"/>
        <w:jc w:val="both"/>
      </w:pPr>
      <w:r>
        <w:t>(УАиГ)                                    _________________________________</w:t>
      </w:r>
    </w:p>
    <w:p w:rsidR="00511B30" w:rsidRDefault="00511B30">
      <w:pPr>
        <w:pStyle w:val="ConsPlusNonformat"/>
        <w:jc w:val="both"/>
      </w:pPr>
      <w:r>
        <w:t>Гончарова ул., д. 38/8, Ульяновск, 432017 (ФИО   (последнее  при   наличии)</w:t>
      </w:r>
    </w:p>
    <w:p w:rsidR="00511B30" w:rsidRDefault="00511B30">
      <w:pPr>
        <w:pStyle w:val="ConsPlusNonformat"/>
        <w:jc w:val="both"/>
      </w:pPr>
      <w:r>
        <w:t>Тел./факс (8422) 27-26-06, 27-29-11       (физического                лица,</w:t>
      </w:r>
    </w:p>
    <w:p w:rsidR="00511B30" w:rsidRDefault="00511B30">
      <w:pPr>
        <w:pStyle w:val="ConsPlusNonformat"/>
        <w:jc w:val="both"/>
      </w:pPr>
      <w:r>
        <w:t>E-mail: uaig_ul@mail.ru                   индивидуального   предпринимателя</w:t>
      </w:r>
    </w:p>
    <w:p w:rsidR="00511B30" w:rsidRDefault="00511B30">
      <w:pPr>
        <w:pStyle w:val="ConsPlusNonformat"/>
        <w:jc w:val="both"/>
      </w:pPr>
      <w:r>
        <w:t>ОКПО 00495823, ОГРН 1167325054929         или   руководителя   юридического</w:t>
      </w:r>
    </w:p>
    <w:p w:rsidR="00511B30" w:rsidRDefault="00511B30">
      <w:pPr>
        <w:pStyle w:val="ConsPlusNonformat"/>
        <w:jc w:val="both"/>
      </w:pPr>
      <w:r>
        <w:t>ИНН/КПП 7325143572/732501001              лица)</w:t>
      </w:r>
    </w:p>
    <w:p w:rsidR="00511B30" w:rsidRDefault="00511B30">
      <w:pPr>
        <w:pStyle w:val="ConsPlusNonformat"/>
        <w:jc w:val="both"/>
      </w:pPr>
      <w:r>
        <w:t xml:space="preserve">                                          _________________________________</w:t>
      </w:r>
    </w:p>
    <w:p w:rsidR="00511B30" w:rsidRDefault="00511B30">
      <w:pPr>
        <w:pStyle w:val="ConsPlusNonformat"/>
        <w:jc w:val="both"/>
      </w:pPr>
      <w:r>
        <w:t>______________ N _______________          _________________________________</w:t>
      </w:r>
    </w:p>
    <w:p w:rsidR="00511B30" w:rsidRDefault="00511B30">
      <w:pPr>
        <w:pStyle w:val="ConsPlusNonformat"/>
        <w:jc w:val="both"/>
      </w:pPr>
      <w:r>
        <w:t xml:space="preserve">                                            (почтовый адрес, юридический</w:t>
      </w:r>
    </w:p>
    <w:p w:rsidR="00511B30" w:rsidRDefault="00511B30">
      <w:pPr>
        <w:pStyle w:val="ConsPlusNonformat"/>
        <w:jc w:val="both"/>
      </w:pPr>
      <w:r>
        <w:t xml:space="preserve">                                                       адрес)</w:t>
      </w:r>
    </w:p>
    <w:p w:rsidR="00511B30" w:rsidRDefault="00511B30">
      <w:pPr>
        <w:pStyle w:val="ConsPlusNonformat"/>
        <w:jc w:val="both"/>
      </w:pPr>
    </w:p>
    <w:p w:rsidR="00511B30" w:rsidRDefault="00511B30">
      <w:pPr>
        <w:pStyle w:val="ConsPlusNonformat"/>
        <w:jc w:val="both"/>
      </w:pPr>
      <w:bookmarkStart w:id="41" w:name="P961"/>
      <w:bookmarkEnd w:id="41"/>
      <w:r>
        <w:t xml:space="preserve">                                   Отказ</w:t>
      </w:r>
    </w:p>
    <w:p w:rsidR="00511B30" w:rsidRDefault="00511B30">
      <w:pPr>
        <w:pStyle w:val="ConsPlusNonformat"/>
        <w:jc w:val="both"/>
      </w:pPr>
      <w:r>
        <w:t xml:space="preserve">    во внесении изменений в разрешение на строительство (реконструкцию)</w:t>
      </w:r>
    </w:p>
    <w:p w:rsidR="00511B30" w:rsidRDefault="00511B30">
      <w:pPr>
        <w:pStyle w:val="ConsPlusNonformat"/>
        <w:jc w:val="both"/>
      </w:pPr>
    </w:p>
    <w:p w:rsidR="00511B30" w:rsidRDefault="00511B30">
      <w:pPr>
        <w:pStyle w:val="ConsPlusNonformat"/>
        <w:jc w:val="both"/>
      </w:pPr>
      <w:r>
        <w:t xml:space="preserve">    На  Ваше  заявление  о внесении изменений в разрешение на строительство</w:t>
      </w:r>
    </w:p>
    <w:p w:rsidR="00511B30" w:rsidRDefault="00511B30">
      <w:pPr>
        <w:pStyle w:val="ConsPlusNonformat"/>
        <w:jc w:val="both"/>
      </w:pPr>
      <w:r>
        <w:t>(реконструкцию) ___________________________________________________________</w:t>
      </w:r>
    </w:p>
    <w:p w:rsidR="00511B30" w:rsidRDefault="00511B30">
      <w:pPr>
        <w:pStyle w:val="ConsPlusNonformat"/>
        <w:jc w:val="both"/>
      </w:pPr>
      <w:r>
        <w:t>___________________________________________________________________________</w:t>
      </w:r>
    </w:p>
    <w:p w:rsidR="00511B30" w:rsidRDefault="00511B30">
      <w:pPr>
        <w:pStyle w:val="ConsPlusNonformat"/>
        <w:jc w:val="both"/>
      </w:pPr>
      <w:r>
        <w:t xml:space="preserve">                          (наименование объекта)</w:t>
      </w:r>
    </w:p>
    <w:p w:rsidR="00511B30" w:rsidRDefault="00511B30">
      <w:pPr>
        <w:pStyle w:val="ConsPlusNonformat"/>
        <w:jc w:val="both"/>
      </w:pPr>
      <w:r>
        <w:t>на земельном участке с кадастровым номером ______________________ по адресу</w:t>
      </w:r>
    </w:p>
    <w:p w:rsidR="00511B30" w:rsidRDefault="00511B30">
      <w:pPr>
        <w:pStyle w:val="ConsPlusNonformat"/>
        <w:jc w:val="both"/>
      </w:pPr>
      <w:r>
        <w:t>___________________________________________________________________ сообщаю</w:t>
      </w:r>
    </w:p>
    <w:p w:rsidR="00511B30" w:rsidRDefault="00511B30">
      <w:pPr>
        <w:pStyle w:val="ConsPlusNonformat"/>
        <w:jc w:val="both"/>
      </w:pPr>
      <w:r>
        <w:t>следующее.</w:t>
      </w:r>
    </w:p>
    <w:p w:rsidR="00511B30" w:rsidRDefault="00511B30">
      <w:pPr>
        <w:pStyle w:val="ConsPlusNonformat"/>
        <w:jc w:val="both"/>
      </w:pPr>
      <w:r>
        <w:t xml:space="preserve">    В  соответствии  с  </w:t>
      </w:r>
      <w:hyperlink r:id="rId86">
        <w:r>
          <w:rPr>
            <w:color w:val="0000FF"/>
          </w:rPr>
          <w:t>частью  21.15  статьи 51</w:t>
        </w:r>
      </w:hyperlink>
      <w:r>
        <w:t xml:space="preserve"> Градостроительного кодекса</w:t>
      </w:r>
    </w:p>
    <w:p w:rsidR="00511B30" w:rsidRDefault="00511B30">
      <w:pPr>
        <w:pStyle w:val="ConsPlusNonformat"/>
        <w:jc w:val="both"/>
      </w:pPr>
      <w:r>
        <w:t>Российской    Федерации   Управление   архитектуры   и   градостроительства</w:t>
      </w:r>
    </w:p>
    <w:p w:rsidR="00511B30" w:rsidRDefault="00511B30">
      <w:pPr>
        <w:pStyle w:val="ConsPlusNonformat"/>
        <w:jc w:val="both"/>
      </w:pPr>
      <w:r>
        <w:t>администрации  города  Ульяновска  отказывает  Вам  в  выдаче разрешения на</w:t>
      </w:r>
    </w:p>
    <w:p w:rsidR="00511B30" w:rsidRDefault="00511B30">
      <w:pPr>
        <w:pStyle w:val="ConsPlusNonformat"/>
        <w:jc w:val="both"/>
      </w:pPr>
      <w:r>
        <w:t>строительство (реконструкцию) объекта по вышеуказанному адресу по следующим</w:t>
      </w:r>
    </w:p>
    <w:p w:rsidR="00511B30" w:rsidRDefault="00511B30">
      <w:pPr>
        <w:pStyle w:val="ConsPlusNonformat"/>
        <w:jc w:val="both"/>
      </w:pPr>
      <w:r>
        <w:t>основаниям:</w:t>
      </w:r>
    </w:p>
    <w:p w:rsidR="00511B30" w:rsidRDefault="00511B30">
      <w:pPr>
        <w:pStyle w:val="ConsPlusNonformat"/>
        <w:jc w:val="both"/>
      </w:pPr>
      <w:r>
        <w:t>1.</w:t>
      </w:r>
    </w:p>
    <w:p w:rsidR="00511B30" w:rsidRDefault="00511B30">
      <w:pPr>
        <w:pStyle w:val="ConsPlusNonformat"/>
        <w:jc w:val="both"/>
      </w:pPr>
      <w:r>
        <w:t>2.</w:t>
      </w:r>
    </w:p>
    <w:p w:rsidR="00511B30" w:rsidRDefault="00511B30">
      <w:pPr>
        <w:pStyle w:val="ConsPlusNonformat"/>
        <w:jc w:val="both"/>
      </w:pPr>
      <w:r>
        <w:t>3.</w:t>
      </w:r>
    </w:p>
    <w:p w:rsidR="00511B30" w:rsidRDefault="00511B30">
      <w:pPr>
        <w:pStyle w:val="ConsPlusNonformat"/>
        <w:jc w:val="both"/>
      </w:pPr>
    </w:p>
    <w:p w:rsidR="00511B30" w:rsidRDefault="00511B30">
      <w:pPr>
        <w:pStyle w:val="ConsPlusNonformat"/>
        <w:jc w:val="both"/>
      </w:pPr>
      <w:r>
        <w:t>Начальник Управления ___________________ _____________________</w:t>
      </w:r>
    </w:p>
    <w:p w:rsidR="00511B30" w:rsidRDefault="00511B30">
      <w:pPr>
        <w:pStyle w:val="ConsPlusNonformat"/>
        <w:jc w:val="both"/>
      </w:pPr>
      <w:r>
        <w:t xml:space="preserve">                          (подпись)             (ФИО)</w:t>
      </w:r>
    </w:p>
    <w:p w:rsidR="00511B30" w:rsidRDefault="00511B30">
      <w:pPr>
        <w:pStyle w:val="ConsPlusNormal"/>
        <w:jc w:val="both"/>
      </w:pPr>
    </w:p>
    <w:p w:rsidR="00511B30" w:rsidRDefault="00511B30">
      <w:pPr>
        <w:pStyle w:val="ConsPlusNormal"/>
        <w:jc w:val="both"/>
      </w:pPr>
    </w:p>
    <w:p w:rsidR="00511B30" w:rsidRDefault="00511B30">
      <w:pPr>
        <w:pStyle w:val="ConsPlusNormal"/>
        <w:pBdr>
          <w:bottom w:val="single" w:sz="6" w:space="0" w:color="auto"/>
        </w:pBdr>
        <w:spacing w:before="100" w:after="100"/>
        <w:jc w:val="both"/>
        <w:rPr>
          <w:sz w:val="2"/>
          <w:szCs w:val="2"/>
        </w:rPr>
      </w:pPr>
    </w:p>
    <w:p w:rsidR="004028FF" w:rsidRDefault="004028FF"/>
    <w:sectPr w:rsidR="004028FF" w:rsidSect="00BB54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511B30"/>
    <w:rsid w:val="004028FF"/>
    <w:rsid w:val="00511B30"/>
    <w:rsid w:val="008501F6"/>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B30"/>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511B30"/>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511B30"/>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511B30"/>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511B30"/>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511B30"/>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511B30"/>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511B30"/>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6&amp;n=53811&amp;dst=100005" TargetMode="External"/><Relationship Id="rId18" Type="http://schemas.openxmlformats.org/officeDocument/2006/relationships/hyperlink" Target="https://login.consultant.ru/link/?req=doc&amp;base=RLAW076&amp;n=64133&amp;dst=100005" TargetMode="External"/><Relationship Id="rId26" Type="http://schemas.openxmlformats.org/officeDocument/2006/relationships/hyperlink" Target="https://login.consultant.ru/link/?req=doc&amp;base=RLAW076&amp;n=64133&amp;dst=100008" TargetMode="External"/><Relationship Id="rId39" Type="http://schemas.openxmlformats.org/officeDocument/2006/relationships/hyperlink" Target="https://login.consultant.ru/link/?req=doc&amp;base=RLAW076&amp;n=64133&amp;dst=100011" TargetMode="External"/><Relationship Id="rId21" Type="http://schemas.openxmlformats.org/officeDocument/2006/relationships/hyperlink" Target="https://login.consultant.ru/link/?req=doc&amp;base=LAW&amp;n=177972&amp;dst=100015" TargetMode="External"/><Relationship Id="rId34" Type="http://schemas.openxmlformats.org/officeDocument/2006/relationships/hyperlink" Target="https://login.consultant.ru/link/?req=doc&amp;base=LAW&amp;n=454388&amp;dst=3054" TargetMode="External"/><Relationship Id="rId42" Type="http://schemas.openxmlformats.org/officeDocument/2006/relationships/hyperlink" Target="https://login.consultant.ru/link/?req=doc&amp;base=LAW&amp;n=454388" TargetMode="External"/><Relationship Id="rId47" Type="http://schemas.openxmlformats.org/officeDocument/2006/relationships/hyperlink" Target="https://login.consultant.ru/link/?req=doc&amp;base=RLAW076&amp;n=64133&amp;dst=100016" TargetMode="External"/><Relationship Id="rId50" Type="http://schemas.openxmlformats.org/officeDocument/2006/relationships/hyperlink" Target="https://login.consultant.ru/link/?req=doc&amp;base=LAW&amp;n=177972&amp;dst=100015" TargetMode="External"/><Relationship Id="rId55" Type="http://schemas.openxmlformats.org/officeDocument/2006/relationships/hyperlink" Target="https://login.consultant.ru/link/?req=doc&amp;base=LAW&amp;n=177972&amp;dst=100015" TargetMode="External"/><Relationship Id="rId63" Type="http://schemas.openxmlformats.org/officeDocument/2006/relationships/hyperlink" Target="https://login.consultant.ru/link/?req=doc&amp;base=RLAW076&amp;n=64133&amp;dst=100027" TargetMode="External"/><Relationship Id="rId68" Type="http://schemas.openxmlformats.org/officeDocument/2006/relationships/hyperlink" Target="https://login.consultant.ru/link/?req=doc&amp;base=LAW&amp;n=465798&amp;dst=138" TargetMode="External"/><Relationship Id="rId76" Type="http://schemas.openxmlformats.org/officeDocument/2006/relationships/hyperlink" Target="https://login.consultant.ru/link/?req=doc&amp;base=LAW&amp;n=465798&amp;dst=138" TargetMode="External"/><Relationship Id="rId84" Type="http://schemas.openxmlformats.org/officeDocument/2006/relationships/hyperlink" Target="https://login.consultant.ru/link/?req=doc&amp;base=LAW&amp;n=454388&amp;dst=3189" TargetMode="External"/><Relationship Id="rId7" Type="http://schemas.openxmlformats.org/officeDocument/2006/relationships/hyperlink" Target="https://login.consultant.ru/link/?req=doc&amp;base=RLAW076&amp;n=73503&amp;dst=101760" TargetMode="External"/><Relationship Id="rId71" Type="http://schemas.openxmlformats.org/officeDocument/2006/relationships/hyperlink" Target="https://login.consultant.ru/link/?req=doc&amp;base=LAW&amp;n=439201&amp;dst=100260" TargetMode="External"/><Relationship Id="rId2" Type="http://schemas.openxmlformats.org/officeDocument/2006/relationships/settings" Target="settings.xml"/><Relationship Id="rId16" Type="http://schemas.openxmlformats.org/officeDocument/2006/relationships/hyperlink" Target="https://login.consultant.ru/link/?req=doc&amp;base=RLAW076&amp;n=53810&amp;dst=100005" TargetMode="External"/><Relationship Id="rId29" Type="http://schemas.openxmlformats.org/officeDocument/2006/relationships/hyperlink" Target="https://login.consultant.ru/link/?req=doc&amp;base=LAW&amp;n=454388&amp;dst=3199" TargetMode="External"/><Relationship Id="rId11" Type="http://schemas.openxmlformats.org/officeDocument/2006/relationships/hyperlink" Target="https://login.consultant.ru/link/?req=doc&amp;base=RLAW076&amp;n=30617" TargetMode="External"/><Relationship Id="rId24" Type="http://schemas.openxmlformats.org/officeDocument/2006/relationships/hyperlink" Target="https://login.consultant.ru/link/?req=doc&amp;base=LAW&amp;n=454388&amp;dst=3192" TargetMode="External"/><Relationship Id="rId32" Type="http://schemas.openxmlformats.org/officeDocument/2006/relationships/hyperlink" Target="https://login.consultant.ru/link/?req=doc&amp;base=LAW&amp;n=454388&amp;dst=3054" TargetMode="External"/><Relationship Id="rId37" Type="http://schemas.openxmlformats.org/officeDocument/2006/relationships/hyperlink" Target="https://login.consultant.ru/link/?req=doc&amp;base=LAW&amp;n=454388&amp;dst=100628" TargetMode="External"/><Relationship Id="rId40" Type="http://schemas.openxmlformats.org/officeDocument/2006/relationships/hyperlink" Target="https://login.consultant.ru/link/?req=doc&amp;base=RLAW076&amp;n=64133&amp;dst=100013" TargetMode="External"/><Relationship Id="rId45" Type="http://schemas.openxmlformats.org/officeDocument/2006/relationships/hyperlink" Target="https://login.consultant.ru/link/?req=doc&amp;base=RLAW076&amp;n=72287" TargetMode="External"/><Relationship Id="rId53" Type="http://schemas.openxmlformats.org/officeDocument/2006/relationships/hyperlink" Target="https://login.consultant.ru/link/?req=doc&amp;base=LAW&amp;n=454388&amp;dst=2621" TargetMode="External"/><Relationship Id="rId58" Type="http://schemas.openxmlformats.org/officeDocument/2006/relationships/hyperlink" Target="https://login.consultant.ru/link/?req=doc&amp;base=RLAW076&amp;n=64133&amp;dst=100022" TargetMode="External"/><Relationship Id="rId66" Type="http://schemas.openxmlformats.org/officeDocument/2006/relationships/hyperlink" Target="https://login.consultant.ru/link/?req=doc&amp;base=RLAW076&amp;n=71811&amp;dst=100286" TargetMode="External"/><Relationship Id="rId74" Type="http://schemas.openxmlformats.org/officeDocument/2006/relationships/hyperlink" Target="https://login.consultant.ru/link/?req=doc&amp;base=LAW&amp;n=439201&amp;dst=23" TargetMode="External"/><Relationship Id="rId79" Type="http://schemas.openxmlformats.org/officeDocument/2006/relationships/hyperlink" Target="https://login.consultant.ru/link/?req=doc&amp;base=LAW&amp;n=439201&amp;dst=100260" TargetMode="External"/><Relationship Id="rId87" Type="http://schemas.openxmlformats.org/officeDocument/2006/relationships/fontTable" Target="fontTable.xml"/><Relationship Id="rId5" Type="http://schemas.openxmlformats.org/officeDocument/2006/relationships/hyperlink" Target="https://login.consultant.ru/link/?req=doc&amp;base=RLAW076&amp;n=64133&amp;dst=100005" TargetMode="External"/><Relationship Id="rId61" Type="http://schemas.openxmlformats.org/officeDocument/2006/relationships/hyperlink" Target="https://login.consultant.ru/link/?req=doc&amp;base=RLAW076&amp;n=64133&amp;dst=100026" TargetMode="External"/><Relationship Id="rId82" Type="http://schemas.openxmlformats.org/officeDocument/2006/relationships/hyperlink" Target="https://login.consultant.ru/link/?req=doc&amp;base=LAW&amp;n=439201&amp;dst=23" TargetMode="External"/><Relationship Id="rId19" Type="http://schemas.openxmlformats.org/officeDocument/2006/relationships/hyperlink" Target="https://login.consultant.ru/link/?req=doc&amp;base=LAW&amp;n=454388&amp;dst=32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6&amp;n=23215" TargetMode="External"/><Relationship Id="rId14" Type="http://schemas.openxmlformats.org/officeDocument/2006/relationships/hyperlink" Target="https://login.consultant.ru/link/?req=doc&amp;base=RLAW076&amp;n=45925" TargetMode="External"/><Relationship Id="rId22" Type="http://schemas.openxmlformats.org/officeDocument/2006/relationships/hyperlink" Target="https://login.consultant.ru/link/?req=doc&amp;base=LAW&amp;n=454388&amp;dst=3024" TargetMode="External"/><Relationship Id="rId27" Type="http://schemas.openxmlformats.org/officeDocument/2006/relationships/hyperlink" Target="https://login.consultant.ru/link/?req=doc&amp;base=LAW&amp;n=454388&amp;dst=3049" TargetMode="External"/><Relationship Id="rId30" Type="http://schemas.openxmlformats.org/officeDocument/2006/relationships/hyperlink" Target="https://login.consultant.ru/link/?req=doc&amp;base=LAW&amp;n=454388&amp;dst=3177" TargetMode="External"/><Relationship Id="rId35" Type="http://schemas.openxmlformats.org/officeDocument/2006/relationships/hyperlink" Target="https://login.consultant.ru/link/?req=doc&amp;base=LAW&amp;n=454388&amp;dst=3060" TargetMode="External"/><Relationship Id="rId43" Type="http://schemas.openxmlformats.org/officeDocument/2006/relationships/hyperlink" Target="https://login.consultant.ru/link/?req=doc&amp;base=LAW&amp;n=454388" TargetMode="External"/><Relationship Id="rId48" Type="http://schemas.openxmlformats.org/officeDocument/2006/relationships/hyperlink" Target="https://login.consultant.ru/link/?req=doc&amp;base=RLAW076&amp;n=64133&amp;dst=100017" TargetMode="External"/><Relationship Id="rId56" Type="http://schemas.openxmlformats.org/officeDocument/2006/relationships/hyperlink" Target="https://login.consultant.ru/link/?req=doc&amp;base=RLAW076&amp;n=64133&amp;dst=100022" TargetMode="External"/><Relationship Id="rId64" Type="http://schemas.openxmlformats.org/officeDocument/2006/relationships/hyperlink" Target="https://login.consultant.ru/link/?req=doc&amp;base=RLAW076&amp;n=64133&amp;dst=100030" TargetMode="External"/><Relationship Id="rId69" Type="http://schemas.openxmlformats.org/officeDocument/2006/relationships/hyperlink" Target="https://login.consultant.ru/link/?req=doc&amp;base=LAW&amp;n=439201&amp;dst=100282" TargetMode="External"/><Relationship Id="rId77" Type="http://schemas.openxmlformats.org/officeDocument/2006/relationships/hyperlink" Target="https://login.consultant.ru/link/?req=doc&amp;base=LAW&amp;n=439201&amp;dst=100282" TargetMode="External"/><Relationship Id="rId8" Type="http://schemas.openxmlformats.org/officeDocument/2006/relationships/hyperlink" Target="https://login.consultant.ru/link/?req=doc&amp;base=RLAW076&amp;n=49916" TargetMode="External"/><Relationship Id="rId51" Type="http://schemas.openxmlformats.org/officeDocument/2006/relationships/hyperlink" Target="https://login.consultant.ru/link/?req=doc&amp;base=RLAW076&amp;n=64133&amp;dst=100018" TargetMode="External"/><Relationship Id="rId72" Type="http://schemas.openxmlformats.org/officeDocument/2006/relationships/hyperlink" Target="https://login.consultant.ru/link/?req=doc&amp;base=LAW&amp;n=439201&amp;dst=100269" TargetMode="External"/><Relationship Id="rId80" Type="http://schemas.openxmlformats.org/officeDocument/2006/relationships/hyperlink" Target="https://login.consultant.ru/link/?req=doc&amp;base=LAW&amp;n=439201&amp;dst=100269" TargetMode="External"/><Relationship Id="rId85" Type="http://schemas.openxmlformats.org/officeDocument/2006/relationships/hyperlink" Target="https://login.consultant.ru/link/?req=doc&amp;base=LAW&amp;n=454388&amp;dst=354" TargetMode="External"/><Relationship Id="rId3" Type="http://schemas.openxmlformats.org/officeDocument/2006/relationships/webSettings" Target="webSettings.xml"/><Relationship Id="rId12" Type="http://schemas.openxmlformats.org/officeDocument/2006/relationships/hyperlink" Target="https://login.consultant.ru/link/?req=doc&amp;base=RLAW076&amp;n=35172" TargetMode="External"/><Relationship Id="rId17" Type="http://schemas.openxmlformats.org/officeDocument/2006/relationships/hyperlink" Target="https://login.consultant.ru/link/?req=doc&amp;base=RLAW076&amp;n=53812&amp;dst=100032" TargetMode="External"/><Relationship Id="rId25" Type="http://schemas.openxmlformats.org/officeDocument/2006/relationships/hyperlink" Target="https://login.consultant.ru/link/?req=doc&amp;base=LAW&amp;n=454388&amp;dst=3291" TargetMode="External"/><Relationship Id="rId33" Type="http://schemas.openxmlformats.org/officeDocument/2006/relationships/hyperlink" Target="https://login.consultant.ru/link/?req=doc&amp;base=LAW&amp;n=454388" TargetMode="External"/><Relationship Id="rId38" Type="http://schemas.openxmlformats.org/officeDocument/2006/relationships/hyperlink" Target="https://login.consultant.ru/link/?req=doc&amp;base=RLAW076&amp;n=64133&amp;dst=100009" TargetMode="External"/><Relationship Id="rId46" Type="http://schemas.openxmlformats.org/officeDocument/2006/relationships/hyperlink" Target="https://login.consultant.ru/link/?req=doc&amp;base=LAW&amp;n=465798&amp;dst=100352" TargetMode="External"/><Relationship Id="rId59" Type="http://schemas.openxmlformats.org/officeDocument/2006/relationships/hyperlink" Target="https://login.consultant.ru/link/?req=doc&amp;base=RLAW076&amp;n=64133&amp;dst=100022" TargetMode="External"/><Relationship Id="rId67" Type="http://schemas.openxmlformats.org/officeDocument/2006/relationships/hyperlink" Target="https://login.consultant.ru/link/?req=doc&amp;base=LAW&amp;n=451928&amp;dst=692" TargetMode="External"/><Relationship Id="rId20" Type="http://schemas.openxmlformats.org/officeDocument/2006/relationships/hyperlink" Target="https://login.consultant.ru/link/?req=doc&amp;base=LAW&amp;n=454388" TargetMode="External"/><Relationship Id="rId41" Type="http://schemas.openxmlformats.org/officeDocument/2006/relationships/hyperlink" Target="https://login.consultant.ru/link/?req=doc&amp;base=LAW&amp;n=454388" TargetMode="External"/><Relationship Id="rId54" Type="http://schemas.openxmlformats.org/officeDocument/2006/relationships/hyperlink" Target="https://login.consultant.ru/link/?req=doc&amp;base=LAW&amp;n=454388&amp;dst=102041" TargetMode="External"/><Relationship Id="rId62" Type="http://schemas.openxmlformats.org/officeDocument/2006/relationships/hyperlink" Target="https://login.consultant.ru/link/?req=doc&amp;base=LAW&amp;n=465798&amp;dst=100064" TargetMode="External"/><Relationship Id="rId70" Type="http://schemas.openxmlformats.org/officeDocument/2006/relationships/hyperlink" Target="https://login.consultant.ru/link/?req=doc&amp;base=LAW&amp;n=454388" TargetMode="External"/><Relationship Id="rId75" Type="http://schemas.openxmlformats.org/officeDocument/2006/relationships/hyperlink" Target="https://login.consultant.ru/link/?req=doc&amp;base=LAW&amp;n=439201" TargetMode="External"/><Relationship Id="rId83" Type="http://schemas.openxmlformats.org/officeDocument/2006/relationships/hyperlink" Target="https://login.consultant.ru/link/?req=doc&amp;base=LAW&amp;n=439201"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4388&amp;dst=1107" TargetMode="External"/><Relationship Id="rId15" Type="http://schemas.openxmlformats.org/officeDocument/2006/relationships/hyperlink" Target="https://login.consultant.ru/link/?req=doc&amp;base=RLAW076&amp;n=53809&amp;dst=100033" TargetMode="External"/><Relationship Id="rId23" Type="http://schemas.openxmlformats.org/officeDocument/2006/relationships/hyperlink" Target="https://login.consultant.ru/link/?req=doc&amp;base=RLAW076&amp;n=64133&amp;dst=100007" TargetMode="External"/><Relationship Id="rId28" Type="http://schemas.openxmlformats.org/officeDocument/2006/relationships/hyperlink" Target="https://login.consultant.ru/link/?req=doc&amp;base=LAW&amp;n=454388&amp;dst=448" TargetMode="External"/><Relationship Id="rId36" Type="http://schemas.openxmlformats.org/officeDocument/2006/relationships/hyperlink" Target="https://login.consultant.ru/link/?req=doc&amp;base=LAW&amp;n=454388&amp;dst=3060" TargetMode="External"/><Relationship Id="rId49" Type="http://schemas.openxmlformats.org/officeDocument/2006/relationships/hyperlink" Target="https://login.consultant.ru/link/?req=doc&amp;base=LAW&amp;n=454388&amp;dst=102041" TargetMode="External"/><Relationship Id="rId57" Type="http://schemas.openxmlformats.org/officeDocument/2006/relationships/hyperlink" Target="https://login.consultant.ru/link/?req=doc&amp;base=LAW&amp;n=177972&amp;dst=100015" TargetMode="External"/><Relationship Id="rId10" Type="http://schemas.openxmlformats.org/officeDocument/2006/relationships/hyperlink" Target="https://login.consultant.ru/link/?req=doc&amp;base=RLAW076&amp;n=24492" TargetMode="External"/><Relationship Id="rId31" Type="http://schemas.openxmlformats.org/officeDocument/2006/relationships/hyperlink" Target="https://login.consultant.ru/link/?req=doc&amp;base=LAW&amp;n=454388&amp;dst=3200" TargetMode="External"/><Relationship Id="rId44" Type="http://schemas.openxmlformats.org/officeDocument/2006/relationships/hyperlink" Target="https://login.consultant.ru/link/?req=doc&amp;base=LAW&amp;n=454388&amp;dst=2621" TargetMode="External"/><Relationship Id="rId52" Type="http://schemas.openxmlformats.org/officeDocument/2006/relationships/hyperlink" Target="https://login.consultant.ru/link/?req=doc&amp;base=RLAW076&amp;n=64133&amp;dst=100019" TargetMode="External"/><Relationship Id="rId60" Type="http://schemas.openxmlformats.org/officeDocument/2006/relationships/hyperlink" Target="https://login.consultant.ru/link/?req=doc&amp;base=RLAW076&amp;n=64133&amp;dst=100024" TargetMode="External"/><Relationship Id="rId65" Type="http://schemas.openxmlformats.org/officeDocument/2006/relationships/hyperlink" Target="https://login.consultant.ru/link/?req=doc&amp;base=RLAW076&amp;n=64133&amp;dst=100031" TargetMode="External"/><Relationship Id="rId73" Type="http://schemas.openxmlformats.org/officeDocument/2006/relationships/hyperlink" Target="https://login.consultant.ru/link/?req=doc&amp;base=LAW&amp;n=439201&amp;dst=100082" TargetMode="External"/><Relationship Id="rId78" Type="http://schemas.openxmlformats.org/officeDocument/2006/relationships/hyperlink" Target="https://login.consultant.ru/link/?req=doc&amp;base=LAW&amp;n=454388" TargetMode="External"/><Relationship Id="rId81" Type="http://schemas.openxmlformats.org/officeDocument/2006/relationships/hyperlink" Target="https://login.consultant.ru/link/?req=doc&amp;base=LAW&amp;n=439201&amp;dst=100082" TargetMode="External"/><Relationship Id="rId86" Type="http://schemas.openxmlformats.org/officeDocument/2006/relationships/hyperlink" Target="https://login.consultant.ru/link/?req=doc&amp;base=LAW&amp;n=454388&amp;dst=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20032</Words>
  <Characters>114183</Characters>
  <Application>Microsoft Office Word</Application>
  <DocSecurity>0</DocSecurity>
  <Lines>951</Lines>
  <Paragraphs>267</Paragraphs>
  <ScaleCrop>false</ScaleCrop>
  <Company/>
  <LinksUpToDate>false</LinksUpToDate>
  <CharactersWithSpaces>133948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2024-04-03T09:38:00Z</dcterms:created>
  <dcterms:modified xsi:type="dcterms:W3CDTF">2024-04-03T09:39:00Z</dcterms:modified>
</cp:coreProperties>
</file>